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54584B" w14:textId="77777777" w:rsidR="00F743E8" w:rsidRPr="00096015" w:rsidRDefault="00F743E8" w:rsidP="006A6934">
      <w:pPr>
        <w:rPr>
          <w:rFonts w:asciiTheme="majorHAnsi" w:eastAsia="Times New Roman" w:hAnsiTheme="majorHAnsi" w:cstheme="majorHAnsi"/>
          <w:color w:val="000000"/>
        </w:rPr>
      </w:pPr>
    </w:p>
    <w:p w14:paraId="73CF1ED5" w14:textId="30283E3E" w:rsidR="00D577E2" w:rsidRPr="00096015" w:rsidRDefault="00DB58A5" w:rsidP="006E752A">
      <w:pPr>
        <w:autoSpaceDE w:val="0"/>
        <w:autoSpaceDN w:val="0"/>
        <w:adjustRightInd w:val="0"/>
        <w:jc w:val="both"/>
        <w:rPr>
          <w:rFonts w:asciiTheme="majorHAnsi" w:hAnsiTheme="majorHAnsi" w:cstheme="majorHAnsi"/>
        </w:rPr>
      </w:pPr>
      <w:r w:rsidRPr="00096015">
        <w:rPr>
          <w:rFonts w:asciiTheme="majorHAnsi" w:eastAsia="Times New Roman" w:hAnsiTheme="majorHAnsi" w:cstheme="majorHAnsi"/>
          <w:color w:val="000000"/>
        </w:rPr>
        <w:drawing>
          <wp:inline distT="0" distB="0" distL="0" distR="0" wp14:anchorId="12E89310" wp14:editId="5192EB9B">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7215072D" w14:textId="77777777" w:rsidR="00201928" w:rsidRDefault="00201928" w:rsidP="002803ED">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7"/>
        <w:gridCol w:w="2410"/>
        <w:gridCol w:w="425"/>
        <w:gridCol w:w="2105"/>
        <w:gridCol w:w="2998"/>
      </w:tblGrid>
      <w:tr w:rsidR="007B79FE" w:rsidRPr="00CF7D91" w14:paraId="4FA92146" w14:textId="77777777" w:rsidTr="001C72FA">
        <w:trPr>
          <w:cantSplit/>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43BF340E" w14:textId="77777777" w:rsidR="007B79FE" w:rsidRPr="00CF7D91" w:rsidRDefault="007B79FE" w:rsidP="001C72FA">
            <w:pPr>
              <w:jc w:val="both"/>
              <w:rPr>
                <w:rFonts w:asciiTheme="majorHAnsi" w:hAnsiTheme="majorHAnsi" w:cstheme="majorHAnsi"/>
                <w:bCs/>
              </w:rPr>
            </w:pPr>
            <w:r w:rsidRPr="00CF7D91">
              <w:rPr>
                <w:rFonts w:asciiTheme="majorHAnsi" w:hAnsiTheme="majorHAnsi" w:cstheme="majorHAnsi"/>
                <w:bCs/>
              </w:rPr>
              <w:t xml:space="preserve">ÓRGÃO LICITANTE: - </w:t>
            </w:r>
            <w:r w:rsidRPr="00CF7D91">
              <w:rPr>
                <w:rFonts w:asciiTheme="majorHAnsi" w:hAnsiTheme="majorHAnsi" w:cstheme="majorHAnsi"/>
                <w:b/>
                <w:bCs/>
              </w:rPr>
              <w:t>TRIBUNAL DE JUSTIÇA DO ESTADO DE MG</w:t>
            </w:r>
          </w:p>
        </w:tc>
        <w:tc>
          <w:tcPr>
            <w:tcW w:w="5528" w:type="dxa"/>
            <w:gridSpan w:val="3"/>
            <w:tcBorders>
              <w:top w:val="single" w:sz="4" w:space="0" w:color="auto"/>
              <w:left w:val="single" w:sz="4" w:space="0" w:color="auto"/>
              <w:bottom w:val="single" w:sz="4" w:space="0" w:color="auto"/>
              <w:right w:val="single" w:sz="4" w:space="0" w:color="auto"/>
            </w:tcBorders>
            <w:vAlign w:val="center"/>
            <w:hideMark/>
          </w:tcPr>
          <w:p w14:paraId="193CE1A4" w14:textId="4F527026" w:rsidR="007B79FE" w:rsidRPr="00CF7D91" w:rsidRDefault="007B79FE" w:rsidP="001C72FA">
            <w:pPr>
              <w:jc w:val="both"/>
              <w:outlineLvl w:val="1"/>
              <w:rPr>
                <w:rFonts w:asciiTheme="majorHAnsi" w:hAnsiTheme="majorHAnsi" w:cstheme="majorHAnsi"/>
                <w:b/>
              </w:rPr>
            </w:pPr>
            <w:r w:rsidRPr="00CF7D91">
              <w:rPr>
                <w:rFonts w:asciiTheme="majorHAnsi" w:hAnsiTheme="majorHAnsi" w:cstheme="majorHAnsi"/>
              </w:rPr>
              <w:t>EDIT</w:t>
            </w:r>
            <w:r w:rsidRPr="00833B19">
              <w:rPr>
                <w:rFonts w:asciiTheme="majorHAnsi" w:hAnsiTheme="majorHAnsi" w:cstheme="majorHAnsi"/>
              </w:rPr>
              <w:t>AL:</w:t>
            </w:r>
            <w:r w:rsidRPr="00833B19">
              <w:rPr>
                <w:rFonts w:asciiTheme="majorHAnsi" w:hAnsiTheme="majorHAnsi" w:cstheme="majorHAnsi"/>
                <w:b/>
              </w:rPr>
              <w:t xml:space="preserve"> </w:t>
            </w:r>
            <w:r w:rsidRPr="009D2E4B">
              <w:rPr>
                <w:rFonts w:asciiTheme="majorHAnsi" w:hAnsiTheme="majorHAnsi" w:cstheme="majorHAnsi"/>
                <w:b/>
              </w:rPr>
              <w:t>TOMADA DE PREÇOS</w:t>
            </w:r>
            <w:r>
              <w:rPr>
                <w:rFonts w:asciiTheme="majorHAnsi" w:hAnsiTheme="majorHAnsi" w:cstheme="majorHAnsi"/>
                <w:b/>
              </w:rPr>
              <w:t xml:space="preserve"> </w:t>
            </w:r>
            <w:r w:rsidR="00130E7D">
              <w:rPr>
                <w:rFonts w:asciiTheme="majorHAnsi" w:hAnsiTheme="majorHAnsi" w:cstheme="majorHAnsi"/>
                <w:b/>
              </w:rPr>
              <w:t>Nº</w:t>
            </w:r>
            <w:r w:rsidRPr="007B79FE">
              <w:rPr>
                <w:rFonts w:asciiTheme="majorHAnsi" w:hAnsiTheme="majorHAnsi" w:cstheme="majorHAnsi"/>
                <w:b/>
              </w:rPr>
              <w:t xml:space="preserve"> 064/2023</w:t>
            </w:r>
          </w:p>
        </w:tc>
      </w:tr>
      <w:tr w:rsidR="007B79FE" w:rsidRPr="00CF7D91" w14:paraId="75716EF3" w14:textId="77777777" w:rsidTr="001C72FA">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266E6C53" w14:textId="77777777" w:rsidR="007B79FE" w:rsidRPr="00CF7D91" w:rsidRDefault="007B79FE" w:rsidP="001C72FA">
            <w:pPr>
              <w:autoSpaceDE w:val="0"/>
              <w:autoSpaceDN w:val="0"/>
              <w:adjustRightInd w:val="0"/>
              <w:jc w:val="both"/>
              <w:rPr>
                <w:rFonts w:asciiTheme="majorHAnsi" w:hAnsiTheme="majorHAnsi" w:cstheme="majorHAnsi"/>
              </w:rPr>
            </w:pPr>
            <w:r w:rsidRPr="00CF7D91">
              <w:rPr>
                <w:rFonts w:asciiTheme="majorHAnsi" w:hAnsiTheme="majorHAnsi" w:cstheme="majorHAnsi"/>
              </w:rPr>
              <w:t>Endereço: Rua Gonçalves Dias, 1260 – Funcionários – Belo Horizonte/MG.</w:t>
            </w:r>
          </w:p>
          <w:p w14:paraId="753E6339" w14:textId="77777777" w:rsidR="007B79FE" w:rsidRPr="00CF7D91" w:rsidRDefault="007B79FE" w:rsidP="001C72FA">
            <w:pPr>
              <w:autoSpaceDE w:val="0"/>
              <w:autoSpaceDN w:val="0"/>
              <w:adjustRightInd w:val="0"/>
              <w:jc w:val="both"/>
              <w:rPr>
                <w:rFonts w:asciiTheme="majorHAnsi" w:hAnsiTheme="majorHAnsi" w:cstheme="majorHAnsi"/>
              </w:rPr>
            </w:pPr>
            <w:r w:rsidRPr="00CF7D91">
              <w:rPr>
                <w:rFonts w:asciiTheme="majorHAnsi" w:hAnsiTheme="majorHAnsi" w:cstheme="majorHAnsi"/>
              </w:rPr>
              <w:t xml:space="preserve">Informações: Telefone: (31) 3249-8033 e 3249-8034. E-mail </w:t>
            </w:r>
            <w:hyperlink r:id="rId9" w:history="1">
              <w:r w:rsidRPr="00CF7D91">
                <w:rPr>
                  <w:rStyle w:val="Hyperlink"/>
                  <w:rFonts w:asciiTheme="majorHAnsi" w:hAnsiTheme="majorHAnsi" w:cstheme="majorHAnsi"/>
                </w:rPr>
                <w:t>licit@tjmg.jus.br</w:t>
              </w:r>
            </w:hyperlink>
            <w:r w:rsidRPr="00CF7D91">
              <w:rPr>
                <w:rFonts w:asciiTheme="majorHAnsi" w:hAnsiTheme="majorHAnsi" w:cstheme="majorHAnsi"/>
              </w:rPr>
              <w:t xml:space="preserve">. </w:t>
            </w:r>
          </w:p>
        </w:tc>
      </w:tr>
      <w:tr w:rsidR="007B79FE" w:rsidRPr="00CF7D91" w14:paraId="2225CE8B" w14:textId="77777777" w:rsidTr="001C72FA">
        <w:trPr>
          <w:cantSplit/>
          <w:trHeight w:val="1432"/>
        </w:trPr>
        <w:tc>
          <w:tcPr>
            <w:tcW w:w="5387" w:type="dxa"/>
            <w:gridSpan w:val="2"/>
            <w:tcBorders>
              <w:top w:val="single" w:sz="4" w:space="0" w:color="auto"/>
              <w:left w:val="single" w:sz="4" w:space="0" w:color="auto"/>
              <w:bottom w:val="single" w:sz="4" w:space="0" w:color="auto"/>
              <w:right w:val="single" w:sz="4" w:space="0" w:color="auto"/>
            </w:tcBorders>
            <w:hideMark/>
          </w:tcPr>
          <w:tbl>
            <w:tblPr>
              <w:tblW w:w="5052" w:type="dxa"/>
              <w:tblCellSpacing w:w="15" w:type="dxa"/>
              <w:shd w:val="clear" w:color="auto" w:fill="FFFFFF"/>
              <w:tblLayout w:type="fixed"/>
              <w:tblCellMar>
                <w:left w:w="0" w:type="dxa"/>
                <w:right w:w="0" w:type="dxa"/>
              </w:tblCellMar>
              <w:tblLook w:val="04A0" w:firstRow="1" w:lastRow="0" w:firstColumn="1" w:lastColumn="0" w:noHBand="0" w:noVBand="1"/>
            </w:tblPr>
            <w:tblGrid>
              <w:gridCol w:w="5052"/>
            </w:tblGrid>
            <w:tr w:rsidR="007B79FE" w:rsidRPr="00CF7D91" w14:paraId="5722AB4B" w14:textId="77777777" w:rsidTr="001C72FA">
              <w:trPr>
                <w:trHeight w:val="1000"/>
                <w:tblCellSpacing w:w="15" w:type="dxa"/>
              </w:trPr>
              <w:tc>
                <w:tcPr>
                  <w:tcW w:w="4992" w:type="dxa"/>
                  <w:shd w:val="clear" w:color="auto" w:fill="FFFFFF"/>
                  <w:vAlign w:val="center"/>
                  <w:hideMark/>
                </w:tcPr>
                <w:p w14:paraId="1BBA5A30" w14:textId="65242CEE" w:rsidR="007B79FE" w:rsidRPr="00CF7D91" w:rsidRDefault="007B79FE" w:rsidP="00075C6A">
                  <w:pPr>
                    <w:autoSpaceDE w:val="0"/>
                    <w:autoSpaceDN w:val="0"/>
                    <w:adjustRightInd w:val="0"/>
                    <w:jc w:val="both"/>
                    <w:rPr>
                      <w:rFonts w:asciiTheme="majorHAnsi" w:hAnsiTheme="majorHAnsi" w:cstheme="majorHAnsi"/>
                    </w:rPr>
                  </w:pPr>
                  <w:r w:rsidRPr="00CF7D91">
                    <w:rPr>
                      <w:rFonts w:asciiTheme="majorHAnsi" w:hAnsiTheme="majorHAnsi" w:cstheme="majorHAnsi"/>
                    </w:rPr>
                    <w:t xml:space="preserve">OBJETO: </w:t>
                  </w:r>
                  <w:r w:rsidR="00075C6A" w:rsidRPr="00075C6A">
                    <w:rPr>
                      <w:rFonts w:asciiTheme="majorHAnsi" w:hAnsiTheme="majorHAnsi" w:cstheme="majorHAnsi"/>
                    </w:rPr>
                    <w:t>Construção do Fórum e CEJUSC Digitais no município de Coluna, integrante da Comarca de São Joã</w:t>
                  </w:r>
                  <w:r w:rsidR="00075C6A">
                    <w:rPr>
                      <w:rFonts w:asciiTheme="majorHAnsi" w:hAnsiTheme="majorHAnsi" w:cstheme="majorHAnsi"/>
                    </w:rPr>
                    <w:t xml:space="preserve">o Evangelista, conforme Projeto </w:t>
                  </w:r>
                  <w:r w:rsidR="00075C6A" w:rsidRPr="00075C6A">
                    <w:rPr>
                      <w:rFonts w:asciiTheme="majorHAnsi" w:hAnsiTheme="majorHAnsi" w:cstheme="majorHAnsi"/>
                    </w:rPr>
                    <w:t>Básico e demais anexos, partes integrantes e inseparáveis deste edital.</w:t>
                  </w:r>
                </w:p>
              </w:tc>
            </w:tr>
            <w:tr w:rsidR="007B79FE" w:rsidRPr="00CF7D91" w14:paraId="1ECE4EDD" w14:textId="77777777" w:rsidTr="001C72FA">
              <w:trPr>
                <w:trHeight w:val="194"/>
                <w:tblCellSpacing w:w="15" w:type="dxa"/>
              </w:trPr>
              <w:tc>
                <w:tcPr>
                  <w:tcW w:w="4992" w:type="dxa"/>
                  <w:shd w:val="clear" w:color="auto" w:fill="FFFFFF"/>
                  <w:vAlign w:val="center"/>
                </w:tcPr>
                <w:p w14:paraId="68123D80" w14:textId="77777777" w:rsidR="007B79FE" w:rsidRPr="00CF7D91" w:rsidRDefault="007B79FE" w:rsidP="001C72FA">
                  <w:pPr>
                    <w:autoSpaceDE w:val="0"/>
                    <w:autoSpaceDN w:val="0"/>
                    <w:adjustRightInd w:val="0"/>
                    <w:jc w:val="both"/>
                    <w:rPr>
                      <w:rFonts w:asciiTheme="majorHAnsi" w:hAnsiTheme="majorHAnsi" w:cstheme="majorHAnsi"/>
                    </w:rPr>
                  </w:pPr>
                </w:p>
              </w:tc>
            </w:tr>
          </w:tbl>
          <w:p w14:paraId="6BB43552" w14:textId="77777777" w:rsidR="007B79FE" w:rsidRPr="00CF7D91" w:rsidRDefault="007B79FE" w:rsidP="001C72FA">
            <w:pPr>
              <w:autoSpaceDE w:val="0"/>
              <w:autoSpaceDN w:val="0"/>
              <w:adjustRightInd w:val="0"/>
              <w:rPr>
                <w:rFonts w:asciiTheme="majorHAnsi" w:hAnsiTheme="majorHAnsi" w:cstheme="majorHAnsi"/>
              </w:rPr>
            </w:pPr>
          </w:p>
        </w:tc>
        <w:tc>
          <w:tcPr>
            <w:tcW w:w="5528" w:type="dxa"/>
            <w:gridSpan w:val="3"/>
            <w:tcBorders>
              <w:top w:val="single" w:sz="4" w:space="0" w:color="auto"/>
              <w:left w:val="single" w:sz="4" w:space="0" w:color="auto"/>
              <w:bottom w:val="single" w:sz="4" w:space="0" w:color="auto"/>
              <w:right w:val="single" w:sz="4" w:space="0" w:color="auto"/>
            </w:tcBorders>
            <w:vAlign w:val="center"/>
            <w:hideMark/>
          </w:tcPr>
          <w:p w14:paraId="7B6E7E1A" w14:textId="77777777" w:rsidR="007B79FE" w:rsidRPr="00CF7D91" w:rsidRDefault="007B79FE" w:rsidP="001C72FA">
            <w:pPr>
              <w:autoSpaceDE w:val="0"/>
              <w:autoSpaceDN w:val="0"/>
              <w:adjustRightInd w:val="0"/>
              <w:rPr>
                <w:rFonts w:asciiTheme="majorHAnsi" w:hAnsiTheme="majorHAnsi" w:cstheme="majorHAnsi"/>
              </w:rPr>
            </w:pPr>
            <w:r w:rsidRPr="00CF7D91">
              <w:rPr>
                <w:rFonts w:asciiTheme="majorHAnsi" w:hAnsiTheme="majorHAnsi" w:cstheme="majorHAnsi"/>
              </w:rPr>
              <w:t>DATAS:</w:t>
            </w:r>
          </w:p>
          <w:tbl>
            <w:tblPr>
              <w:tblW w:w="5007" w:type="dxa"/>
              <w:tblCellSpacing w:w="15" w:type="dxa"/>
              <w:shd w:val="clear" w:color="auto" w:fill="FFFFFF"/>
              <w:tblLayout w:type="fixed"/>
              <w:tblCellMar>
                <w:left w:w="0" w:type="dxa"/>
                <w:right w:w="0" w:type="dxa"/>
              </w:tblCellMar>
              <w:tblLook w:val="04A0" w:firstRow="1" w:lastRow="0" w:firstColumn="1" w:lastColumn="0" w:noHBand="0" w:noVBand="1"/>
            </w:tblPr>
            <w:tblGrid>
              <w:gridCol w:w="5007"/>
            </w:tblGrid>
            <w:tr w:rsidR="007B79FE" w:rsidRPr="00CF7D91" w14:paraId="6E72EF0D" w14:textId="77777777" w:rsidTr="001C72FA">
              <w:trPr>
                <w:trHeight w:val="335"/>
                <w:tblCellSpacing w:w="15" w:type="dxa"/>
              </w:trPr>
              <w:tc>
                <w:tcPr>
                  <w:tcW w:w="4947" w:type="dxa"/>
                  <w:shd w:val="clear" w:color="auto" w:fill="FFFFFF"/>
                  <w:hideMark/>
                </w:tcPr>
                <w:p w14:paraId="58E89A43" w14:textId="3D5FDBBA" w:rsidR="007B79FE" w:rsidRPr="00CF7D91" w:rsidRDefault="007B79FE" w:rsidP="001C72FA">
                  <w:pPr>
                    <w:numPr>
                      <w:ilvl w:val="0"/>
                      <w:numId w:val="3"/>
                    </w:numPr>
                    <w:autoSpaceDE w:val="0"/>
                    <w:autoSpaceDN w:val="0"/>
                    <w:adjustRightInd w:val="0"/>
                    <w:jc w:val="both"/>
                    <w:rPr>
                      <w:rFonts w:asciiTheme="majorHAnsi" w:hAnsiTheme="majorHAnsi" w:cstheme="majorHAnsi"/>
                    </w:rPr>
                  </w:pPr>
                  <w:r w:rsidRPr="00CF7D91">
                    <w:rPr>
                      <w:rFonts w:asciiTheme="majorHAnsi" w:hAnsiTheme="majorHAnsi" w:cstheme="majorHAnsi"/>
                    </w:rPr>
                    <w:t xml:space="preserve">Data para Entrega dos Envelopes: </w:t>
                  </w:r>
                  <w:r>
                    <w:rPr>
                      <w:rFonts w:asciiTheme="majorHAnsi" w:hAnsiTheme="majorHAnsi" w:cstheme="majorHAnsi"/>
                    </w:rPr>
                    <w:t>até</w:t>
                  </w:r>
                  <w:r w:rsidR="009971BA">
                    <w:rPr>
                      <w:rFonts w:asciiTheme="majorHAnsi" w:hAnsiTheme="majorHAnsi" w:cstheme="majorHAnsi"/>
                    </w:rPr>
                    <w:t xml:space="preserve"> às 17h00min do dia 02</w:t>
                  </w:r>
                  <w:r>
                    <w:rPr>
                      <w:rFonts w:asciiTheme="majorHAnsi" w:hAnsiTheme="majorHAnsi" w:cstheme="majorHAnsi"/>
                    </w:rPr>
                    <w:t>/05</w:t>
                  </w:r>
                  <w:r w:rsidRPr="00CF7D91">
                    <w:rPr>
                      <w:rFonts w:asciiTheme="majorHAnsi" w:hAnsiTheme="majorHAnsi" w:cstheme="majorHAnsi"/>
                    </w:rPr>
                    <w:t>/2023.</w:t>
                  </w:r>
                </w:p>
              </w:tc>
            </w:tr>
            <w:tr w:rsidR="007B79FE" w:rsidRPr="00CF7D91" w14:paraId="0BC200D8" w14:textId="77777777" w:rsidTr="001C72FA">
              <w:trPr>
                <w:trHeight w:val="335"/>
                <w:tblCellSpacing w:w="15" w:type="dxa"/>
              </w:trPr>
              <w:tc>
                <w:tcPr>
                  <w:tcW w:w="4947" w:type="dxa"/>
                  <w:shd w:val="clear" w:color="auto" w:fill="FFFFFF"/>
                  <w:hideMark/>
                </w:tcPr>
                <w:p w14:paraId="4A49C972" w14:textId="28C9B837" w:rsidR="007B79FE" w:rsidRPr="00CF7D91" w:rsidRDefault="007B79FE" w:rsidP="001C72FA">
                  <w:pPr>
                    <w:numPr>
                      <w:ilvl w:val="0"/>
                      <w:numId w:val="3"/>
                    </w:numPr>
                    <w:autoSpaceDE w:val="0"/>
                    <w:autoSpaceDN w:val="0"/>
                    <w:adjustRightInd w:val="0"/>
                    <w:jc w:val="both"/>
                    <w:rPr>
                      <w:rFonts w:asciiTheme="majorHAnsi" w:hAnsiTheme="majorHAnsi" w:cstheme="majorHAnsi"/>
                    </w:rPr>
                  </w:pPr>
                  <w:r w:rsidRPr="00CF7D91">
                    <w:rPr>
                      <w:rFonts w:asciiTheme="majorHAnsi" w:hAnsiTheme="majorHAnsi" w:cstheme="majorHAnsi"/>
                    </w:rPr>
                    <w:t xml:space="preserve">Data Abertura dos envelopes: </w:t>
                  </w:r>
                  <w:r w:rsidR="009971BA">
                    <w:rPr>
                      <w:rFonts w:asciiTheme="majorHAnsi" w:hAnsiTheme="majorHAnsi" w:cstheme="majorHAnsi"/>
                    </w:rPr>
                    <w:t>às 14h00min do dia 03</w:t>
                  </w:r>
                  <w:r>
                    <w:rPr>
                      <w:rFonts w:asciiTheme="majorHAnsi" w:hAnsiTheme="majorHAnsi" w:cstheme="majorHAnsi"/>
                    </w:rPr>
                    <w:t>/05/</w:t>
                  </w:r>
                  <w:r w:rsidRPr="00CF7D91">
                    <w:rPr>
                      <w:rFonts w:asciiTheme="majorHAnsi" w:hAnsiTheme="majorHAnsi" w:cstheme="majorHAnsi"/>
                    </w:rPr>
                    <w:t>2023</w:t>
                  </w:r>
                  <w:r>
                    <w:rPr>
                      <w:rFonts w:asciiTheme="majorHAnsi" w:hAnsiTheme="majorHAnsi" w:cstheme="majorHAnsi"/>
                    </w:rPr>
                    <w:t>.</w:t>
                  </w:r>
                </w:p>
              </w:tc>
            </w:tr>
          </w:tbl>
          <w:p w14:paraId="2CA71D8F" w14:textId="77777777" w:rsidR="007B79FE" w:rsidRPr="00CF7D91" w:rsidRDefault="007B79FE" w:rsidP="001C72FA">
            <w:pPr>
              <w:autoSpaceDE w:val="0"/>
              <w:autoSpaceDN w:val="0"/>
              <w:adjustRightInd w:val="0"/>
              <w:jc w:val="both"/>
              <w:rPr>
                <w:rFonts w:asciiTheme="majorHAnsi" w:hAnsiTheme="majorHAnsi" w:cstheme="majorHAnsi"/>
              </w:rPr>
            </w:pPr>
          </w:p>
        </w:tc>
      </w:tr>
      <w:tr w:rsidR="007B79FE" w:rsidRPr="00CF7D91" w14:paraId="5D2034C1" w14:textId="77777777" w:rsidTr="001C72FA">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1F716AF0" w14:textId="77777777" w:rsidR="007B79FE" w:rsidRPr="00CF7D91" w:rsidRDefault="007B79FE" w:rsidP="001C72FA">
            <w:pPr>
              <w:autoSpaceDE w:val="0"/>
              <w:autoSpaceDN w:val="0"/>
              <w:adjustRightInd w:val="0"/>
              <w:jc w:val="center"/>
              <w:rPr>
                <w:rFonts w:asciiTheme="majorHAnsi" w:hAnsiTheme="majorHAnsi" w:cstheme="majorHAnsi"/>
              </w:rPr>
            </w:pPr>
            <w:r w:rsidRPr="00CF7D91">
              <w:rPr>
                <w:rFonts w:asciiTheme="majorHAnsi" w:hAnsiTheme="majorHAnsi" w:cstheme="majorHAnsi"/>
              </w:rPr>
              <w:t>VALORES</w:t>
            </w:r>
          </w:p>
        </w:tc>
      </w:tr>
      <w:tr w:rsidR="007B79FE" w:rsidRPr="00CF7D91" w14:paraId="45A2605C" w14:textId="77777777" w:rsidTr="001C72FA">
        <w:trPr>
          <w:cantSplit/>
        </w:trPr>
        <w:tc>
          <w:tcPr>
            <w:tcW w:w="2977" w:type="dxa"/>
            <w:tcBorders>
              <w:top w:val="single" w:sz="4" w:space="0" w:color="auto"/>
              <w:left w:val="single" w:sz="4" w:space="0" w:color="auto"/>
              <w:bottom w:val="single" w:sz="4" w:space="0" w:color="auto"/>
              <w:right w:val="single" w:sz="4" w:space="0" w:color="auto"/>
            </w:tcBorders>
            <w:vAlign w:val="center"/>
            <w:hideMark/>
          </w:tcPr>
          <w:p w14:paraId="3794B977" w14:textId="77777777" w:rsidR="007B79FE" w:rsidRPr="00CF7D91" w:rsidRDefault="007B79FE" w:rsidP="001C72FA">
            <w:pPr>
              <w:autoSpaceDE w:val="0"/>
              <w:autoSpaceDN w:val="0"/>
              <w:adjustRightInd w:val="0"/>
              <w:jc w:val="center"/>
              <w:rPr>
                <w:rFonts w:asciiTheme="majorHAnsi" w:hAnsiTheme="majorHAnsi" w:cstheme="majorHAnsi"/>
              </w:rPr>
            </w:pPr>
            <w:r w:rsidRPr="00CF7D91">
              <w:rPr>
                <w:rFonts w:asciiTheme="majorHAnsi" w:hAnsiTheme="majorHAnsi" w:cstheme="majorHAnsi"/>
              </w:rPr>
              <w:t>Valor Estimado da Obra</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5F9BCC8A" w14:textId="77777777" w:rsidR="007B79FE" w:rsidRPr="00CF7D91" w:rsidRDefault="007B79FE" w:rsidP="001C72FA">
            <w:pPr>
              <w:autoSpaceDE w:val="0"/>
              <w:autoSpaceDN w:val="0"/>
              <w:adjustRightInd w:val="0"/>
              <w:jc w:val="center"/>
              <w:rPr>
                <w:rFonts w:asciiTheme="majorHAnsi" w:hAnsiTheme="majorHAnsi" w:cstheme="majorHAnsi"/>
              </w:rPr>
            </w:pPr>
            <w:r w:rsidRPr="00CF7D91">
              <w:rPr>
                <w:rFonts w:asciiTheme="majorHAnsi" w:hAnsiTheme="majorHAnsi" w:cstheme="majorHAnsi"/>
              </w:rPr>
              <w:t>Capital Social</w:t>
            </w:r>
          </w:p>
        </w:tc>
        <w:tc>
          <w:tcPr>
            <w:tcW w:w="2105" w:type="dxa"/>
            <w:tcBorders>
              <w:top w:val="single" w:sz="4" w:space="0" w:color="auto"/>
              <w:left w:val="single" w:sz="4" w:space="0" w:color="auto"/>
              <w:bottom w:val="single" w:sz="4" w:space="0" w:color="auto"/>
              <w:right w:val="single" w:sz="4" w:space="0" w:color="auto"/>
            </w:tcBorders>
            <w:vAlign w:val="center"/>
            <w:hideMark/>
          </w:tcPr>
          <w:p w14:paraId="7702C0D1" w14:textId="77777777" w:rsidR="007B79FE" w:rsidRPr="00CF7D91" w:rsidRDefault="007B79FE" w:rsidP="001C72FA">
            <w:pPr>
              <w:autoSpaceDE w:val="0"/>
              <w:autoSpaceDN w:val="0"/>
              <w:adjustRightInd w:val="0"/>
              <w:jc w:val="center"/>
              <w:rPr>
                <w:rFonts w:asciiTheme="majorHAnsi" w:hAnsiTheme="majorHAnsi" w:cstheme="majorHAnsi"/>
              </w:rPr>
            </w:pPr>
            <w:r w:rsidRPr="00CF7D91">
              <w:rPr>
                <w:rFonts w:asciiTheme="majorHAnsi" w:hAnsiTheme="majorHAnsi" w:cstheme="majorHAnsi"/>
              </w:rPr>
              <w:t>Garantia de Proposta</w:t>
            </w:r>
          </w:p>
        </w:tc>
        <w:tc>
          <w:tcPr>
            <w:tcW w:w="2998" w:type="dxa"/>
            <w:tcBorders>
              <w:top w:val="single" w:sz="4" w:space="0" w:color="auto"/>
              <w:left w:val="single" w:sz="4" w:space="0" w:color="auto"/>
              <w:bottom w:val="single" w:sz="4" w:space="0" w:color="auto"/>
              <w:right w:val="single" w:sz="4" w:space="0" w:color="auto"/>
            </w:tcBorders>
            <w:vAlign w:val="center"/>
            <w:hideMark/>
          </w:tcPr>
          <w:p w14:paraId="3FAC0757" w14:textId="77777777" w:rsidR="007B79FE" w:rsidRPr="00CF7D91" w:rsidRDefault="007B79FE" w:rsidP="001C72FA">
            <w:pPr>
              <w:autoSpaceDE w:val="0"/>
              <w:autoSpaceDN w:val="0"/>
              <w:adjustRightInd w:val="0"/>
              <w:jc w:val="center"/>
              <w:rPr>
                <w:rFonts w:asciiTheme="majorHAnsi" w:hAnsiTheme="majorHAnsi" w:cstheme="majorHAnsi"/>
              </w:rPr>
            </w:pPr>
            <w:r w:rsidRPr="00CF7D91">
              <w:rPr>
                <w:rFonts w:asciiTheme="majorHAnsi" w:hAnsiTheme="majorHAnsi" w:cstheme="majorHAnsi"/>
              </w:rPr>
              <w:t>Valor do Edital</w:t>
            </w:r>
          </w:p>
        </w:tc>
      </w:tr>
      <w:tr w:rsidR="007B79FE" w:rsidRPr="00CF7D91" w14:paraId="77F40647" w14:textId="77777777" w:rsidTr="001C72FA">
        <w:trPr>
          <w:cantSplit/>
          <w:trHeight w:val="378"/>
        </w:trPr>
        <w:tc>
          <w:tcPr>
            <w:tcW w:w="2977" w:type="dxa"/>
            <w:tcBorders>
              <w:top w:val="single" w:sz="4" w:space="0" w:color="auto"/>
              <w:left w:val="single" w:sz="4" w:space="0" w:color="auto"/>
              <w:bottom w:val="single" w:sz="4" w:space="0" w:color="auto"/>
              <w:right w:val="single" w:sz="4" w:space="0" w:color="auto"/>
            </w:tcBorders>
            <w:vAlign w:val="center"/>
            <w:hideMark/>
          </w:tcPr>
          <w:p w14:paraId="01577567" w14:textId="2294D858" w:rsidR="007B79FE" w:rsidRPr="00CF7D91" w:rsidRDefault="007B79FE" w:rsidP="001C72FA">
            <w:pPr>
              <w:autoSpaceDE w:val="0"/>
              <w:autoSpaceDN w:val="0"/>
              <w:adjustRightInd w:val="0"/>
              <w:jc w:val="center"/>
              <w:rPr>
                <w:rFonts w:asciiTheme="majorHAnsi" w:hAnsiTheme="majorHAnsi" w:cstheme="majorHAnsi"/>
              </w:rPr>
            </w:pPr>
            <w:r w:rsidRPr="00CF7D91">
              <w:rPr>
                <w:rFonts w:asciiTheme="majorHAnsi" w:hAnsiTheme="majorHAnsi" w:cstheme="majorHAnsi"/>
              </w:rPr>
              <w:t xml:space="preserve">R$ </w:t>
            </w:r>
            <w:r w:rsidR="00730147" w:rsidRPr="00730147">
              <w:rPr>
                <w:rFonts w:asciiTheme="majorHAnsi" w:hAnsiTheme="majorHAnsi" w:cstheme="majorHAnsi"/>
              </w:rPr>
              <w:t>2.320.810,93</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133FAAF1" w14:textId="77777777" w:rsidR="007B79FE" w:rsidRPr="00CF7D91" w:rsidRDefault="007B79FE" w:rsidP="001C72FA">
            <w:pPr>
              <w:autoSpaceDE w:val="0"/>
              <w:autoSpaceDN w:val="0"/>
              <w:adjustRightInd w:val="0"/>
              <w:jc w:val="center"/>
              <w:rPr>
                <w:rFonts w:asciiTheme="majorHAnsi" w:hAnsiTheme="majorHAnsi" w:cstheme="majorHAnsi"/>
              </w:rPr>
            </w:pPr>
            <w:r w:rsidRPr="00CF7D91">
              <w:rPr>
                <w:rFonts w:asciiTheme="majorHAnsi" w:hAnsiTheme="majorHAnsi" w:cstheme="majorHAnsi"/>
              </w:rPr>
              <w:t>R$ -</w:t>
            </w:r>
          </w:p>
        </w:tc>
        <w:tc>
          <w:tcPr>
            <w:tcW w:w="2105" w:type="dxa"/>
            <w:tcBorders>
              <w:top w:val="single" w:sz="4" w:space="0" w:color="auto"/>
              <w:left w:val="single" w:sz="4" w:space="0" w:color="auto"/>
              <w:bottom w:val="single" w:sz="4" w:space="0" w:color="auto"/>
              <w:right w:val="single" w:sz="4" w:space="0" w:color="auto"/>
            </w:tcBorders>
            <w:vAlign w:val="center"/>
            <w:hideMark/>
          </w:tcPr>
          <w:p w14:paraId="0C8D8DB6" w14:textId="77777777" w:rsidR="007B79FE" w:rsidRPr="00CF7D91" w:rsidRDefault="007B79FE" w:rsidP="001C72FA">
            <w:pPr>
              <w:autoSpaceDE w:val="0"/>
              <w:autoSpaceDN w:val="0"/>
              <w:adjustRightInd w:val="0"/>
              <w:jc w:val="center"/>
              <w:rPr>
                <w:rFonts w:asciiTheme="majorHAnsi" w:hAnsiTheme="majorHAnsi" w:cstheme="majorHAnsi"/>
              </w:rPr>
            </w:pPr>
            <w:r w:rsidRPr="00CF7D91">
              <w:rPr>
                <w:rFonts w:asciiTheme="majorHAnsi" w:hAnsiTheme="majorHAnsi" w:cstheme="majorHAnsi"/>
              </w:rPr>
              <w:t>R$ -</w:t>
            </w:r>
          </w:p>
        </w:tc>
        <w:tc>
          <w:tcPr>
            <w:tcW w:w="2998" w:type="dxa"/>
            <w:tcBorders>
              <w:top w:val="single" w:sz="4" w:space="0" w:color="auto"/>
              <w:left w:val="single" w:sz="4" w:space="0" w:color="auto"/>
              <w:bottom w:val="single" w:sz="4" w:space="0" w:color="auto"/>
              <w:right w:val="single" w:sz="4" w:space="0" w:color="auto"/>
            </w:tcBorders>
            <w:vAlign w:val="center"/>
            <w:hideMark/>
          </w:tcPr>
          <w:p w14:paraId="2D8239E6" w14:textId="77777777" w:rsidR="007B79FE" w:rsidRPr="00CF7D91" w:rsidRDefault="007B79FE" w:rsidP="001C72FA">
            <w:pPr>
              <w:keepNext/>
              <w:jc w:val="center"/>
              <w:outlineLvl w:val="0"/>
              <w:rPr>
                <w:rFonts w:asciiTheme="majorHAnsi" w:hAnsiTheme="majorHAnsi" w:cstheme="majorHAnsi"/>
              </w:rPr>
            </w:pPr>
            <w:r w:rsidRPr="00CF7D91">
              <w:rPr>
                <w:rFonts w:asciiTheme="majorHAnsi" w:hAnsiTheme="majorHAnsi" w:cstheme="majorHAnsi"/>
              </w:rPr>
              <w:t>R$ -</w:t>
            </w:r>
          </w:p>
        </w:tc>
      </w:tr>
      <w:tr w:rsidR="007B79FE" w:rsidRPr="000B357D" w14:paraId="0F411B14" w14:textId="77777777" w:rsidTr="001C72FA">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67A1D28E" w14:textId="77777777" w:rsidR="007B79FE" w:rsidRDefault="007B79FE" w:rsidP="001C72FA">
            <w:pPr>
              <w:autoSpaceDE w:val="0"/>
              <w:autoSpaceDN w:val="0"/>
              <w:adjustRightInd w:val="0"/>
              <w:jc w:val="both"/>
              <w:rPr>
                <w:rFonts w:asciiTheme="majorHAnsi" w:hAnsiTheme="majorHAnsi" w:cstheme="majorHAnsi"/>
              </w:rPr>
            </w:pPr>
            <w:r w:rsidRPr="00CF7D91">
              <w:rPr>
                <w:rFonts w:asciiTheme="majorHAnsi" w:hAnsiTheme="majorHAnsi" w:cstheme="majorHAnsi"/>
              </w:rPr>
              <w:t xml:space="preserve">CAPACIDADE TÉCNICA: </w:t>
            </w:r>
            <w:r>
              <w:rPr>
                <w:rFonts w:asciiTheme="majorHAnsi" w:hAnsiTheme="majorHAnsi" w:cstheme="majorHAnsi"/>
              </w:rPr>
              <w:t xml:space="preserve"> </w:t>
            </w:r>
          </w:p>
          <w:p w14:paraId="46178473" w14:textId="0724D5B2" w:rsidR="007B79FE" w:rsidRPr="000B357D" w:rsidRDefault="001D3F05" w:rsidP="001D3F05">
            <w:pPr>
              <w:pStyle w:val="PargrafodaLista"/>
              <w:numPr>
                <w:ilvl w:val="0"/>
                <w:numId w:val="22"/>
              </w:numPr>
              <w:autoSpaceDE w:val="0"/>
              <w:autoSpaceDN w:val="0"/>
              <w:adjustRightInd w:val="0"/>
              <w:jc w:val="both"/>
              <w:rPr>
                <w:rFonts w:asciiTheme="majorHAnsi" w:hAnsiTheme="majorHAnsi" w:cstheme="majorHAnsi"/>
                <w:szCs w:val="24"/>
              </w:rPr>
            </w:pPr>
            <w:r w:rsidRPr="001D3F05">
              <w:rPr>
                <w:rFonts w:asciiTheme="majorHAnsi" w:hAnsiTheme="majorHAnsi" w:cstheme="majorHAnsi"/>
              </w:rPr>
              <w:t>Estrutura em concreto armado moldado “in loco” para reforço estrutural em edificações.</w:t>
            </w:r>
          </w:p>
        </w:tc>
      </w:tr>
      <w:tr w:rsidR="007B79FE" w:rsidRPr="00CF7D91" w14:paraId="47A4DAEE" w14:textId="77777777" w:rsidTr="001C72FA">
        <w:trPr>
          <w:cantSplit/>
          <w:trHeight w:val="78"/>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4FB885F0" w14:textId="77777777" w:rsidR="007B79FE" w:rsidRPr="00CF7D91" w:rsidRDefault="007B79FE" w:rsidP="001C72FA">
            <w:pPr>
              <w:autoSpaceDE w:val="0"/>
              <w:autoSpaceDN w:val="0"/>
              <w:adjustRightInd w:val="0"/>
              <w:jc w:val="both"/>
              <w:rPr>
                <w:rFonts w:asciiTheme="majorHAnsi" w:hAnsiTheme="majorHAnsi" w:cstheme="majorHAnsi"/>
              </w:rPr>
            </w:pPr>
            <w:r w:rsidRPr="00CF7D91">
              <w:rPr>
                <w:rFonts w:asciiTheme="majorHAnsi" w:hAnsiTheme="majorHAnsi" w:cstheme="majorHAnsi"/>
              </w:rPr>
              <w:t xml:space="preserve">CAPACIDADE OPERACIONAL: </w:t>
            </w:r>
          </w:p>
          <w:p w14:paraId="74F72073" w14:textId="0FCCF84E" w:rsidR="007B79FE" w:rsidRPr="00CF7D91" w:rsidRDefault="001D3F05" w:rsidP="001D3F05">
            <w:pPr>
              <w:pStyle w:val="PargrafodaLista"/>
              <w:numPr>
                <w:ilvl w:val="0"/>
                <w:numId w:val="21"/>
              </w:numPr>
              <w:autoSpaceDE w:val="0"/>
              <w:autoSpaceDN w:val="0"/>
              <w:adjustRightInd w:val="0"/>
              <w:jc w:val="both"/>
              <w:rPr>
                <w:rFonts w:asciiTheme="majorHAnsi" w:hAnsiTheme="majorHAnsi" w:cstheme="majorHAnsi"/>
                <w:szCs w:val="24"/>
              </w:rPr>
            </w:pPr>
            <w:r w:rsidRPr="001D3F05">
              <w:rPr>
                <w:rFonts w:asciiTheme="majorHAnsi" w:hAnsiTheme="majorHAnsi" w:cstheme="majorHAnsi"/>
                <w:szCs w:val="24"/>
              </w:rPr>
              <w:t>Estrutura em concreto armado moldado “in loco” para reforço estrutural em edificações, com volume mínimo de 80,00m³.</w:t>
            </w:r>
          </w:p>
        </w:tc>
      </w:tr>
      <w:tr w:rsidR="007B79FE" w:rsidRPr="00CF7D91" w14:paraId="1DCE6CA8" w14:textId="77777777" w:rsidTr="001C72FA">
        <w:trPr>
          <w:cantSplit/>
          <w:trHeight w:val="445"/>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1A6FBFBE" w14:textId="77777777" w:rsidR="007B79FE" w:rsidRPr="00CF7D91" w:rsidRDefault="007B79FE" w:rsidP="001C72FA">
            <w:pPr>
              <w:autoSpaceDE w:val="0"/>
              <w:autoSpaceDN w:val="0"/>
              <w:adjustRightInd w:val="0"/>
              <w:jc w:val="both"/>
              <w:rPr>
                <w:rFonts w:asciiTheme="majorHAnsi" w:hAnsiTheme="majorHAnsi" w:cstheme="majorHAnsi"/>
              </w:rPr>
            </w:pPr>
            <w:r w:rsidRPr="00CF7D91">
              <w:rPr>
                <w:rFonts w:asciiTheme="majorHAnsi" w:hAnsiTheme="majorHAnsi" w:cstheme="majorHAnsi"/>
              </w:rPr>
              <w:t xml:space="preserve"> ÍNDICES ECONÔMICOS: </w:t>
            </w:r>
          </w:p>
          <w:p w14:paraId="4C1BA959" w14:textId="4143DE86" w:rsidR="007B79FE" w:rsidRDefault="009971BA" w:rsidP="001C72FA">
            <w:pPr>
              <w:autoSpaceDE w:val="0"/>
              <w:autoSpaceDN w:val="0"/>
              <w:adjustRightInd w:val="0"/>
              <w:jc w:val="center"/>
              <w:rPr>
                <w:rFonts w:asciiTheme="majorHAnsi" w:hAnsiTheme="majorHAnsi" w:cstheme="majorHAnsi"/>
              </w:rPr>
            </w:pPr>
            <w:r>
              <w:drawing>
                <wp:inline distT="0" distB="0" distL="0" distR="0" wp14:anchorId="63BC8861" wp14:editId="6492FB85">
                  <wp:extent cx="2645039" cy="1103175"/>
                  <wp:effectExtent l="0" t="0" r="3175" b="190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76473" cy="1116285"/>
                          </a:xfrm>
                          <a:prstGeom prst="rect">
                            <a:avLst/>
                          </a:prstGeom>
                        </pic:spPr>
                      </pic:pic>
                    </a:graphicData>
                  </a:graphic>
                </wp:inline>
              </w:drawing>
            </w:r>
          </w:p>
          <w:p w14:paraId="5C3CA68E" w14:textId="77777777" w:rsidR="007B79FE" w:rsidRPr="00CF7D91" w:rsidRDefault="007B79FE" w:rsidP="001C72FA">
            <w:pPr>
              <w:autoSpaceDE w:val="0"/>
              <w:autoSpaceDN w:val="0"/>
              <w:adjustRightInd w:val="0"/>
              <w:jc w:val="both"/>
              <w:rPr>
                <w:rFonts w:asciiTheme="majorHAnsi" w:hAnsiTheme="majorHAnsi" w:cstheme="majorHAnsi"/>
              </w:rPr>
            </w:pPr>
          </w:p>
        </w:tc>
      </w:tr>
      <w:tr w:rsidR="007B79FE" w:rsidRPr="00E42D8C" w14:paraId="78533480" w14:textId="77777777" w:rsidTr="001C72FA">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132B1F0F" w14:textId="77777777" w:rsidR="007B79FE" w:rsidRPr="00E42D8C" w:rsidRDefault="007B79FE" w:rsidP="001C72FA">
            <w:pPr>
              <w:autoSpaceDE w:val="0"/>
              <w:autoSpaceDN w:val="0"/>
              <w:adjustRightInd w:val="0"/>
              <w:jc w:val="both"/>
              <w:rPr>
                <w:rFonts w:asciiTheme="majorHAnsi" w:hAnsiTheme="majorHAnsi"/>
              </w:rPr>
            </w:pPr>
            <w:r w:rsidRPr="00CF7D91">
              <w:rPr>
                <w:rFonts w:asciiTheme="majorHAnsi" w:hAnsiTheme="majorHAnsi" w:cstheme="majorHAnsi"/>
              </w:rPr>
              <w:t xml:space="preserve">OBS.: </w:t>
            </w:r>
            <w:r w:rsidRPr="00E42D8C">
              <w:rPr>
                <w:rFonts w:asciiTheme="majorHAnsi" w:hAnsiTheme="majorHAnsi"/>
              </w:rPr>
              <w:t xml:space="preserve">Disposições Gerais: Os interessados poderão fazer download do edital no sítio </w:t>
            </w:r>
            <w:hyperlink r:id="rId11" w:history="1">
              <w:r w:rsidRPr="0023103D">
                <w:rPr>
                  <w:rStyle w:val="Hyperlink"/>
                  <w:rFonts w:asciiTheme="majorHAnsi" w:hAnsiTheme="majorHAnsi"/>
                </w:rPr>
                <w:t>www.compras.mg.gov.br</w:t>
              </w:r>
            </w:hyperlink>
            <w:r w:rsidRPr="00E42D8C">
              <w:rPr>
                <w:rFonts w:asciiTheme="majorHAnsi" w:hAnsiTheme="majorHAnsi"/>
              </w:rPr>
              <w:t>. Os anexos ao edital</w:t>
            </w:r>
            <w:r>
              <w:rPr>
                <w:rFonts w:asciiTheme="majorHAnsi" w:hAnsiTheme="majorHAnsi"/>
              </w:rPr>
              <w:t xml:space="preserve"> </w:t>
            </w:r>
            <w:r w:rsidRPr="00E42D8C">
              <w:rPr>
                <w:rFonts w:asciiTheme="majorHAnsi" w:hAnsiTheme="majorHAnsi"/>
              </w:rPr>
              <w:t xml:space="preserve">estarão disponíveis no sítio </w:t>
            </w:r>
            <w:hyperlink r:id="rId12" w:history="1">
              <w:r w:rsidRPr="0023103D">
                <w:rPr>
                  <w:rStyle w:val="Hyperlink"/>
                  <w:rFonts w:asciiTheme="majorHAnsi" w:hAnsiTheme="majorHAnsi"/>
                </w:rPr>
                <w:t>www.tjmg.jus.br</w:t>
              </w:r>
            </w:hyperlink>
            <w:r>
              <w:rPr>
                <w:rFonts w:asciiTheme="majorHAnsi" w:hAnsiTheme="majorHAnsi"/>
              </w:rPr>
              <w:t>.</w:t>
            </w:r>
          </w:p>
        </w:tc>
      </w:tr>
    </w:tbl>
    <w:p w14:paraId="2B11F93A" w14:textId="77777777" w:rsidR="007B79FE" w:rsidRDefault="007B79FE" w:rsidP="007B79FE">
      <w:pPr>
        <w:rPr>
          <w:rFonts w:asciiTheme="majorHAnsi" w:hAnsiTheme="majorHAnsi" w:cstheme="majorHAnsi"/>
        </w:rPr>
      </w:pPr>
    </w:p>
    <w:p w14:paraId="2731FCE2" w14:textId="77777777" w:rsidR="007B79FE" w:rsidRDefault="007B79FE" w:rsidP="002803ED">
      <w:pPr>
        <w:rPr>
          <w:rFonts w:asciiTheme="majorHAnsi" w:hAnsiTheme="majorHAnsi" w:cstheme="majorHAnsi"/>
        </w:rPr>
      </w:pPr>
    </w:p>
    <w:p w14:paraId="653060AA" w14:textId="77777777" w:rsidR="00201928" w:rsidRDefault="00201928" w:rsidP="002803ED">
      <w:pPr>
        <w:rPr>
          <w:rFonts w:asciiTheme="majorHAnsi" w:hAnsiTheme="majorHAnsi" w:cstheme="majorHAnsi"/>
        </w:rPr>
      </w:pPr>
    </w:p>
    <w:p w14:paraId="2E9E8CF0" w14:textId="77777777" w:rsidR="00E12AA1" w:rsidRDefault="00E12AA1" w:rsidP="002803ED">
      <w:pPr>
        <w:rPr>
          <w:rFonts w:asciiTheme="majorHAnsi" w:hAnsiTheme="majorHAnsi" w:cstheme="majorHAnsi"/>
        </w:rPr>
      </w:pPr>
    </w:p>
    <w:p w14:paraId="1391A1F1" w14:textId="77777777" w:rsidR="00E12AA1" w:rsidRDefault="00E12AA1" w:rsidP="002803ED">
      <w:pPr>
        <w:rPr>
          <w:rFonts w:asciiTheme="majorHAnsi" w:hAnsiTheme="majorHAnsi" w:cstheme="majorHAnsi"/>
        </w:rPr>
      </w:pPr>
    </w:p>
    <w:p w14:paraId="54FE4A5B" w14:textId="77777777" w:rsidR="00E12AA1" w:rsidRDefault="00E12AA1" w:rsidP="002803ED">
      <w:pPr>
        <w:rPr>
          <w:rFonts w:asciiTheme="majorHAnsi" w:hAnsiTheme="majorHAnsi" w:cstheme="majorHAnsi"/>
        </w:rPr>
      </w:pPr>
    </w:p>
    <w:p w14:paraId="3A775A8D" w14:textId="77777777" w:rsidR="00E12AA1" w:rsidRDefault="00E12AA1" w:rsidP="002803ED">
      <w:pPr>
        <w:rPr>
          <w:rFonts w:asciiTheme="majorHAnsi" w:hAnsiTheme="majorHAnsi" w:cstheme="majorHAnsi"/>
        </w:rPr>
      </w:pPr>
    </w:p>
    <w:p w14:paraId="0FD9B6BB" w14:textId="77777777" w:rsidR="00E12AA1" w:rsidRDefault="00E12AA1" w:rsidP="002803ED">
      <w:pPr>
        <w:rPr>
          <w:rFonts w:asciiTheme="majorHAnsi" w:hAnsiTheme="majorHAnsi" w:cstheme="majorHAnsi"/>
        </w:rPr>
      </w:pPr>
    </w:p>
    <w:p w14:paraId="2E43DFCD" w14:textId="77777777" w:rsidR="00E12AA1" w:rsidRDefault="00E12AA1" w:rsidP="002803ED">
      <w:pPr>
        <w:rPr>
          <w:rFonts w:asciiTheme="majorHAnsi" w:hAnsiTheme="majorHAnsi" w:cstheme="majorHAnsi"/>
        </w:rPr>
      </w:pPr>
    </w:p>
    <w:p w14:paraId="7CED9A54" w14:textId="77777777" w:rsidR="00E12AA1" w:rsidRDefault="00E12AA1" w:rsidP="002803ED">
      <w:pPr>
        <w:rPr>
          <w:rFonts w:asciiTheme="majorHAnsi" w:hAnsiTheme="majorHAnsi" w:cstheme="majorHAnsi"/>
        </w:rPr>
      </w:pPr>
    </w:p>
    <w:p w14:paraId="42468712" w14:textId="77777777" w:rsidR="00E12AA1" w:rsidRDefault="00E12AA1" w:rsidP="002803ED">
      <w:pPr>
        <w:rPr>
          <w:rFonts w:asciiTheme="majorHAnsi" w:hAnsiTheme="majorHAnsi" w:cstheme="majorHAnsi"/>
        </w:rPr>
      </w:pPr>
    </w:p>
    <w:p w14:paraId="26B88F70" w14:textId="77777777" w:rsidR="00E12AA1" w:rsidRDefault="00E12AA1" w:rsidP="002803ED">
      <w:pPr>
        <w:rPr>
          <w:rFonts w:asciiTheme="majorHAnsi" w:hAnsiTheme="majorHAnsi" w:cs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45"/>
        <w:gridCol w:w="5948"/>
      </w:tblGrid>
      <w:tr w:rsidR="008E7A96" w:rsidRPr="00C05D51" w14:paraId="681658AD" w14:textId="77777777" w:rsidTr="001C72FA">
        <w:trPr>
          <w:cantSplit/>
          <w:trHeight w:val="45"/>
        </w:trPr>
        <w:tc>
          <w:tcPr>
            <w:tcW w:w="4745" w:type="dxa"/>
            <w:tcBorders>
              <w:top w:val="single" w:sz="4" w:space="0" w:color="auto"/>
              <w:left w:val="single" w:sz="4" w:space="0" w:color="auto"/>
              <w:bottom w:val="single" w:sz="4" w:space="0" w:color="auto"/>
              <w:right w:val="single" w:sz="4" w:space="0" w:color="auto"/>
            </w:tcBorders>
            <w:vAlign w:val="center"/>
            <w:hideMark/>
          </w:tcPr>
          <w:p w14:paraId="4D2EE6FF" w14:textId="77777777" w:rsidR="008E7A96" w:rsidRPr="00C05D51" w:rsidRDefault="008E7A96" w:rsidP="001C72FA">
            <w:pPr>
              <w:jc w:val="both"/>
              <w:rPr>
                <w:rFonts w:asciiTheme="majorHAnsi" w:hAnsiTheme="majorHAnsi" w:cs="Arial"/>
                <w:bCs/>
              </w:rPr>
            </w:pPr>
            <w:r w:rsidRPr="00C05D51">
              <w:rPr>
                <w:rFonts w:asciiTheme="majorHAnsi" w:hAnsiTheme="majorHAnsi" w:cs="Arial"/>
                <w:bCs/>
              </w:rPr>
              <w:t xml:space="preserve">ÓRGÃO LICITANTE: </w:t>
            </w:r>
            <w:r w:rsidRPr="00C05D51">
              <w:rPr>
                <w:rFonts w:asciiTheme="majorHAnsi" w:hAnsiTheme="majorHAnsi"/>
                <w:b/>
                <w:bCs/>
              </w:rPr>
              <w:t>DER-MG</w:t>
            </w:r>
          </w:p>
        </w:tc>
        <w:tc>
          <w:tcPr>
            <w:tcW w:w="5948" w:type="dxa"/>
            <w:tcBorders>
              <w:top w:val="single" w:sz="4" w:space="0" w:color="auto"/>
              <w:left w:val="single" w:sz="4" w:space="0" w:color="auto"/>
              <w:bottom w:val="single" w:sz="4" w:space="0" w:color="auto"/>
              <w:right w:val="single" w:sz="4" w:space="0" w:color="auto"/>
            </w:tcBorders>
            <w:vAlign w:val="center"/>
            <w:hideMark/>
          </w:tcPr>
          <w:p w14:paraId="1B60B542" w14:textId="6955461F" w:rsidR="008E7A96" w:rsidRPr="00C05D51" w:rsidRDefault="008E7A96" w:rsidP="001C72FA">
            <w:pPr>
              <w:autoSpaceDE w:val="0"/>
              <w:autoSpaceDN w:val="0"/>
              <w:adjustRightInd w:val="0"/>
              <w:jc w:val="both"/>
              <w:rPr>
                <w:rFonts w:asciiTheme="majorHAnsi" w:hAnsiTheme="majorHAnsi"/>
                <w:b/>
                <w:iCs/>
              </w:rPr>
            </w:pPr>
            <w:r w:rsidRPr="00C05D51">
              <w:rPr>
                <w:rFonts w:asciiTheme="majorHAnsi" w:hAnsiTheme="majorHAnsi" w:cs="Arial"/>
              </w:rPr>
              <w:t>EDITAL:</w:t>
            </w:r>
            <w:r w:rsidRPr="00C05D51">
              <w:rPr>
                <w:rFonts w:asciiTheme="majorHAnsi" w:hAnsiTheme="majorHAnsi"/>
                <w:b/>
              </w:rPr>
              <w:t xml:space="preserve"> </w:t>
            </w:r>
            <w:r w:rsidRPr="008E7A96">
              <w:rPr>
                <w:rFonts w:asciiTheme="majorHAnsi" w:hAnsiTheme="majorHAnsi"/>
                <w:b/>
                <w:bCs/>
              </w:rPr>
              <w:t>CONCORRÊNCIA</w:t>
            </w:r>
            <w:r>
              <w:rPr>
                <w:rFonts w:asciiTheme="majorHAnsi" w:hAnsiTheme="majorHAnsi"/>
                <w:b/>
                <w:bCs/>
              </w:rPr>
              <w:t xml:space="preserve"> N°</w:t>
            </w:r>
            <w:r w:rsidRPr="000B410B">
              <w:rPr>
                <w:rFonts w:asciiTheme="majorHAnsi" w:hAnsiTheme="majorHAnsi"/>
                <w:b/>
                <w:bCs/>
              </w:rPr>
              <w:t xml:space="preserve"> </w:t>
            </w:r>
            <w:r w:rsidRPr="008E7A96">
              <w:rPr>
                <w:rFonts w:asciiTheme="majorHAnsi" w:hAnsiTheme="majorHAnsi"/>
                <w:b/>
                <w:bCs/>
              </w:rPr>
              <w:t>020/2023</w:t>
            </w:r>
          </w:p>
        </w:tc>
      </w:tr>
      <w:tr w:rsidR="008E7A96" w:rsidRPr="00C05D51" w14:paraId="3538867A" w14:textId="77777777" w:rsidTr="001C72FA">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C54CB6D" w14:textId="10BCDB27" w:rsidR="008E7A96" w:rsidRPr="00C05D51" w:rsidRDefault="008E7A96" w:rsidP="001C72FA">
            <w:pPr>
              <w:rPr>
                <w:rFonts w:asciiTheme="majorHAnsi" w:hAnsiTheme="majorHAnsi" w:cs="Arial"/>
              </w:rPr>
            </w:pPr>
            <w:r w:rsidRPr="00C05D51">
              <w:rPr>
                <w:rFonts w:asciiTheme="majorHAnsi" w:hAnsiTheme="majorHAnsi" w:cs="Arial"/>
              </w:rPr>
              <w:t>ENDEREÇO:</w:t>
            </w:r>
            <w:r w:rsidRPr="00C05D51">
              <w:rPr>
                <w:rFonts w:asciiTheme="majorHAnsi" w:hAnsiTheme="majorHAnsi"/>
              </w:rPr>
              <w:t xml:space="preserve"> AV. DOS ANDRADAS, 1.120, SALA 1009, BELO HORIZONTE/MG.</w:t>
            </w:r>
          </w:p>
          <w:p w14:paraId="1C0CE1A0" w14:textId="0CB004D8" w:rsidR="008E7A96" w:rsidRPr="00C05D51" w:rsidRDefault="008E7A96" w:rsidP="001C72FA">
            <w:pPr>
              <w:rPr>
                <w:rFonts w:asciiTheme="majorHAnsi" w:hAnsiTheme="majorHAnsi"/>
              </w:rPr>
            </w:pPr>
            <w:r w:rsidRPr="00C05D51">
              <w:rPr>
                <w:rFonts w:asciiTheme="majorHAnsi" w:hAnsiTheme="majorHAnsi" w:cs="Arial"/>
              </w:rPr>
              <w:t xml:space="preserve">MAIORES INFORMAÇÕES: </w:t>
            </w:r>
            <w:r w:rsidRPr="00C05D51">
              <w:rPr>
                <w:rFonts w:asciiTheme="majorHAnsi" w:hAnsiTheme="majorHAnsi"/>
              </w:rPr>
              <w:t xml:space="preserve">TELEFONE: (31) 3235-1272 - FAX: (31) 3235-1004. E-MAIL: </w:t>
            </w:r>
            <w:hyperlink r:id="rId13" w:history="1">
              <w:r w:rsidRPr="00C05D51">
                <w:rPr>
                  <w:rStyle w:val="Hyperlink"/>
                  <w:rFonts w:asciiTheme="majorHAnsi" w:hAnsiTheme="majorHAnsi"/>
                </w:rPr>
                <w:t>ASL@DER.MG.GOV.BR</w:t>
              </w:r>
            </w:hyperlink>
            <w:r w:rsidRPr="00C05D51">
              <w:rPr>
                <w:rFonts w:asciiTheme="majorHAnsi" w:hAnsiTheme="majorHAnsi"/>
              </w:rPr>
              <w:t xml:space="preserve"> - SITE </w:t>
            </w:r>
            <w:hyperlink r:id="rId14" w:history="1">
              <w:r w:rsidRPr="00C05D51">
                <w:rPr>
                  <w:rStyle w:val="Hyperlink"/>
                  <w:rFonts w:asciiTheme="majorHAnsi" w:hAnsiTheme="majorHAnsi"/>
                </w:rPr>
                <w:t>WWW.DER.MG.GOV.BR</w:t>
              </w:r>
            </w:hyperlink>
            <w:r w:rsidRPr="00C05D51">
              <w:rPr>
                <w:rFonts w:asciiTheme="majorHAnsi" w:hAnsiTheme="majorHAnsi"/>
              </w:rPr>
              <w:t xml:space="preserve"> </w:t>
            </w:r>
          </w:p>
        </w:tc>
      </w:tr>
    </w:tbl>
    <w:p w14:paraId="548BB782" w14:textId="77777777" w:rsidR="008E7A96" w:rsidRPr="00C05D51" w:rsidRDefault="008E7A96" w:rsidP="008E7A96">
      <w:pPr>
        <w:tabs>
          <w:tab w:val="left" w:pos="7335"/>
        </w:tabs>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96"/>
        <w:gridCol w:w="3397"/>
      </w:tblGrid>
      <w:tr w:rsidR="008E7A96" w:rsidRPr="00C05D51" w14:paraId="798C7FD9" w14:textId="77777777" w:rsidTr="001C72FA">
        <w:trPr>
          <w:cantSplit/>
          <w:trHeight w:val="1272"/>
        </w:trPr>
        <w:tc>
          <w:tcPr>
            <w:tcW w:w="7296" w:type="dxa"/>
            <w:tcBorders>
              <w:top w:val="single" w:sz="4" w:space="0" w:color="auto"/>
              <w:left w:val="single" w:sz="4" w:space="0" w:color="auto"/>
              <w:bottom w:val="single" w:sz="4" w:space="0" w:color="auto"/>
              <w:right w:val="single" w:sz="4" w:space="0" w:color="auto"/>
            </w:tcBorders>
            <w:hideMark/>
          </w:tcPr>
          <w:p w14:paraId="0F0BD11E" w14:textId="3F45DFA2" w:rsidR="008E7A96" w:rsidRPr="00F81EEF" w:rsidRDefault="008E7A96" w:rsidP="001C72FA">
            <w:pPr>
              <w:autoSpaceDE w:val="0"/>
              <w:autoSpaceDN w:val="0"/>
              <w:adjustRightInd w:val="0"/>
              <w:jc w:val="both"/>
              <w:rPr>
                <w:rFonts w:asciiTheme="majorHAnsi" w:hAnsiTheme="majorHAnsi" w:cs="Arial"/>
                <w:bCs/>
                <w:color w:val="000000"/>
              </w:rPr>
            </w:pPr>
            <w:r w:rsidRPr="00C05D51">
              <w:rPr>
                <w:rFonts w:asciiTheme="majorHAnsi" w:hAnsiTheme="majorHAnsi" w:cs="Arial"/>
                <w:bCs/>
                <w:color w:val="000000"/>
              </w:rPr>
              <w:t>Objeto:</w:t>
            </w:r>
            <w:r w:rsidRPr="00C05D51">
              <w:rPr>
                <w:rFonts w:asciiTheme="majorHAnsi" w:hAnsiTheme="majorHAnsi"/>
              </w:rPr>
              <w:t xml:space="preserve"> </w:t>
            </w:r>
            <w:r w:rsidR="00F92A1C" w:rsidRPr="00F92A1C">
              <w:rPr>
                <w:rFonts w:asciiTheme="majorHAnsi" w:hAnsiTheme="majorHAnsi" w:cs="Arial"/>
                <w:bCs/>
                <w:color w:val="000000"/>
              </w:rPr>
              <w:t xml:space="preserve">Execução das obras de captação e tratamento de água </w:t>
            </w:r>
            <w:r w:rsidR="0067764B" w:rsidRPr="00F92A1C">
              <w:rPr>
                <w:rFonts w:asciiTheme="majorHAnsi" w:hAnsiTheme="majorHAnsi" w:cs="Arial"/>
                <w:bCs/>
                <w:color w:val="000000"/>
              </w:rPr>
              <w:t xml:space="preserve">(ETA), </w:t>
            </w:r>
            <w:r w:rsidR="00F92A1C" w:rsidRPr="00F92A1C">
              <w:rPr>
                <w:rFonts w:asciiTheme="majorHAnsi" w:hAnsiTheme="majorHAnsi" w:cs="Arial"/>
                <w:bCs/>
                <w:color w:val="000000"/>
              </w:rPr>
              <w:t xml:space="preserve">para abastecimento da </w:t>
            </w:r>
            <w:r w:rsidR="0067764B" w:rsidRPr="00F92A1C">
              <w:rPr>
                <w:rFonts w:asciiTheme="majorHAnsi" w:hAnsiTheme="majorHAnsi" w:cs="Arial"/>
                <w:bCs/>
                <w:color w:val="000000"/>
              </w:rPr>
              <w:t>Penitenciária Francisco Floriano De Paula</w:t>
            </w:r>
            <w:r w:rsidR="00F92A1C" w:rsidRPr="00F92A1C">
              <w:rPr>
                <w:rFonts w:asciiTheme="majorHAnsi" w:hAnsiTheme="majorHAnsi" w:cs="Arial"/>
                <w:bCs/>
                <w:color w:val="000000"/>
              </w:rPr>
              <w:t xml:space="preserve">, localizada no </w:t>
            </w:r>
            <w:r w:rsidR="0067764B" w:rsidRPr="00F92A1C">
              <w:rPr>
                <w:rFonts w:asciiTheme="majorHAnsi" w:hAnsiTheme="majorHAnsi" w:cs="Arial"/>
                <w:bCs/>
                <w:color w:val="000000"/>
              </w:rPr>
              <w:t>Município De Governador Valadares</w:t>
            </w:r>
            <w:r w:rsidR="00F92A1C" w:rsidRPr="00F92A1C">
              <w:rPr>
                <w:rFonts w:asciiTheme="majorHAnsi" w:hAnsiTheme="majorHAnsi" w:cs="Arial"/>
                <w:bCs/>
                <w:color w:val="000000"/>
              </w:rPr>
              <w:t xml:space="preserve">, distrito de </w:t>
            </w:r>
            <w:r w:rsidR="0067764B" w:rsidRPr="00F92A1C">
              <w:rPr>
                <w:rFonts w:asciiTheme="majorHAnsi" w:hAnsiTheme="majorHAnsi" w:cs="Arial"/>
                <w:bCs/>
                <w:color w:val="000000"/>
              </w:rPr>
              <w:t>Nova Floresta</w:t>
            </w:r>
            <w:r w:rsidR="00F92A1C" w:rsidRPr="00F92A1C">
              <w:rPr>
                <w:rFonts w:asciiTheme="majorHAnsi" w:hAnsiTheme="majorHAnsi" w:cs="Arial"/>
                <w:bCs/>
                <w:color w:val="000000"/>
              </w:rPr>
              <w:t xml:space="preserve">, </w:t>
            </w:r>
            <w:r w:rsidR="0067764B" w:rsidRPr="00F92A1C">
              <w:rPr>
                <w:rFonts w:asciiTheme="majorHAnsi" w:hAnsiTheme="majorHAnsi" w:cs="Arial"/>
                <w:bCs/>
                <w:color w:val="000000"/>
              </w:rPr>
              <w:t>Estado De Minas Gerais.</w:t>
            </w:r>
          </w:p>
        </w:tc>
        <w:tc>
          <w:tcPr>
            <w:tcW w:w="3397" w:type="dxa"/>
            <w:tcBorders>
              <w:top w:val="single" w:sz="4" w:space="0" w:color="auto"/>
              <w:left w:val="single" w:sz="4" w:space="0" w:color="auto"/>
              <w:bottom w:val="single" w:sz="4" w:space="0" w:color="auto"/>
              <w:right w:val="single" w:sz="4" w:space="0" w:color="auto"/>
            </w:tcBorders>
            <w:vAlign w:val="center"/>
            <w:hideMark/>
          </w:tcPr>
          <w:p w14:paraId="53622C09" w14:textId="77777777" w:rsidR="008E7A96" w:rsidRPr="00C05D51" w:rsidRDefault="008E7A96" w:rsidP="001C72FA">
            <w:pPr>
              <w:rPr>
                <w:rFonts w:asciiTheme="majorHAnsi" w:hAnsiTheme="majorHAnsi"/>
                <w:bCs/>
              </w:rPr>
            </w:pPr>
            <w:r w:rsidRPr="00C05D51">
              <w:rPr>
                <w:rFonts w:asciiTheme="majorHAnsi" w:hAnsiTheme="majorHAnsi"/>
                <w:bCs/>
              </w:rPr>
              <w:t>DATAS:</w:t>
            </w:r>
          </w:p>
          <w:p w14:paraId="6F72BBD5" w14:textId="77777777" w:rsidR="00CE1E09" w:rsidRPr="00CE1E09" w:rsidRDefault="00CE1E09" w:rsidP="00CE1E09">
            <w:pPr>
              <w:numPr>
                <w:ilvl w:val="0"/>
                <w:numId w:val="3"/>
              </w:numPr>
              <w:jc w:val="both"/>
              <w:rPr>
                <w:rFonts w:asciiTheme="majorHAnsi" w:hAnsiTheme="majorHAnsi" w:cs="ArialNarrow"/>
              </w:rPr>
            </w:pPr>
            <w:r w:rsidRPr="00CE1E09">
              <w:rPr>
                <w:rFonts w:asciiTheme="majorHAnsi" w:hAnsiTheme="majorHAnsi" w:cs="ArialNarrow"/>
              </w:rPr>
              <w:t>ENTREGA DOS ENVELOPES: até às 17:00 horas do dia 17/05/2023.</w:t>
            </w:r>
          </w:p>
          <w:p w14:paraId="5F99F687" w14:textId="77777777" w:rsidR="00CE1E09" w:rsidRPr="00CE1E09" w:rsidRDefault="00CE1E09" w:rsidP="00CE1E09">
            <w:pPr>
              <w:numPr>
                <w:ilvl w:val="0"/>
                <w:numId w:val="3"/>
              </w:numPr>
              <w:jc w:val="both"/>
              <w:rPr>
                <w:rFonts w:asciiTheme="majorHAnsi" w:hAnsiTheme="majorHAnsi"/>
              </w:rPr>
            </w:pPr>
            <w:r w:rsidRPr="00CE1E09">
              <w:rPr>
                <w:rFonts w:asciiTheme="majorHAnsi" w:hAnsiTheme="majorHAnsi" w:cs="ArialNarrow"/>
              </w:rPr>
              <w:t>ABERTURA DA LICITAÇÃO: às 09:00 horas do dia 18/05/2023.</w:t>
            </w:r>
          </w:p>
          <w:p w14:paraId="2A43792D" w14:textId="459ECDC5" w:rsidR="008E7A96" w:rsidRPr="00CF3E3F" w:rsidRDefault="00293D3A" w:rsidP="00024D22">
            <w:pPr>
              <w:numPr>
                <w:ilvl w:val="0"/>
                <w:numId w:val="3"/>
              </w:numPr>
              <w:jc w:val="both"/>
              <w:rPr>
                <w:rFonts w:asciiTheme="majorHAnsi" w:hAnsiTheme="majorHAnsi"/>
              </w:rPr>
            </w:pPr>
            <w:r w:rsidRPr="00C05D51">
              <w:rPr>
                <w:rFonts w:asciiTheme="majorHAnsi" w:hAnsiTheme="majorHAnsi" w:cs="ArialNarrow"/>
              </w:rPr>
              <w:t>PRAZO DE EXECUÇÃO:</w:t>
            </w:r>
            <w:r w:rsidR="008E7A96" w:rsidRPr="00C05D51">
              <w:rPr>
                <w:rFonts w:asciiTheme="majorHAnsi" w:hAnsiTheme="majorHAnsi" w:cs="ArialNarrow"/>
              </w:rPr>
              <w:t xml:space="preserve"> </w:t>
            </w:r>
            <w:r w:rsidR="00024D22" w:rsidRPr="00024D22">
              <w:rPr>
                <w:rFonts w:asciiTheme="majorHAnsi" w:hAnsiTheme="majorHAnsi" w:cs="ArialNarrow"/>
              </w:rPr>
              <w:t>540</w:t>
            </w:r>
            <w:r w:rsidR="008E7A96">
              <w:rPr>
                <w:rFonts w:asciiTheme="majorHAnsi" w:hAnsiTheme="majorHAnsi" w:cs="ArialNarrow"/>
              </w:rPr>
              <w:t xml:space="preserve"> dias.</w:t>
            </w:r>
          </w:p>
        </w:tc>
      </w:tr>
    </w:tbl>
    <w:p w14:paraId="1E119322" w14:textId="77777777" w:rsidR="008E7A96" w:rsidRPr="00C05D51" w:rsidRDefault="008E7A96" w:rsidP="008E7A96">
      <w:pPr>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12"/>
        <w:gridCol w:w="5381"/>
      </w:tblGrid>
      <w:tr w:rsidR="008E7A96" w:rsidRPr="00C05D51" w14:paraId="57B9B972" w14:textId="77777777" w:rsidTr="001C72FA">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3463706" w14:textId="77777777" w:rsidR="008E7A96" w:rsidRPr="00C05D51" w:rsidRDefault="008E7A96" w:rsidP="001C72FA">
            <w:pPr>
              <w:tabs>
                <w:tab w:val="left" w:pos="4393"/>
                <w:tab w:val="center" w:pos="5386"/>
              </w:tabs>
              <w:jc w:val="center"/>
              <w:outlineLvl w:val="1"/>
              <w:rPr>
                <w:rFonts w:asciiTheme="majorHAnsi" w:hAnsiTheme="majorHAnsi" w:cs="Arial"/>
              </w:rPr>
            </w:pPr>
            <w:r w:rsidRPr="00C05D51">
              <w:rPr>
                <w:rFonts w:asciiTheme="majorHAnsi" w:hAnsiTheme="majorHAnsi" w:cs="Arial"/>
              </w:rPr>
              <w:t>VALORES</w:t>
            </w:r>
          </w:p>
        </w:tc>
      </w:tr>
      <w:tr w:rsidR="008E7A96" w:rsidRPr="00C05D51" w14:paraId="42C63671" w14:textId="77777777" w:rsidTr="001C72FA">
        <w:trPr>
          <w:cantSplit/>
          <w:trHeight w:val="372"/>
        </w:trPr>
        <w:tc>
          <w:tcPr>
            <w:tcW w:w="5312" w:type="dxa"/>
            <w:tcBorders>
              <w:top w:val="single" w:sz="4" w:space="0" w:color="auto"/>
              <w:left w:val="single" w:sz="4" w:space="0" w:color="auto"/>
              <w:bottom w:val="single" w:sz="4" w:space="0" w:color="auto"/>
              <w:right w:val="single" w:sz="4" w:space="0" w:color="auto"/>
            </w:tcBorders>
            <w:vAlign w:val="center"/>
            <w:hideMark/>
          </w:tcPr>
          <w:p w14:paraId="0B0C2335" w14:textId="77777777" w:rsidR="008E7A96" w:rsidRPr="00C05D51" w:rsidRDefault="008E7A96" w:rsidP="001C72FA">
            <w:pPr>
              <w:keepNext/>
              <w:jc w:val="center"/>
              <w:outlineLvl w:val="2"/>
              <w:rPr>
                <w:rFonts w:asciiTheme="majorHAnsi" w:hAnsiTheme="majorHAnsi" w:cs="Arial"/>
              </w:rPr>
            </w:pPr>
            <w:r w:rsidRPr="00C05D51">
              <w:rPr>
                <w:rFonts w:asciiTheme="majorHAnsi" w:hAnsiTheme="majorHAnsi" w:cs="Arial"/>
              </w:rPr>
              <w:t>Valor Estimado da Obra</w:t>
            </w:r>
          </w:p>
        </w:tc>
        <w:tc>
          <w:tcPr>
            <w:tcW w:w="5381" w:type="dxa"/>
            <w:tcBorders>
              <w:top w:val="single" w:sz="4" w:space="0" w:color="auto"/>
              <w:left w:val="single" w:sz="4" w:space="0" w:color="auto"/>
              <w:bottom w:val="single" w:sz="4" w:space="0" w:color="auto"/>
              <w:right w:val="single" w:sz="4" w:space="0" w:color="auto"/>
            </w:tcBorders>
            <w:vAlign w:val="center"/>
            <w:hideMark/>
          </w:tcPr>
          <w:p w14:paraId="6BAF6518" w14:textId="77777777" w:rsidR="008E7A96" w:rsidRPr="00C05D51" w:rsidRDefault="008E7A96" w:rsidP="001C72FA">
            <w:pPr>
              <w:jc w:val="center"/>
              <w:outlineLvl w:val="1"/>
              <w:rPr>
                <w:rFonts w:asciiTheme="majorHAnsi" w:hAnsiTheme="majorHAnsi" w:cs="Arial"/>
              </w:rPr>
            </w:pPr>
            <w:r w:rsidRPr="00C05D51">
              <w:rPr>
                <w:rFonts w:asciiTheme="majorHAnsi" w:hAnsiTheme="majorHAnsi" w:cs="Arial"/>
                <w:bCs/>
              </w:rPr>
              <w:t>Capital Social Igual ou Superior</w:t>
            </w:r>
          </w:p>
        </w:tc>
      </w:tr>
      <w:tr w:rsidR="008E7A96" w:rsidRPr="00C05D51" w14:paraId="20160262" w14:textId="77777777" w:rsidTr="001C72FA">
        <w:trPr>
          <w:cantSplit/>
          <w:trHeight w:val="417"/>
        </w:trPr>
        <w:tc>
          <w:tcPr>
            <w:tcW w:w="5312" w:type="dxa"/>
            <w:tcBorders>
              <w:top w:val="single" w:sz="4" w:space="0" w:color="auto"/>
              <w:left w:val="single" w:sz="4" w:space="0" w:color="auto"/>
              <w:bottom w:val="single" w:sz="4" w:space="0" w:color="auto"/>
              <w:right w:val="single" w:sz="4" w:space="0" w:color="auto"/>
            </w:tcBorders>
            <w:vAlign w:val="center"/>
            <w:hideMark/>
          </w:tcPr>
          <w:p w14:paraId="4923561B" w14:textId="15DD6ABC" w:rsidR="008E7A96" w:rsidRPr="00C05D51" w:rsidRDefault="008E7A96" w:rsidP="001C72FA">
            <w:pPr>
              <w:autoSpaceDE w:val="0"/>
              <w:autoSpaceDN w:val="0"/>
              <w:adjustRightInd w:val="0"/>
              <w:jc w:val="center"/>
              <w:rPr>
                <w:rFonts w:asciiTheme="majorHAnsi" w:hAnsiTheme="majorHAnsi"/>
              </w:rPr>
            </w:pPr>
            <w:r w:rsidRPr="00C05D51">
              <w:rPr>
                <w:rFonts w:asciiTheme="majorHAnsi" w:hAnsiTheme="majorHAnsi"/>
              </w:rPr>
              <w:t xml:space="preserve">R$ </w:t>
            </w:r>
            <w:r w:rsidR="00E74B5C" w:rsidRPr="00E74B5C">
              <w:rPr>
                <w:rFonts w:asciiTheme="majorHAnsi" w:hAnsiTheme="majorHAnsi"/>
              </w:rPr>
              <w:t>3.830.793,69</w:t>
            </w:r>
          </w:p>
        </w:tc>
        <w:tc>
          <w:tcPr>
            <w:tcW w:w="5381" w:type="dxa"/>
            <w:tcBorders>
              <w:top w:val="single" w:sz="4" w:space="0" w:color="auto"/>
              <w:left w:val="single" w:sz="4" w:space="0" w:color="auto"/>
              <w:bottom w:val="single" w:sz="4" w:space="0" w:color="auto"/>
              <w:right w:val="single" w:sz="4" w:space="0" w:color="auto"/>
            </w:tcBorders>
            <w:vAlign w:val="center"/>
            <w:hideMark/>
          </w:tcPr>
          <w:p w14:paraId="6BAB2777" w14:textId="77777777" w:rsidR="008E7A96" w:rsidRPr="00C05D51" w:rsidRDefault="008E7A96" w:rsidP="001C72FA">
            <w:pPr>
              <w:autoSpaceDE w:val="0"/>
              <w:autoSpaceDN w:val="0"/>
              <w:adjustRightInd w:val="0"/>
              <w:jc w:val="center"/>
              <w:rPr>
                <w:rFonts w:asciiTheme="majorHAnsi" w:hAnsiTheme="majorHAnsi" w:cs="Arial"/>
                <w:bCs/>
                <w:color w:val="000000"/>
              </w:rPr>
            </w:pPr>
            <w:r w:rsidRPr="00C05D51">
              <w:rPr>
                <w:rFonts w:asciiTheme="majorHAnsi" w:hAnsiTheme="majorHAnsi"/>
              </w:rPr>
              <w:t>R$ -</w:t>
            </w:r>
          </w:p>
        </w:tc>
      </w:tr>
      <w:tr w:rsidR="008E7A96" w:rsidRPr="00C05D51" w14:paraId="7A7584ED" w14:textId="77777777" w:rsidTr="001C72FA">
        <w:trPr>
          <w:cantSplit/>
          <w:trHeight w:val="471"/>
        </w:trPr>
        <w:tc>
          <w:tcPr>
            <w:tcW w:w="10693" w:type="dxa"/>
            <w:gridSpan w:val="2"/>
            <w:tcBorders>
              <w:top w:val="single" w:sz="4" w:space="0" w:color="auto"/>
              <w:left w:val="single" w:sz="4" w:space="0" w:color="auto"/>
              <w:bottom w:val="single" w:sz="4" w:space="0" w:color="auto"/>
              <w:right w:val="single" w:sz="4" w:space="0" w:color="auto"/>
            </w:tcBorders>
            <w:hideMark/>
          </w:tcPr>
          <w:p w14:paraId="7667780D" w14:textId="43AE1E7F" w:rsidR="008E7A96" w:rsidRPr="00C05D51" w:rsidRDefault="008E7A96" w:rsidP="001C72FA">
            <w:pPr>
              <w:autoSpaceDE w:val="0"/>
              <w:autoSpaceDN w:val="0"/>
              <w:adjustRightInd w:val="0"/>
              <w:jc w:val="both"/>
              <w:rPr>
                <w:rFonts w:asciiTheme="majorHAnsi" w:hAnsiTheme="majorHAnsi" w:cs="Arial"/>
                <w:color w:val="000000"/>
              </w:rPr>
            </w:pPr>
            <w:r w:rsidRPr="00C05D51">
              <w:rPr>
                <w:rFonts w:asciiTheme="majorHAnsi" w:hAnsiTheme="majorHAnsi" w:cs="Arial"/>
                <w:color w:val="000000"/>
              </w:rPr>
              <w:t>CAPACIDADE TÉCNICA:</w:t>
            </w:r>
            <w:r>
              <w:rPr>
                <w:rFonts w:asciiTheme="majorHAnsi" w:hAnsiTheme="majorHAnsi" w:cs="Arial"/>
                <w:color w:val="000000"/>
              </w:rPr>
              <w:t xml:space="preserve"> </w:t>
            </w:r>
            <w:r w:rsidR="00165CFE" w:rsidRPr="00165CFE">
              <w:rPr>
                <w:rFonts w:asciiTheme="majorHAnsi" w:hAnsiTheme="majorHAnsi"/>
              </w:rPr>
              <w:t>a) O profissional deverá ser integrante do quadro permanente da empresa licitante. Na situação de sócio, a comprovação será realizada mediante cópia do contrato social. Quando se tratar de empregado, a comprovação de seu vínculo até a data da apresentação da proposta será feita através de ficha ou de livro de registro de empregado ou de contrato de trabalho. Nos demais casos será suficiente a prova da existência de contrato de prestação de serviço regido pela legislação cível comum. A comprovação da condição de Responsável Técnico da sociedade empresária se fará através da Certidão de Registro e Quitação de Pessoa Jurídica, emitida pelo CREA ou CAU; b) A licitante poderá optar por apresentar uma Declaração conforme modelo constante do ANEXO X consignando o nome do Responsável Técnico e o tipo de vínculo jurídico a ser estabelecido com o mesmo, nos termos do artigo 30, § 1.º, inciso I, da Lei 8.666/93,, sendo que a efetiva comprovação de que trata a alínea "a" supra será exigida quando da convocação da licitante vencedora para a formalização do contrato, sob pena de decair o direito à contratação, sem prejuízo das sanções previstas no Art.81 da Lei 8.666/93 e das penas previstas no item 4 deste edital.</w:t>
            </w:r>
          </w:p>
        </w:tc>
      </w:tr>
      <w:tr w:rsidR="008E7A96" w:rsidRPr="00C05D51" w14:paraId="03DA3750" w14:textId="77777777" w:rsidTr="001C72FA">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1241DD79" w14:textId="0B860E51" w:rsidR="008E7A96" w:rsidRPr="00165CFE" w:rsidRDefault="008E7A96" w:rsidP="00165CFE">
            <w:pPr>
              <w:autoSpaceDE w:val="0"/>
              <w:autoSpaceDN w:val="0"/>
              <w:adjustRightInd w:val="0"/>
              <w:jc w:val="both"/>
              <w:rPr>
                <w:rFonts w:asciiTheme="majorHAnsi" w:hAnsiTheme="majorHAnsi" w:cs="Arial"/>
                <w:color w:val="000000"/>
              </w:rPr>
            </w:pPr>
            <w:r w:rsidRPr="004C2DD9">
              <w:rPr>
                <w:rFonts w:asciiTheme="majorHAnsi" w:hAnsiTheme="majorHAnsi" w:cs="Arial"/>
                <w:color w:val="000000"/>
              </w:rPr>
              <w:t xml:space="preserve">CAPACIDADE OPERACIONAL: </w:t>
            </w:r>
            <w:r w:rsidR="00165CFE">
              <w:rPr>
                <w:rFonts w:asciiTheme="majorHAnsi" w:hAnsiTheme="majorHAnsi" w:cs="Arial"/>
                <w:color w:val="000000"/>
              </w:rPr>
              <w:t xml:space="preserve"> </w:t>
            </w:r>
            <w:r w:rsidR="00165CFE" w:rsidRPr="00165CFE">
              <w:rPr>
                <w:rFonts w:asciiTheme="majorHAnsi" w:hAnsiTheme="majorHAnsi"/>
              </w:rPr>
              <w:t>7.1.17. DOCUMENTO H.17: COMPROVAÇÃO DE APTIDÃO DE DESEMPENHO TÉCNICO DA LICITANTE, por meio de atestado(s) ou certidão(ões), fornecidos por pessoa jurídica de direito público ou privado, em nome da licitante, comprovando ter Executado Obras de Captação e de Estação de Tratamento de Água, em serviços pertinentes e compatíveis com as características do objeto.</w:t>
            </w:r>
          </w:p>
        </w:tc>
      </w:tr>
      <w:tr w:rsidR="008E7A96" w:rsidRPr="00C05D51" w14:paraId="47B0B8BA" w14:textId="77777777" w:rsidTr="001C72FA">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6588AF0F" w14:textId="77777777" w:rsidR="008E7A96" w:rsidRPr="00C05D51" w:rsidRDefault="008E7A96" w:rsidP="001C72FA">
            <w:pPr>
              <w:autoSpaceDE w:val="0"/>
              <w:autoSpaceDN w:val="0"/>
              <w:adjustRightInd w:val="0"/>
              <w:jc w:val="both"/>
              <w:rPr>
                <w:rFonts w:asciiTheme="majorHAnsi" w:hAnsiTheme="majorHAnsi" w:cs="Arial"/>
                <w:color w:val="000000"/>
              </w:rPr>
            </w:pPr>
            <w:r w:rsidRPr="00C05D51">
              <w:rPr>
                <w:rFonts w:asciiTheme="majorHAnsi" w:hAnsiTheme="majorHAnsi" w:cs="Arial"/>
                <w:color w:val="000000"/>
              </w:rPr>
              <w:t xml:space="preserve">ÍNDICES ECONÔMICOS: Conforme edital. </w:t>
            </w:r>
          </w:p>
        </w:tc>
      </w:tr>
      <w:tr w:rsidR="008E7A96" w:rsidRPr="00C05D51" w14:paraId="5FB46AB4" w14:textId="77777777" w:rsidTr="001C72FA">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1AB8F16" w14:textId="77777777" w:rsidR="008E7A96" w:rsidRDefault="008E7A96" w:rsidP="001C72FA">
            <w:pPr>
              <w:jc w:val="both"/>
              <w:rPr>
                <w:rFonts w:asciiTheme="majorHAnsi" w:hAnsiTheme="majorHAnsi"/>
              </w:rPr>
            </w:pPr>
            <w:r w:rsidRPr="00C05D51">
              <w:rPr>
                <w:rFonts w:asciiTheme="majorHAnsi" w:hAnsiTheme="majorHAnsi" w:cs="Arial"/>
                <w:color w:val="000000"/>
              </w:rPr>
              <w:t>OBSERVAÇÕES</w:t>
            </w:r>
            <w:r w:rsidRPr="00C05D51">
              <w:rPr>
                <w:rFonts w:asciiTheme="majorHAnsi" w:hAnsiTheme="majorHAnsi" w:cs="ArialNarrow"/>
              </w:rPr>
              <w:t>:</w:t>
            </w:r>
            <w:r w:rsidRPr="00C05D51">
              <w:rPr>
                <w:rFonts w:asciiTheme="majorHAnsi" w:hAnsiTheme="majorHAnsi"/>
              </w:rPr>
              <w:t xml:space="preserve"> </w:t>
            </w:r>
            <w:r w:rsidRPr="007034BA">
              <w:rPr>
                <w:rFonts w:asciiTheme="majorHAnsi" w:hAnsiTheme="majorHAnsi"/>
              </w:rPr>
              <w:t xml:space="preserve">estarão disponíveis no endereço acima citado e no site </w:t>
            </w:r>
            <w:hyperlink r:id="rId15" w:history="1">
              <w:r w:rsidRPr="00E22F47">
                <w:rPr>
                  <w:rStyle w:val="Hyperlink"/>
                  <w:rFonts w:asciiTheme="majorHAnsi" w:hAnsiTheme="majorHAnsi"/>
                </w:rPr>
                <w:t>www.der.mg.gov.br</w:t>
              </w:r>
            </w:hyperlink>
            <w:r>
              <w:rPr>
                <w:rFonts w:asciiTheme="majorHAnsi" w:hAnsiTheme="majorHAnsi"/>
              </w:rPr>
              <w:t xml:space="preserve">. </w:t>
            </w:r>
            <w:r w:rsidRPr="007034BA">
              <w:rPr>
                <w:rFonts w:asciiTheme="majorHAnsi" w:hAnsiTheme="majorHAnsi"/>
              </w:rPr>
              <w:t>A visita técnica ocorrerá nos</w:t>
            </w:r>
            <w:r>
              <w:rPr>
                <w:rFonts w:asciiTheme="majorHAnsi" w:hAnsiTheme="majorHAnsi"/>
              </w:rPr>
              <w:t xml:space="preserve"> </w:t>
            </w:r>
            <w:r w:rsidRPr="007034BA">
              <w:rPr>
                <w:rFonts w:asciiTheme="majorHAnsi" w:hAnsiTheme="majorHAnsi"/>
              </w:rPr>
              <w:t>dias 29/03/2023 de 14:00hs às 17:00hs e 30/03/2023 de 09:00</w:t>
            </w:r>
            <w:r>
              <w:rPr>
                <w:rFonts w:asciiTheme="majorHAnsi" w:hAnsiTheme="majorHAnsi"/>
              </w:rPr>
              <w:t xml:space="preserve"> </w:t>
            </w:r>
            <w:r w:rsidRPr="007034BA">
              <w:rPr>
                <w:rFonts w:asciiTheme="majorHAnsi" w:hAnsiTheme="majorHAnsi"/>
              </w:rPr>
              <w:t>h</w:t>
            </w:r>
            <w:r>
              <w:rPr>
                <w:rFonts w:asciiTheme="majorHAnsi" w:hAnsiTheme="majorHAnsi"/>
              </w:rPr>
              <w:t>ora</w:t>
            </w:r>
            <w:r w:rsidRPr="007034BA">
              <w:rPr>
                <w:rFonts w:asciiTheme="majorHAnsi" w:hAnsiTheme="majorHAnsi"/>
              </w:rPr>
              <w:t>s às</w:t>
            </w:r>
            <w:r>
              <w:rPr>
                <w:rFonts w:asciiTheme="majorHAnsi" w:hAnsiTheme="majorHAnsi"/>
              </w:rPr>
              <w:t xml:space="preserve"> </w:t>
            </w:r>
            <w:r w:rsidRPr="007034BA">
              <w:rPr>
                <w:rFonts w:asciiTheme="majorHAnsi" w:hAnsiTheme="majorHAnsi"/>
              </w:rPr>
              <w:t>12:00</w:t>
            </w:r>
            <w:r>
              <w:rPr>
                <w:rFonts w:asciiTheme="majorHAnsi" w:hAnsiTheme="majorHAnsi"/>
              </w:rPr>
              <w:t xml:space="preserve"> </w:t>
            </w:r>
            <w:r w:rsidRPr="007034BA">
              <w:rPr>
                <w:rFonts w:asciiTheme="majorHAnsi" w:hAnsiTheme="majorHAnsi"/>
              </w:rPr>
              <w:t>h</w:t>
            </w:r>
            <w:r>
              <w:rPr>
                <w:rFonts w:asciiTheme="majorHAnsi" w:hAnsiTheme="majorHAnsi"/>
              </w:rPr>
              <w:t>ora</w:t>
            </w:r>
            <w:r w:rsidRPr="007034BA">
              <w:rPr>
                <w:rFonts w:asciiTheme="majorHAnsi" w:hAnsiTheme="majorHAnsi"/>
              </w:rPr>
              <w:t>s, mediante agendamento conforme subitem 7.1.11.2 do edital.</w:t>
            </w:r>
            <w:r>
              <w:rPr>
                <w:rFonts w:asciiTheme="majorHAnsi" w:hAnsiTheme="majorHAnsi"/>
              </w:rPr>
              <w:t xml:space="preserve"> </w:t>
            </w:r>
            <w:r w:rsidRPr="007034BA">
              <w:rPr>
                <w:rFonts w:asciiTheme="majorHAnsi" w:hAnsiTheme="majorHAnsi"/>
              </w:rPr>
              <w:t>Informações complementares poderão ser obtidas pelo telefone 3235-1272 ou pelo site acima mencionado</w:t>
            </w:r>
            <w:r>
              <w:rPr>
                <w:rFonts w:asciiTheme="majorHAnsi" w:hAnsiTheme="majorHAnsi"/>
              </w:rPr>
              <w:t>.</w:t>
            </w:r>
          </w:p>
          <w:p w14:paraId="0D9D1ED4" w14:textId="77777777" w:rsidR="008E7A96" w:rsidRPr="00DD6A92" w:rsidRDefault="008E7A96" w:rsidP="001C72FA">
            <w:pPr>
              <w:jc w:val="both"/>
              <w:rPr>
                <w:rFonts w:asciiTheme="majorHAnsi" w:hAnsiTheme="majorHAnsi" w:cs="Arial"/>
                <w:color w:val="000000"/>
              </w:rPr>
            </w:pPr>
          </w:p>
        </w:tc>
      </w:tr>
    </w:tbl>
    <w:p w14:paraId="274C8D95" w14:textId="77777777" w:rsidR="008E7A96" w:rsidRDefault="008E7A96" w:rsidP="002803ED">
      <w:pPr>
        <w:rPr>
          <w:rFonts w:asciiTheme="majorHAnsi" w:hAnsiTheme="majorHAnsi" w:cstheme="majorHAnsi"/>
        </w:rPr>
      </w:pPr>
    </w:p>
    <w:p w14:paraId="3EE05A02" w14:textId="77777777" w:rsidR="008E7A96" w:rsidRDefault="008E7A96" w:rsidP="002803ED">
      <w:pPr>
        <w:rPr>
          <w:rFonts w:asciiTheme="majorHAnsi" w:hAnsiTheme="majorHAnsi" w:cstheme="majorHAnsi"/>
        </w:rPr>
      </w:pPr>
    </w:p>
    <w:p w14:paraId="1A0CA81C" w14:textId="77777777" w:rsidR="006816E6" w:rsidRDefault="006816E6" w:rsidP="002803ED">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2549"/>
        <w:gridCol w:w="1559"/>
        <w:gridCol w:w="814"/>
        <w:gridCol w:w="2730"/>
      </w:tblGrid>
      <w:tr w:rsidR="006816E6" w:rsidRPr="00760A71" w14:paraId="09117080" w14:textId="77777777" w:rsidTr="001C72FA">
        <w:trPr>
          <w:cantSplit/>
          <w:trHeight w:val="844"/>
        </w:trPr>
        <w:tc>
          <w:tcPr>
            <w:tcW w:w="7371" w:type="dxa"/>
            <w:gridSpan w:val="3"/>
            <w:tcBorders>
              <w:top w:val="single" w:sz="4" w:space="0" w:color="auto"/>
              <w:left w:val="single" w:sz="4" w:space="0" w:color="auto"/>
              <w:bottom w:val="single" w:sz="4" w:space="0" w:color="auto"/>
              <w:right w:val="single" w:sz="4" w:space="0" w:color="auto"/>
            </w:tcBorders>
            <w:vAlign w:val="center"/>
            <w:hideMark/>
          </w:tcPr>
          <w:p w14:paraId="77272696" w14:textId="77777777" w:rsidR="006816E6" w:rsidRPr="00760A71" w:rsidRDefault="006816E6" w:rsidP="001C72FA">
            <w:pPr>
              <w:jc w:val="both"/>
              <w:rPr>
                <w:rFonts w:asciiTheme="majorHAnsi" w:hAnsiTheme="majorHAnsi" w:cstheme="majorHAnsi"/>
                <w:bCs/>
              </w:rPr>
            </w:pPr>
            <w:r w:rsidRPr="00760A71">
              <w:rPr>
                <w:rFonts w:asciiTheme="majorHAnsi" w:hAnsiTheme="majorHAnsi" w:cstheme="majorHAnsi"/>
                <w:color w:val="212529"/>
              </w:rPr>
              <w:t> </w:t>
            </w:r>
            <w:r w:rsidRPr="00760A71">
              <w:rPr>
                <w:rFonts w:asciiTheme="majorHAnsi" w:hAnsiTheme="majorHAnsi" w:cstheme="majorHAnsi"/>
                <w:bCs/>
              </w:rPr>
              <w:t xml:space="preserve">ÓRGÃO LICITANTE: </w:t>
            </w:r>
            <w:r w:rsidRPr="00760A71">
              <w:rPr>
                <w:rFonts w:asciiTheme="majorHAnsi" w:hAnsiTheme="majorHAnsi" w:cstheme="majorHAnsi"/>
                <w:b/>
                <w:bCs/>
              </w:rPr>
              <w:t>SMOBI</w:t>
            </w: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14:paraId="340042DA" w14:textId="68530F3E" w:rsidR="006816E6" w:rsidRPr="00760A71" w:rsidRDefault="006816E6" w:rsidP="001C72FA">
            <w:pPr>
              <w:jc w:val="both"/>
              <w:rPr>
                <w:rFonts w:asciiTheme="majorHAnsi" w:hAnsiTheme="majorHAnsi" w:cstheme="majorHAnsi"/>
                <w:b/>
                <w:bCs/>
              </w:rPr>
            </w:pPr>
            <w:r w:rsidRPr="00760A71">
              <w:rPr>
                <w:rFonts w:asciiTheme="majorHAnsi" w:hAnsiTheme="majorHAnsi" w:cstheme="majorHAnsi"/>
              </w:rPr>
              <w:t>EDITAL:</w:t>
            </w:r>
            <w:r w:rsidR="00812B15">
              <w:rPr>
                <w:rFonts w:asciiTheme="majorHAnsi" w:hAnsiTheme="majorHAnsi" w:cstheme="majorHAnsi"/>
              </w:rPr>
              <w:t xml:space="preserve"> </w:t>
            </w:r>
            <w:r w:rsidR="00812B15" w:rsidRPr="00812B15">
              <w:rPr>
                <w:rFonts w:asciiTheme="majorHAnsi" w:hAnsiTheme="majorHAnsi" w:cstheme="majorHAnsi"/>
                <w:b/>
              </w:rPr>
              <w:t>REGIME DIFERENCIADO DE CONTRATAÇÃO</w:t>
            </w:r>
            <w:r w:rsidR="00812B15">
              <w:rPr>
                <w:rFonts w:asciiTheme="majorHAnsi" w:hAnsiTheme="majorHAnsi" w:cstheme="majorHAnsi"/>
              </w:rPr>
              <w:t xml:space="preserve"> - </w:t>
            </w:r>
            <w:r w:rsidR="00812B15" w:rsidRPr="00812B15">
              <w:rPr>
                <w:rFonts w:asciiTheme="majorHAnsi" w:hAnsiTheme="majorHAnsi" w:cstheme="majorHAnsi"/>
                <w:b/>
                <w:bCs/>
                <w:iCs/>
              </w:rPr>
              <w:t>URBEL/SMOBI</w:t>
            </w:r>
            <w:r w:rsidR="00210110">
              <w:rPr>
                <w:rFonts w:asciiTheme="majorHAnsi" w:hAnsiTheme="majorHAnsi" w:cstheme="majorHAnsi"/>
                <w:b/>
                <w:bCs/>
                <w:iCs/>
              </w:rPr>
              <w:t xml:space="preserve"> </w:t>
            </w:r>
            <w:r w:rsidR="00210110">
              <w:rPr>
                <w:rFonts w:asciiTheme="majorHAnsi" w:hAnsiTheme="majorHAnsi"/>
                <w:b/>
                <w:bCs/>
              </w:rPr>
              <w:t>N°</w:t>
            </w:r>
            <w:r w:rsidR="00812B15" w:rsidRPr="00812B15">
              <w:rPr>
                <w:rFonts w:asciiTheme="majorHAnsi" w:hAnsiTheme="majorHAnsi" w:cstheme="majorHAnsi"/>
                <w:b/>
                <w:bCs/>
                <w:iCs/>
              </w:rPr>
              <w:t xml:space="preserve"> 10.002/2023</w:t>
            </w:r>
          </w:p>
        </w:tc>
      </w:tr>
      <w:tr w:rsidR="006816E6" w:rsidRPr="00760A71" w14:paraId="4F59F783" w14:textId="77777777" w:rsidTr="001C72FA">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7D15A707" w14:textId="77777777" w:rsidR="006816E6" w:rsidRPr="00760A71" w:rsidRDefault="006816E6" w:rsidP="001C72FA">
            <w:pPr>
              <w:jc w:val="both"/>
              <w:rPr>
                <w:rFonts w:asciiTheme="majorHAnsi" w:hAnsiTheme="majorHAnsi" w:cstheme="majorHAnsi"/>
              </w:rPr>
            </w:pPr>
            <w:r w:rsidRPr="00760A71">
              <w:rPr>
                <w:rFonts w:asciiTheme="majorHAnsi" w:hAnsiTheme="majorHAnsi" w:cstheme="majorHAnsi"/>
              </w:rPr>
              <w:t>Endereço: Rua dos Guajajaras, 1107 – 14° andar - Centro, Belo Horizonte - MG, 30180-105</w:t>
            </w:r>
          </w:p>
          <w:p w14:paraId="42B5B127" w14:textId="77777777" w:rsidR="006816E6" w:rsidRPr="00760A71" w:rsidRDefault="006816E6" w:rsidP="001C72FA">
            <w:pPr>
              <w:jc w:val="both"/>
              <w:rPr>
                <w:rFonts w:asciiTheme="majorHAnsi" w:hAnsiTheme="majorHAnsi" w:cstheme="majorHAnsi"/>
              </w:rPr>
            </w:pPr>
            <w:r w:rsidRPr="00760A71">
              <w:rPr>
                <w:rFonts w:asciiTheme="majorHAnsi" w:hAnsiTheme="majorHAnsi" w:cstheme="majorHAnsi"/>
              </w:rPr>
              <w:t xml:space="preserve">Informações: Telefone: (31) 3277-8102 - (31) 3277-5020 - Sites: </w:t>
            </w:r>
            <w:hyperlink r:id="rId16" w:history="1">
              <w:r w:rsidRPr="00760A71">
                <w:rPr>
                  <w:rStyle w:val="Hyperlink"/>
                  <w:rFonts w:asciiTheme="majorHAnsi" w:hAnsiTheme="majorHAnsi" w:cstheme="majorHAnsi"/>
                </w:rPr>
                <w:t>www.licitacoes.caixa.gov.br</w:t>
              </w:r>
            </w:hyperlink>
            <w:r w:rsidRPr="00760A71">
              <w:rPr>
                <w:rFonts w:asciiTheme="majorHAnsi" w:hAnsiTheme="majorHAnsi" w:cstheme="majorHAnsi"/>
              </w:rPr>
              <w:t xml:space="preserve"> e </w:t>
            </w:r>
            <w:hyperlink r:id="rId17" w:history="1">
              <w:r w:rsidRPr="00760A71">
                <w:rPr>
                  <w:rStyle w:val="Hyperlink"/>
                  <w:rFonts w:asciiTheme="majorHAnsi" w:hAnsiTheme="majorHAnsi" w:cstheme="majorHAnsi"/>
                </w:rPr>
                <w:t>www.pbh.gov.br</w:t>
              </w:r>
            </w:hyperlink>
            <w:r w:rsidRPr="00760A71">
              <w:rPr>
                <w:rFonts w:asciiTheme="majorHAnsi" w:hAnsiTheme="majorHAnsi" w:cstheme="majorHAnsi"/>
              </w:rPr>
              <w:t xml:space="preserve"> - E-mail </w:t>
            </w:r>
            <w:hyperlink r:id="rId18" w:history="1">
              <w:r w:rsidRPr="00760A71">
                <w:rPr>
                  <w:rStyle w:val="Hyperlink"/>
                  <w:rFonts w:asciiTheme="majorHAnsi" w:hAnsiTheme="majorHAnsi" w:cstheme="majorHAnsi"/>
                </w:rPr>
                <w:t>cpl.sudecap@pbh.gov.br</w:t>
              </w:r>
            </w:hyperlink>
            <w:r w:rsidRPr="00760A71">
              <w:rPr>
                <w:rFonts w:asciiTheme="majorHAnsi" w:hAnsiTheme="majorHAnsi" w:cstheme="majorHAnsi"/>
              </w:rPr>
              <w:t xml:space="preserve"> </w:t>
            </w:r>
          </w:p>
        </w:tc>
      </w:tr>
      <w:tr w:rsidR="006816E6" w:rsidRPr="00760A71" w14:paraId="785C5F36" w14:textId="77777777" w:rsidTr="001C72FA">
        <w:trPr>
          <w:cantSplit/>
          <w:trHeight w:val="2697"/>
        </w:trPr>
        <w:tc>
          <w:tcPr>
            <w:tcW w:w="7371" w:type="dxa"/>
            <w:gridSpan w:val="3"/>
            <w:tcBorders>
              <w:top w:val="single" w:sz="4" w:space="0" w:color="auto"/>
              <w:left w:val="single" w:sz="4" w:space="0" w:color="auto"/>
              <w:bottom w:val="single" w:sz="4" w:space="0" w:color="auto"/>
              <w:right w:val="single" w:sz="4" w:space="0" w:color="auto"/>
            </w:tcBorders>
            <w:vAlign w:val="center"/>
            <w:hideMark/>
          </w:tcPr>
          <w:p w14:paraId="49794E55" w14:textId="194A4999" w:rsidR="006816E6" w:rsidRPr="000C37E6" w:rsidRDefault="006816E6" w:rsidP="00C26C04">
            <w:pPr>
              <w:jc w:val="both"/>
              <w:rPr>
                <w:rFonts w:asciiTheme="majorHAnsi" w:eastAsia="Times New Roman" w:hAnsiTheme="majorHAnsi"/>
                <w:color w:val="212529"/>
              </w:rPr>
            </w:pPr>
            <w:r w:rsidRPr="00760A71">
              <w:rPr>
                <w:rFonts w:asciiTheme="majorHAnsi" w:hAnsiTheme="majorHAnsi" w:cstheme="majorHAnsi"/>
              </w:rPr>
              <w:t xml:space="preserve">Objeto: </w:t>
            </w:r>
            <w:r w:rsidR="00C26C04" w:rsidRPr="00C26C04">
              <w:rPr>
                <w:rFonts w:asciiTheme="majorHAnsi" w:eastAsia="Times New Roman" w:hAnsiTheme="majorHAnsi"/>
                <w:color w:val="212529"/>
              </w:rPr>
              <w:t>Serviços e obras de estabilização de encostas e tratamento das áreas de risco</w:t>
            </w:r>
            <w:r w:rsidR="00C26C04">
              <w:rPr>
                <w:rFonts w:asciiTheme="majorHAnsi" w:eastAsia="Times New Roman" w:hAnsiTheme="majorHAnsi"/>
                <w:color w:val="212529"/>
              </w:rPr>
              <w:t xml:space="preserve"> </w:t>
            </w:r>
            <w:r w:rsidR="00C26C04" w:rsidRPr="00C26C04">
              <w:rPr>
                <w:rFonts w:asciiTheme="majorHAnsi" w:eastAsia="Times New Roman" w:hAnsiTheme="majorHAnsi"/>
                <w:color w:val="212529"/>
              </w:rPr>
              <w:t>alto e muito alto na encosta localizada na Rua Padre Argerimo Moreira – Setor 6, Na Vila</w:t>
            </w:r>
            <w:r w:rsidR="00C26C04">
              <w:rPr>
                <w:rFonts w:asciiTheme="majorHAnsi" w:eastAsia="Times New Roman" w:hAnsiTheme="majorHAnsi"/>
                <w:color w:val="212529"/>
              </w:rPr>
              <w:t xml:space="preserve">, </w:t>
            </w:r>
            <w:r w:rsidR="00C26C04" w:rsidRPr="00C26C04">
              <w:rPr>
                <w:rFonts w:asciiTheme="majorHAnsi" w:eastAsia="Times New Roman" w:hAnsiTheme="majorHAnsi"/>
                <w:color w:val="212529"/>
              </w:rPr>
              <w:t xml:space="preserve">Beira Linha. </w:t>
            </w: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14:paraId="4DBEE261" w14:textId="77777777" w:rsidR="006816E6" w:rsidRPr="00760A71" w:rsidRDefault="006816E6" w:rsidP="001C72FA">
            <w:pPr>
              <w:pStyle w:val="Default"/>
              <w:jc w:val="both"/>
              <w:rPr>
                <w:rFonts w:asciiTheme="majorHAnsi" w:hAnsiTheme="majorHAnsi" w:cstheme="majorHAnsi"/>
              </w:rPr>
            </w:pPr>
            <w:r w:rsidRPr="00760A71">
              <w:rPr>
                <w:rFonts w:asciiTheme="majorHAnsi" w:hAnsiTheme="majorHAnsi" w:cstheme="majorHAnsi"/>
              </w:rPr>
              <w:t xml:space="preserve">DATAS: </w:t>
            </w:r>
          </w:p>
          <w:p w14:paraId="2EFF725D" w14:textId="4E0E37E0" w:rsidR="006816E6" w:rsidRPr="00760A71" w:rsidRDefault="006816E6" w:rsidP="001C72FA">
            <w:pPr>
              <w:pStyle w:val="Default"/>
              <w:numPr>
                <w:ilvl w:val="0"/>
                <w:numId w:val="2"/>
              </w:numPr>
              <w:jc w:val="both"/>
              <w:rPr>
                <w:rFonts w:asciiTheme="majorHAnsi" w:hAnsiTheme="majorHAnsi" w:cstheme="majorHAnsi"/>
              </w:rPr>
            </w:pPr>
            <w:r w:rsidRPr="00760A71">
              <w:rPr>
                <w:rFonts w:asciiTheme="majorHAnsi" w:hAnsiTheme="majorHAnsi" w:cstheme="majorHAnsi"/>
              </w:rPr>
              <w:t>RECEBIMENTO DAS PROPOSTAS EXCLUSIVAMENT</w:t>
            </w:r>
            <w:r>
              <w:rPr>
                <w:rFonts w:asciiTheme="majorHAnsi" w:hAnsiTheme="majorHAnsi" w:cstheme="majorHAnsi"/>
              </w:rPr>
              <w:t>E POR MEIO ELETRÔNICO: A</w:t>
            </w:r>
            <w:r w:rsidR="00FE468B">
              <w:rPr>
                <w:rFonts w:asciiTheme="majorHAnsi" w:hAnsiTheme="majorHAnsi" w:cstheme="majorHAnsi"/>
              </w:rPr>
              <w:t>té</w:t>
            </w:r>
            <w:r>
              <w:rPr>
                <w:rFonts w:asciiTheme="majorHAnsi" w:hAnsiTheme="majorHAnsi" w:cstheme="majorHAnsi"/>
              </w:rPr>
              <w:t xml:space="preserve"> </w:t>
            </w:r>
            <w:r w:rsidR="00FE468B">
              <w:rPr>
                <w:rFonts w:asciiTheme="majorHAnsi" w:hAnsiTheme="majorHAnsi" w:cstheme="majorHAnsi"/>
              </w:rPr>
              <w:t>09:00H DO DIA 09</w:t>
            </w:r>
            <w:r w:rsidRPr="00760A71">
              <w:rPr>
                <w:rFonts w:asciiTheme="majorHAnsi" w:hAnsiTheme="majorHAnsi" w:cstheme="majorHAnsi"/>
              </w:rPr>
              <w:t>/0</w:t>
            </w:r>
            <w:r w:rsidR="00FE468B">
              <w:rPr>
                <w:rFonts w:asciiTheme="majorHAnsi" w:hAnsiTheme="majorHAnsi" w:cstheme="majorHAnsi"/>
              </w:rPr>
              <w:t>5</w:t>
            </w:r>
            <w:r w:rsidRPr="00760A71">
              <w:rPr>
                <w:rFonts w:asciiTheme="majorHAnsi" w:hAnsiTheme="majorHAnsi" w:cstheme="majorHAnsi"/>
              </w:rPr>
              <w:t xml:space="preserve">/2023. </w:t>
            </w:r>
          </w:p>
          <w:p w14:paraId="18D32C6F" w14:textId="7D69ABCE" w:rsidR="006816E6" w:rsidRPr="000A0147" w:rsidRDefault="006816E6" w:rsidP="001C72FA">
            <w:pPr>
              <w:pStyle w:val="Default"/>
              <w:numPr>
                <w:ilvl w:val="0"/>
                <w:numId w:val="2"/>
              </w:numPr>
              <w:jc w:val="both"/>
              <w:rPr>
                <w:rFonts w:asciiTheme="majorHAnsi" w:hAnsiTheme="majorHAnsi" w:cstheme="majorHAnsi"/>
              </w:rPr>
            </w:pPr>
            <w:r w:rsidRPr="00760A71">
              <w:rPr>
                <w:rFonts w:asciiTheme="majorHAnsi" w:hAnsiTheme="majorHAnsi" w:cstheme="majorHAnsi"/>
              </w:rPr>
              <w:t>JULGAMENTO DAS PROPOSTAS EM MEIO</w:t>
            </w:r>
            <w:r>
              <w:rPr>
                <w:rFonts w:asciiTheme="majorHAnsi" w:hAnsiTheme="majorHAnsi" w:cstheme="majorHAnsi"/>
              </w:rPr>
              <w:t xml:space="preserve"> ELETRÔNIC</w:t>
            </w:r>
            <w:r w:rsidR="00536E60">
              <w:rPr>
                <w:rFonts w:asciiTheme="majorHAnsi" w:hAnsiTheme="majorHAnsi" w:cstheme="majorHAnsi"/>
              </w:rPr>
              <w:t>O: A PARTIR DAS 09</w:t>
            </w:r>
            <w:r>
              <w:rPr>
                <w:rFonts w:asciiTheme="majorHAnsi" w:hAnsiTheme="majorHAnsi" w:cstheme="majorHAnsi"/>
              </w:rPr>
              <w:t>:00H</w:t>
            </w:r>
            <w:r w:rsidR="00536E60">
              <w:rPr>
                <w:rFonts w:asciiTheme="majorHAnsi" w:hAnsiTheme="majorHAnsi" w:cstheme="majorHAnsi"/>
              </w:rPr>
              <w:t xml:space="preserve"> DO DIA 09/05</w:t>
            </w:r>
            <w:r w:rsidRPr="00760A71">
              <w:rPr>
                <w:rFonts w:asciiTheme="majorHAnsi" w:hAnsiTheme="majorHAnsi" w:cstheme="majorHAnsi"/>
              </w:rPr>
              <w:t>/2023.</w:t>
            </w:r>
          </w:p>
        </w:tc>
      </w:tr>
      <w:tr w:rsidR="006816E6" w:rsidRPr="00760A71" w14:paraId="6009543E" w14:textId="77777777" w:rsidTr="001C72FA">
        <w:trPr>
          <w:cantSplit/>
          <w:trHeight w:val="449"/>
        </w:trPr>
        <w:tc>
          <w:tcPr>
            <w:tcW w:w="3263" w:type="dxa"/>
            <w:tcBorders>
              <w:top w:val="single" w:sz="4" w:space="0" w:color="auto"/>
              <w:left w:val="single" w:sz="4" w:space="0" w:color="auto"/>
              <w:bottom w:val="single" w:sz="4" w:space="0" w:color="auto"/>
              <w:right w:val="single" w:sz="4" w:space="0" w:color="auto"/>
            </w:tcBorders>
            <w:vAlign w:val="center"/>
            <w:hideMark/>
          </w:tcPr>
          <w:p w14:paraId="0ABD8000" w14:textId="77777777" w:rsidR="006816E6" w:rsidRPr="00760A71" w:rsidRDefault="006816E6" w:rsidP="001C72FA">
            <w:pPr>
              <w:keepNext/>
              <w:jc w:val="center"/>
              <w:outlineLvl w:val="0"/>
              <w:rPr>
                <w:rFonts w:asciiTheme="majorHAnsi" w:hAnsiTheme="majorHAnsi" w:cstheme="majorHAnsi"/>
                <w:iCs/>
                <w:lang w:val="x-none" w:eastAsia="x-none"/>
              </w:rPr>
            </w:pPr>
            <w:r w:rsidRPr="00760A71">
              <w:rPr>
                <w:rFonts w:asciiTheme="majorHAnsi" w:hAnsiTheme="majorHAnsi" w:cstheme="majorHAnsi"/>
                <w:iCs/>
                <w:lang w:val="x-none" w:eastAsia="x-none"/>
              </w:rPr>
              <w:t>Valor Estimado da Obra</w:t>
            </w:r>
          </w:p>
        </w:tc>
        <w:tc>
          <w:tcPr>
            <w:tcW w:w="2549" w:type="dxa"/>
            <w:tcBorders>
              <w:top w:val="single" w:sz="4" w:space="0" w:color="auto"/>
              <w:left w:val="single" w:sz="4" w:space="0" w:color="auto"/>
              <w:bottom w:val="single" w:sz="4" w:space="0" w:color="auto"/>
              <w:right w:val="single" w:sz="4" w:space="0" w:color="auto"/>
            </w:tcBorders>
            <w:vAlign w:val="center"/>
            <w:hideMark/>
          </w:tcPr>
          <w:p w14:paraId="22E42A56" w14:textId="77777777" w:rsidR="006816E6" w:rsidRPr="00760A71" w:rsidRDefault="006816E6" w:rsidP="001C72FA">
            <w:pPr>
              <w:keepNext/>
              <w:jc w:val="center"/>
              <w:outlineLvl w:val="0"/>
              <w:rPr>
                <w:rFonts w:asciiTheme="majorHAnsi" w:hAnsiTheme="majorHAnsi" w:cstheme="majorHAnsi"/>
                <w:iCs/>
                <w:lang w:val="x-none" w:eastAsia="x-none"/>
              </w:rPr>
            </w:pPr>
            <w:r w:rsidRPr="00760A71">
              <w:rPr>
                <w:rFonts w:asciiTheme="majorHAnsi" w:hAnsiTheme="majorHAnsi" w:cstheme="majorHAnsi"/>
                <w:iCs/>
                <w:lang w:val="x-none" w:eastAsia="x-none"/>
              </w:rPr>
              <w:t>Capital Social</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14:paraId="2638F0C6" w14:textId="77777777" w:rsidR="006816E6" w:rsidRPr="00760A71" w:rsidRDefault="006816E6" w:rsidP="001C72FA">
            <w:pPr>
              <w:keepNext/>
              <w:jc w:val="center"/>
              <w:outlineLvl w:val="0"/>
              <w:rPr>
                <w:rFonts w:asciiTheme="majorHAnsi" w:hAnsiTheme="majorHAnsi" w:cstheme="majorHAnsi"/>
                <w:iCs/>
                <w:lang w:val="x-none" w:eastAsia="x-none"/>
              </w:rPr>
            </w:pPr>
            <w:r w:rsidRPr="00760A71">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71799300" w14:textId="77777777" w:rsidR="006816E6" w:rsidRPr="00760A71" w:rsidRDefault="006816E6" w:rsidP="001C72FA">
            <w:pPr>
              <w:keepNext/>
              <w:jc w:val="center"/>
              <w:outlineLvl w:val="0"/>
              <w:rPr>
                <w:rFonts w:asciiTheme="majorHAnsi" w:hAnsiTheme="majorHAnsi" w:cstheme="majorHAnsi"/>
                <w:iCs/>
                <w:lang w:val="x-none" w:eastAsia="x-none"/>
              </w:rPr>
            </w:pPr>
            <w:r w:rsidRPr="00760A71">
              <w:rPr>
                <w:rFonts w:asciiTheme="majorHAnsi" w:hAnsiTheme="majorHAnsi" w:cstheme="majorHAnsi"/>
                <w:iCs/>
                <w:lang w:val="x-none" w:eastAsia="x-none"/>
              </w:rPr>
              <w:t>Valor do Edital</w:t>
            </w:r>
          </w:p>
        </w:tc>
      </w:tr>
      <w:tr w:rsidR="006816E6" w:rsidRPr="00760A71" w14:paraId="07643F8F" w14:textId="77777777" w:rsidTr="001C72FA">
        <w:trPr>
          <w:cantSplit/>
          <w:trHeight w:val="304"/>
        </w:trPr>
        <w:tc>
          <w:tcPr>
            <w:tcW w:w="3263" w:type="dxa"/>
            <w:tcBorders>
              <w:top w:val="single" w:sz="4" w:space="0" w:color="auto"/>
              <w:left w:val="single" w:sz="4" w:space="0" w:color="auto"/>
              <w:bottom w:val="single" w:sz="4" w:space="0" w:color="auto"/>
              <w:right w:val="single" w:sz="4" w:space="0" w:color="auto"/>
            </w:tcBorders>
            <w:vAlign w:val="center"/>
            <w:hideMark/>
          </w:tcPr>
          <w:p w14:paraId="60F1C86E" w14:textId="2A2BCF9F" w:rsidR="006816E6" w:rsidRPr="00760A71" w:rsidRDefault="006816E6" w:rsidP="001C72FA">
            <w:pPr>
              <w:autoSpaceDE w:val="0"/>
              <w:autoSpaceDN w:val="0"/>
              <w:adjustRightInd w:val="0"/>
              <w:jc w:val="center"/>
              <w:rPr>
                <w:rFonts w:asciiTheme="majorHAnsi" w:hAnsiTheme="majorHAnsi" w:cstheme="majorHAnsi"/>
                <w:bCs/>
              </w:rPr>
            </w:pPr>
            <w:r w:rsidRPr="00760A71">
              <w:rPr>
                <w:rFonts w:asciiTheme="majorHAnsi" w:hAnsiTheme="majorHAnsi" w:cstheme="majorHAnsi"/>
                <w:bCs/>
              </w:rPr>
              <w:t xml:space="preserve">R$ </w:t>
            </w:r>
            <w:r w:rsidR="001851D9" w:rsidRPr="001851D9">
              <w:rPr>
                <w:rFonts w:asciiTheme="majorHAnsi" w:hAnsiTheme="majorHAnsi" w:cstheme="majorHAnsi"/>
                <w:iCs/>
                <w:lang w:val="x-none" w:eastAsia="x-none"/>
              </w:rPr>
              <w:t>4.083.800,38</w:t>
            </w:r>
          </w:p>
        </w:tc>
        <w:tc>
          <w:tcPr>
            <w:tcW w:w="2549" w:type="dxa"/>
            <w:tcBorders>
              <w:top w:val="single" w:sz="4" w:space="0" w:color="auto"/>
              <w:left w:val="single" w:sz="4" w:space="0" w:color="auto"/>
              <w:bottom w:val="single" w:sz="4" w:space="0" w:color="auto"/>
              <w:right w:val="single" w:sz="4" w:space="0" w:color="auto"/>
            </w:tcBorders>
            <w:vAlign w:val="center"/>
            <w:hideMark/>
          </w:tcPr>
          <w:p w14:paraId="36A3121B" w14:textId="77777777" w:rsidR="006816E6" w:rsidRPr="00760A71" w:rsidRDefault="006816E6" w:rsidP="001C72FA">
            <w:pPr>
              <w:autoSpaceDE w:val="0"/>
              <w:autoSpaceDN w:val="0"/>
              <w:adjustRightInd w:val="0"/>
              <w:jc w:val="center"/>
              <w:rPr>
                <w:rFonts w:asciiTheme="majorHAnsi" w:hAnsiTheme="majorHAnsi" w:cstheme="majorHAnsi"/>
                <w:color w:val="000000"/>
              </w:rPr>
            </w:pPr>
            <w:r w:rsidRPr="00760A71">
              <w:rPr>
                <w:rFonts w:asciiTheme="majorHAnsi" w:hAnsiTheme="majorHAnsi" w:cstheme="majorHAnsi"/>
                <w:color w:val="000000"/>
              </w:rPr>
              <w:t xml:space="preserve">R$ </w:t>
            </w:r>
            <w:r>
              <w:rPr>
                <w:rFonts w:asciiTheme="majorHAnsi" w:hAnsiTheme="majorHAnsi" w:cstheme="majorHAnsi"/>
                <w:color w:val="000000"/>
              </w:rPr>
              <w:t>-</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14:paraId="28FA7019" w14:textId="77777777" w:rsidR="006816E6" w:rsidRPr="00760A71" w:rsidRDefault="006816E6" w:rsidP="001C72FA">
            <w:pPr>
              <w:autoSpaceDE w:val="0"/>
              <w:autoSpaceDN w:val="0"/>
              <w:adjustRightInd w:val="0"/>
              <w:jc w:val="center"/>
              <w:rPr>
                <w:rFonts w:asciiTheme="majorHAnsi" w:hAnsiTheme="majorHAnsi" w:cstheme="majorHAnsi"/>
                <w:bCs/>
              </w:rPr>
            </w:pPr>
            <w:r w:rsidRPr="00760A71">
              <w:rPr>
                <w:rFonts w:asciiTheme="majorHAnsi" w:hAnsiTheme="majorHAnsi" w:cstheme="majorHAnsi"/>
                <w:bCs/>
                <w:iCs/>
                <w:lang w:val="x-none" w:eastAsia="x-none"/>
              </w:rPr>
              <w:t xml:space="preserve">R$ </w:t>
            </w:r>
            <w:r w:rsidRPr="00760A71">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2AAB4434" w14:textId="77777777" w:rsidR="006816E6" w:rsidRPr="00760A71" w:rsidRDefault="006816E6" w:rsidP="001C72FA">
            <w:pPr>
              <w:keepNext/>
              <w:jc w:val="center"/>
              <w:outlineLvl w:val="0"/>
              <w:rPr>
                <w:rFonts w:asciiTheme="majorHAnsi" w:hAnsiTheme="majorHAnsi" w:cstheme="majorHAnsi"/>
                <w:bCs/>
                <w:iCs/>
                <w:lang w:eastAsia="x-none"/>
              </w:rPr>
            </w:pPr>
            <w:r w:rsidRPr="00760A71">
              <w:rPr>
                <w:rFonts w:asciiTheme="majorHAnsi" w:hAnsiTheme="majorHAnsi" w:cstheme="majorHAnsi"/>
                <w:bCs/>
                <w:iCs/>
                <w:lang w:val="x-none" w:eastAsia="x-none"/>
              </w:rPr>
              <w:t xml:space="preserve">R$ </w:t>
            </w:r>
            <w:r w:rsidRPr="00760A71">
              <w:rPr>
                <w:rFonts w:asciiTheme="majorHAnsi" w:hAnsiTheme="majorHAnsi" w:cstheme="majorHAnsi"/>
                <w:bCs/>
                <w:iCs/>
                <w:lang w:eastAsia="x-none"/>
              </w:rPr>
              <w:t>-</w:t>
            </w:r>
          </w:p>
        </w:tc>
      </w:tr>
      <w:tr w:rsidR="006816E6" w:rsidRPr="00491544" w14:paraId="573A4B6F" w14:textId="77777777" w:rsidTr="001C72FA">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tcPr>
          <w:p w14:paraId="2BE6FB0F" w14:textId="70374AC1" w:rsidR="006816E6" w:rsidRPr="00491544" w:rsidRDefault="006816E6" w:rsidP="001C72FA">
            <w:pPr>
              <w:jc w:val="both"/>
              <w:outlineLvl w:val="1"/>
              <w:rPr>
                <w:rFonts w:asciiTheme="majorHAnsi" w:hAnsiTheme="majorHAnsi"/>
              </w:rPr>
            </w:pPr>
            <w:r w:rsidRPr="00760A71">
              <w:rPr>
                <w:rFonts w:asciiTheme="majorHAnsi" w:hAnsiTheme="majorHAnsi" w:cstheme="majorHAnsi"/>
                <w:color w:val="000000"/>
              </w:rPr>
              <w:t xml:space="preserve">CAPACIDADE TÉCNICA: </w:t>
            </w:r>
            <w:r w:rsidR="00246182" w:rsidRPr="00246182">
              <w:rPr>
                <w:rFonts w:asciiTheme="majorHAnsi" w:hAnsiTheme="majorHAnsi"/>
              </w:rPr>
              <w:t>a) Contrato(s) de Trabalho do(s) profissional(is); b) Carteira de Trabalho e Previdência Social - CTPS; c) Contrato Social da empresa, em que conste(m) o(s) nomes do(s) profissional(is) integrante(s) da sociedade; d) Contrato(s) de prestação de serviços, regido(s) pela legislação civil comum, conforme preconizam o art. 1º, da Lei Federal n.º 6.496/1977 e o art. 45, da Lei Federal n.º 12.378/2010; ou, ainda e) Declaração(ões) firmada(s) pelo(s) representante(s) legal(is) da empresa e pelo(s) profissional(is) detentor(es) do(s) atestado(s), que comprove(m) a celebração futura do(s) Contrato(s) mencionado(s) no(s) item(ns) “c” e “d”, em atendimento ao art. 43, § 3º, da Lei Federal nº 8.666/1993.</w:t>
            </w:r>
          </w:p>
        </w:tc>
      </w:tr>
      <w:tr w:rsidR="006816E6" w:rsidRPr="00AA0246" w14:paraId="52B95062" w14:textId="77777777" w:rsidTr="001C72FA">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tcPr>
          <w:p w14:paraId="726CCB1F" w14:textId="313A7158" w:rsidR="006816E6" w:rsidRPr="00AA0246" w:rsidRDefault="006816E6" w:rsidP="001C72FA">
            <w:pPr>
              <w:jc w:val="both"/>
              <w:outlineLvl w:val="1"/>
              <w:rPr>
                <w:rFonts w:asciiTheme="majorHAnsi" w:hAnsiTheme="majorHAnsi"/>
              </w:rPr>
            </w:pPr>
            <w:r w:rsidRPr="00760A71">
              <w:rPr>
                <w:rFonts w:asciiTheme="majorHAnsi" w:hAnsiTheme="majorHAnsi" w:cstheme="majorHAnsi"/>
                <w:color w:val="000000"/>
              </w:rPr>
              <w:t xml:space="preserve">CAPACIDADE </w:t>
            </w:r>
            <w:r>
              <w:rPr>
                <w:rFonts w:asciiTheme="majorHAnsi" w:hAnsiTheme="majorHAnsi"/>
              </w:rPr>
              <w:t xml:space="preserve">OPERACIONAL: </w:t>
            </w:r>
            <w:r w:rsidR="00DD1551" w:rsidRPr="00DD1551">
              <w:rPr>
                <w:rFonts w:asciiTheme="majorHAnsi" w:hAnsiTheme="majorHAnsi"/>
              </w:rPr>
              <w:t>13.1.3.3.1 Serviços de estrutura de concreto armado; 13.1.3.3.2 Serviços de movimentação de terra.</w:t>
            </w:r>
          </w:p>
        </w:tc>
      </w:tr>
      <w:tr w:rsidR="006816E6" w:rsidRPr="00760A71" w14:paraId="7EA54E7A" w14:textId="77777777" w:rsidTr="001C72FA">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2A4D9DA3" w14:textId="77777777" w:rsidR="006816E6" w:rsidRPr="00760A71" w:rsidRDefault="006816E6" w:rsidP="001C72FA">
            <w:pPr>
              <w:jc w:val="both"/>
              <w:outlineLvl w:val="1"/>
              <w:rPr>
                <w:rFonts w:asciiTheme="majorHAnsi" w:hAnsiTheme="majorHAnsi" w:cstheme="majorHAnsi"/>
              </w:rPr>
            </w:pPr>
            <w:r w:rsidRPr="00760A71">
              <w:rPr>
                <w:rFonts w:asciiTheme="majorHAnsi" w:hAnsiTheme="majorHAnsi" w:cstheme="majorHAnsi"/>
              </w:rPr>
              <w:t xml:space="preserve">ÍNDICES ECONÔMICOS: </w:t>
            </w:r>
            <w:r w:rsidRPr="00760A71">
              <w:rPr>
                <w:rFonts w:asciiTheme="majorHAnsi" w:hAnsiTheme="majorHAnsi" w:cstheme="majorHAnsi"/>
                <w:color w:val="000000"/>
              </w:rPr>
              <w:t>conforme edital</w:t>
            </w:r>
          </w:p>
        </w:tc>
      </w:tr>
      <w:tr w:rsidR="006816E6" w:rsidRPr="00AF0855" w14:paraId="46660E3D" w14:textId="77777777" w:rsidTr="001C72FA">
        <w:trPr>
          <w:cantSplit/>
          <w:trHeight w:val="277"/>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26C09D7A" w14:textId="77777777" w:rsidR="006816E6" w:rsidRPr="00AF0855" w:rsidRDefault="006816E6" w:rsidP="001C72FA">
            <w:pPr>
              <w:jc w:val="both"/>
              <w:rPr>
                <w:rFonts w:asciiTheme="majorHAnsi" w:hAnsiTheme="majorHAnsi"/>
              </w:rPr>
            </w:pPr>
            <w:r w:rsidRPr="00760A71">
              <w:rPr>
                <w:rFonts w:asciiTheme="majorHAnsi" w:hAnsiTheme="majorHAnsi" w:cstheme="majorHAnsi"/>
                <w:color w:val="000000"/>
              </w:rPr>
              <w:t>OBSERVAÇÕES:</w:t>
            </w:r>
            <w:r w:rsidRPr="00760A71">
              <w:rPr>
                <w:rFonts w:asciiTheme="majorHAnsi" w:hAnsiTheme="majorHAnsi" w:cstheme="majorHAnsi"/>
              </w:rPr>
              <w:t xml:space="preserve"> </w:t>
            </w:r>
            <w:r w:rsidRPr="00032A7E">
              <w:rPr>
                <w:rFonts w:asciiTheme="majorHAnsi" w:hAnsiTheme="majorHAnsi"/>
              </w:rPr>
              <w:t>O edital e seus anexos encontram-se disponíveis para acesso</w:t>
            </w:r>
            <w:r>
              <w:rPr>
                <w:rFonts w:asciiTheme="majorHAnsi" w:hAnsiTheme="majorHAnsi"/>
              </w:rPr>
              <w:t xml:space="preserve"> </w:t>
            </w:r>
            <w:r w:rsidRPr="00032A7E">
              <w:rPr>
                <w:rFonts w:asciiTheme="majorHAnsi" w:hAnsiTheme="majorHAnsi"/>
              </w:rPr>
              <w:t>dos interessados no site da PBH, no link licitações e editais</w:t>
            </w:r>
            <w:r>
              <w:rPr>
                <w:rFonts w:asciiTheme="majorHAnsi" w:hAnsiTheme="majorHAnsi"/>
              </w:rPr>
              <w:t xml:space="preserve"> </w:t>
            </w:r>
            <w:hyperlink r:id="rId19" w:history="1">
              <w:r w:rsidRPr="00613196">
                <w:rPr>
                  <w:rStyle w:val="Hyperlink"/>
                  <w:rFonts w:asciiTheme="majorHAnsi" w:hAnsiTheme="majorHAnsi"/>
                </w:rPr>
                <w:t>https://prefeitura.pbh.gov.br/licitacoes</w:t>
              </w:r>
            </w:hyperlink>
            <w:r w:rsidRPr="00032A7E">
              <w:rPr>
                <w:rFonts w:asciiTheme="majorHAnsi" w:hAnsiTheme="majorHAnsi"/>
              </w:rPr>
              <w:t>, também no Portal da Caixa Econômica Federal</w:t>
            </w:r>
            <w:r>
              <w:rPr>
                <w:rFonts w:asciiTheme="majorHAnsi" w:hAnsiTheme="majorHAnsi"/>
              </w:rPr>
              <w:t xml:space="preserve"> </w:t>
            </w:r>
            <w:hyperlink r:id="rId20" w:history="1">
              <w:r w:rsidRPr="00613196">
                <w:rPr>
                  <w:rStyle w:val="Hyperlink"/>
                  <w:rFonts w:asciiTheme="majorHAnsi" w:hAnsiTheme="majorHAnsi"/>
                </w:rPr>
                <w:t>www.licitacoes.caixa.gov.br</w:t>
              </w:r>
            </w:hyperlink>
            <w:r w:rsidRPr="00032A7E">
              <w:rPr>
                <w:rFonts w:asciiTheme="majorHAnsi" w:hAnsiTheme="majorHAnsi"/>
              </w:rPr>
              <w:t>.</w:t>
            </w:r>
          </w:p>
        </w:tc>
      </w:tr>
    </w:tbl>
    <w:p w14:paraId="543D077C" w14:textId="77777777" w:rsidR="006816E6" w:rsidRDefault="006816E6" w:rsidP="006816E6">
      <w:pPr>
        <w:rPr>
          <w:rFonts w:asciiTheme="majorHAnsi" w:hAnsiTheme="majorHAnsi" w:cstheme="majorHAnsi"/>
        </w:rPr>
      </w:pPr>
    </w:p>
    <w:p w14:paraId="504160B0" w14:textId="77777777" w:rsidR="006816E6" w:rsidRDefault="006816E6" w:rsidP="002803ED">
      <w:pPr>
        <w:rPr>
          <w:rFonts w:asciiTheme="majorHAnsi" w:hAnsiTheme="majorHAnsi" w:cstheme="majorHAnsi"/>
        </w:rPr>
      </w:pPr>
    </w:p>
    <w:p w14:paraId="729A01E0" w14:textId="77777777" w:rsidR="006816E6" w:rsidRDefault="006816E6" w:rsidP="002803ED">
      <w:pPr>
        <w:rPr>
          <w:rFonts w:asciiTheme="majorHAnsi" w:hAnsiTheme="majorHAnsi" w:cstheme="majorHAnsi"/>
        </w:rPr>
      </w:pPr>
    </w:p>
    <w:p w14:paraId="1A450A54" w14:textId="77777777" w:rsidR="0059733B" w:rsidRDefault="0059733B" w:rsidP="002803ED">
      <w:pPr>
        <w:rPr>
          <w:rFonts w:asciiTheme="majorHAnsi" w:hAnsiTheme="majorHAnsi" w:cstheme="majorHAnsi"/>
        </w:rPr>
      </w:pPr>
    </w:p>
    <w:p w14:paraId="65AA0338" w14:textId="77777777" w:rsidR="0059733B" w:rsidRDefault="0059733B" w:rsidP="002803ED">
      <w:pPr>
        <w:rPr>
          <w:rFonts w:asciiTheme="majorHAnsi" w:hAnsiTheme="majorHAnsi" w:cstheme="majorHAnsi"/>
        </w:rPr>
      </w:pPr>
    </w:p>
    <w:p w14:paraId="464A58DB" w14:textId="77777777" w:rsidR="0059733B" w:rsidRDefault="0059733B" w:rsidP="002803ED">
      <w:pPr>
        <w:rPr>
          <w:rFonts w:asciiTheme="majorHAnsi" w:hAnsiTheme="majorHAnsi" w:cstheme="majorHAnsi"/>
        </w:rPr>
      </w:pPr>
    </w:p>
    <w:p w14:paraId="2D3F9769" w14:textId="77777777" w:rsidR="0059733B" w:rsidRDefault="0059733B" w:rsidP="002803ED">
      <w:pPr>
        <w:rPr>
          <w:rFonts w:asciiTheme="majorHAnsi" w:hAnsiTheme="majorHAnsi" w:cstheme="majorHAnsi"/>
        </w:rPr>
      </w:pPr>
    </w:p>
    <w:p w14:paraId="7BA0666A" w14:textId="77777777" w:rsidR="0059733B" w:rsidRDefault="0059733B" w:rsidP="002803ED">
      <w:pPr>
        <w:rPr>
          <w:rFonts w:asciiTheme="majorHAnsi" w:hAnsiTheme="majorHAnsi" w:cstheme="majorHAnsi"/>
        </w:rPr>
      </w:pPr>
    </w:p>
    <w:p w14:paraId="5385F774" w14:textId="77777777" w:rsidR="0059733B" w:rsidRDefault="0059733B" w:rsidP="002803ED">
      <w:pPr>
        <w:rPr>
          <w:rFonts w:asciiTheme="majorHAnsi" w:hAnsiTheme="majorHAnsi" w:cstheme="majorHAnsi"/>
        </w:rPr>
      </w:pPr>
    </w:p>
    <w:p w14:paraId="5572FC39" w14:textId="77777777" w:rsidR="0059733B" w:rsidRDefault="0059733B" w:rsidP="002803ED">
      <w:pPr>
        <w:rPr>
          <w:rFonts w:asciiTheme="majorHAnsi" w:hAnsiTheme="majorHAnsi" w:cstheme="majorHAnsi"/>
        </w:rPr>
      </w:pPr>
    </w:p>
    <w:p w14:paraId="374303CE" w14:textId="77777777" w:rsidR="0059733B" w:rsidRDefault="0059733B" w:rsidP="002803ED">
      <w:pPr>
        <w:rPr>
          <w:rFonts w:asciiTheme="majorHAnsi" w:hAnsiTheme="majorHAnsi" w:cstheme="majorHAnsi"/>
        </w:rPr>
      </w:pPr>
    </w:p>
    <w:p w14:paraId="20F5BB4C" w14:textId="77777777" w:rsidR="0059733B" w:rsidRDefault="0059733B" w:rsidP="002803ED">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2549"/>
        <w:gridCol w:w="1559"/>
        <w:gridCol w:w="814"/>
        <w:gridCol w:w="2730"/>
      </w:tblGrid>
      <w:tr w:rsidR="0059733B" w:rsidRPr="00760A71" w14:paraId="3408DE84" w14:textId="77777777" w:rsidTr="001C72FA">
        <w:trPr>
          <w:cantSplit/>
          <w:trHeight w:val="844"/>
        </w:trPr>
        <w:tc>
          <w:tcPr>
            <w:tcW w:w="7371" w:type="dxa"/>
            <w:gridSpan w:val="3"/>
            <w:tcBorders>
              <w:top w:val="single" w:sz="4" w:space="0" w:color="auto"/>
              <w:left w:val="single" w:sz="4" w:space="0" w:color="auto"/>
              <w:bottom w:val="single" w:sz="4" w:space="0" w:color="auto"/>
              <w:right w:val="single" w:sz="4" w:space="0" w:color="auto"/>
            </w:tcBorders>
            <w:vAlign w:val="center"/>
            <w:hideMark/>
          </w:tcPr>
          <w:p w14:paraId="0D5F2D9E" w14:textId="77777777" w:rsidR="0059733B" w:rsidRPr="00760A71" w:rsidRDefault="0059733B" w:rsidP="001C72FA">
            <w:pPr>
              <w:jc w:val="both"/>
              <w:rPr>
                <w:rFonts w:asciiTheme="majorHAnsi" w:hAnsiTheme="majorHAnsi" w:cstheme="majorHAnsi"/>
                <w:bCs/>
              </w:rPr>
            </w:pPr>
            <w:r w:rsidRPr="00760A71">
              <w:rPr>
                <w:rFonts w:asciiTheme="majorHAnsi" w:hAnsiTheme="majorHAnsi" w:cstheme="majorHAnsi"/>
                <w:color w:val="212529"/>
              </w:rPr>
              <w:t> </w:t>
            </w:r>
            <w:r w:rsidRPr="00760A71">
              <w:rPr>
                <w:rFonts w:asciiTheme="majorHAnsi" w:hAnsiTheme="majorHAnsi" w:cstheme="majorHAnsi"/>
                <w:bCs/>
              </w:rPr>
              <w:t xml:space="preserve">ÓRGÃO LICITANTE: </w:t>
            </w:r>
            <w:r w:rsidRPr="00760A71">
              <w:rPr>
                <w:rFonts w:asciiTheme="majorHAnsi" w:hAnsiTheme="majorHAnsi" w:cstheme="majorHAnsi"/>
                <w:b/>
                <w:bCs/>
              </w:rPr>
              <w:t>SMOBI</w:t>
            </w: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14:paraId="1765B621" w14:textId="2CAFC3F1" w:rsidR="0059733B" w:rsidRPr="00760A71" w:rsidRDefault="0059733B" w:rsidP="001C72FA">
            <w:pPr>
              <w:jc w:val="both"/>
              <w:rPr>
                <w:rFonts w:asciiTheme="majorHAnsi" w:hAnsiTheme="majorHAnsi" w:cstheme="majorHAnsi"/>
                <w:b/>
                <w:bCs/>
              </w:rPr>
            </w:pPr>
            <w:r w:rsidRPr="00760A71">
              <w:rPr>
                <w:rFonts w:asciiTheme="majorHAnsi" w:hAnsiTheme="majorHAnsi" w:cstheme="majorHAnsi"/>
              </w:rPr>
              <w:t>EDITAL:</w:t>
            </w:r>
            <w:r>
              <w:rPr>
                <w:rFonts w:asciiTheme="majorHAnsi" w:hAnsiTheme="majorHAnsi" w:cstheme="majorHAnsi"/>
              </w:rPr>
              <w:t xml:space="preserve"> </w:t>
            </w:r>
            <w:r w:rsidRPr="00812B15">
              <w:rPr>
                <w:rFonts w:asciiTheme="majorHAnsi" w:hAnsiTheme="majorHAnsi" w:cstheme="majorHAnsi"/>
                <w:b/>
              </w:rPr>
              <w:t>REGIME DIFERENCIADO DE CONTRATAÇÃO</w:t>
            </w:r>
            <w:r>
              <w:rPr>
                <w:rFonts w:asciiTheme="majorHAnsi" w:hAnsiTheme="majorHAnsi" w:cstheme="majorHAnsi"/>
              </w:rPr>
              <w:t xml:space="preserve"> - </w:t>
            </w:r>
            <w:r w:rsidRPr="00812B15">
              <w:rPr>
                <w:rFonts w:asciiTheme="majorHAnsi" w:hAnsiTheme="majorHAnsi" w:cstheme="majorHAnsi"/>
                <w:b/>
                <w:bCs/>
                <w:iCs/>
              </w:rPr>
              <w:t>URBEL/SMOBI</w:t>
            </w:r>
            <w:r w:rsidR="00210110">
              <w:rPr>
                <w:rFonts w:asciiTheme="majorHAnsi" w:hAnsiTheme="majorHAnsi" w:cstheme="majorHAnsi"/>
                <w:b/>
                <w:bCs/>
                <w:iCs/>
              </w:rPr>
              <w:t xml:space="preserve"> </w:t>
            </w:r>
            <w:r w:rsidR="00210110">
              <w:rPr>
                <w:rFonts w:asciiTheme="majorHAnsi" w:hAnsiTheme="majorHAnsi"/>
                <w:b/>
                <w:bCs/>
              </w:rPr>
              <w:t>N°</w:t>
            </w:r>
            <w:r w:rsidRPr="00812B15">
              <w:rPr>
                <w:rFonts w:asciiTheme="majorHAnsi" w:hAnsiTheme="majorHAnsi" w:cstheme="majorHAnsi"/>
                <w:b/>
                <w:bCs/>
                <w:iCs/>
              </w:rPr>
              <w:t xml:space="preserve"> </w:t>
            </w:r>
            <w:r w:rsidRPr="0059733B">
              <w:rPr>
                <w:rFonts w:asciiTheme="majorHAnsi" w:hAnsiTheme="majorHAnsi" w:cstheme="majorHAnsi"/>
                <w:b/>
                <w:bCs/>
                <w:iCs/>
              </w:rPr>
              <w:t>10.003/2023</w:t>
            </w:r>
          </w:p>
        </w:tc>
      </w:tr>
      <w:tr w:rsidR="0059733B" w:rsidRPr="00760A71" w14:paraId="08C01E20" w14:textId="77777777" w:rsidTr="001C72FA">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534D2F37" w14:textId="77777777" w:rsidR="0059733B" w:rsidRPr="00760A71" w:rsidRDefault="0059733B" w:rsidP="001C72FA">
            <w:pPr>
              <w:jc w:val="both"/>
              <w:rPr>
                <w:rFonts w:asciiTheme="majorHAnsi" w:hAnsiTheme="majorHAnsi" w:cstheme="majorHAnsi"/>
              </w:rPr>
            </w:pPr>
            <w:r w:rsidRPr="00760A71">
              <w:rPr>
                <w:rFonts w:asciiTheme="majorHAnsi" w:hAnsiTheme="majorHAnsi" w:cstheme="majorHAnsi"/>
              </w:rPr>
              <w:t>Endereço: Rua dos Guajajaras, 1107 – 14° andar - Centro, Belo Horizonte - MG, 30180-105</w:t>
            </w:r>
          </w:p>
          <w:p w14:paraId="531932D6" w14:textId="77777777" w:rsidR="0059733B" w:rsidRPr="00760A71" w:rsidRDefault="0059733B" w:rsidP="001C72FA">
            <w:pPr>
              <w:jc w:val="both"/>
              <w:rPr>
                <w:rFonts w:asciiTheme="majorHAnsi" w:hAnsiTheme="majorHAnsi" w:cstheme="majorHAnsi"/>
              </w:rPr>
            </w:pPr>
            <w:r w:rsidRPr="00760A71">
              <w:rPr>
                <w:rFonts w:asciiTheme="majorHAnsi" w:hAnsiTheme="majorHAnsi" w:cstheme="majorHAnsi"/>
              </w:rPr>
              <w:t xml:space="preserve">Informações: Telefone: (31) 3277-8102 - (31) 3277-5020 - Sites: </w:t>
            </w:r>
            <w:hyperlink r:id="rId21" w:history="1">
              <w:r w:rsidRPr="00760A71">
                <w:rPr>
                  <w:rStyle w:val="Hyperlink"/>
                  <w:rFonts w:asciiTheme="majorHAnsi" w:hAnsiTheme="majorHAnsi" w:cstheme="majorHAnsi"/>
                </w:rPr>
                <w:t>www.licitacoes.caixa.gov.br</w:t>
              </w:r>
            </w:hyperlink>
            <w:r w:rsidRPr="00760A71">
              <w:rPr>
                <w:rFonts w:asciiTheme="majorHAnsi" w:hAnsiTheme="majorHAnsi" w:cstheme="majorHAnsi"/>
              </w:rPr>
              <w:t xml:space="preserve"> e </w:t>
            </w:r>
            <w:hyperlink r:id="rId22" w:history="1">
              <w:r w:rsidRPr="00760A71">
                <w:rPr>
                  <w:rStyle w:val="Hyperlink"/>
                  <w:rFonts w:asciiTheme="majorHAnsi" w:hAnsiTheme="majorHAnsi" w:cstheme="majorHAnsi"/>
                </w:rPr>
                <w:t>www.pbh.gov.br</w:t>
              </w:r>
            </w:hyperlink>
            <w:r w:rsidRPr="00760A71">
              <w:rPr>
                <w:rFonts w:asciiTheme="majorHAnsi" w:hAnsiTheme="majorHAnsi" w:cstheme="majorHAnsi"/>
              </w:rPr>
              <w:t xml:space="preserve"> - E-mail </w:t>
            </w:r>
            <w:hyperlink r:id="rId23" w:history="1">
              <w:r w:rsidRPr="00760A71">
                <w:rPr>
                  <w:rStyle w:val="Hyperlink"/>
                  <w:rFonts w:asciiTheme="majorHAnsi" w:hAnsiTheme="majorHAnsi" w:cstheme="majorHAnsi"/>
                </w:rPr>
                <w:t>cpl.sudecap@pbh.gov.br</w:t>
              </w:r>
            </w:hyperlink>
            <w:r w:rsidRPr="00760A71">
              <w:rPr>
                <w:rFonts w:asciiTheme="majorHAnsi" w:hAnsiTheme="majorHAnsi" w:cstheme="majorHAnsi"/>
              </w:rPr>
              <w:t xml:space="preserve"> </w:t>
            </w:r>
          </w:p>
        </w:tc>
      </w:tr>
      <w:tr w:rsidR="0059733B" w:rsidRPr="00760A71" w14:paraId="44D92748" w14:textId="77777777" w:rsidTr="001C72FA">
        <w:trPr>
          <w:cantSplit/>
          <w:trHeight w:val="2697"/>
        </w:trPr>
        <w:tc>
          <w:tcPr>
            <w:tcW w:w="7371" w:type="dxa"/>
            <w:gridSpan w:val="3"/>
            <w:tcBorders>
              <w:top w:val="single" w:sz="4" w:space="0" w:color="auto"/>
              <w:left w:val="single" w:sz="4" w:space="0" w:color="auto"/>
              <w:bottom w:val="single" w:sz="4" w:space="0" w:color="auto"/>
              <w:right w:val="single" w:sz="4" w:space="0" w:color="auto"/>
            </w:tcBorders>
            <w:vAlign w:val="center"/>
            <w:hideMark/>
          </w:tcPr>
          <w:p w14:paraId="4D50780F" w14:textId="553CE574" w:rsidR="0059733B" w:rsidRPr="000C37E6" w:rsidRDefault="0059733B" w:rsidP="001C72FA">
            <w:pPr>
              <w:jc w:val="both"/>
              <w:rPr>
                <w:rFonts w:asciiTheme="majorHAnsi" w:eastAsia="Times New Roman" w:hAnsiTheme="majorHAnsi"/>
                <w:color w:val="212529"/>
              </w:rPr>
            </w:pPr>
            <w:r w:rsidRPr="00760A71">
              <w:rPr>
                <w:rFonts w:asciiTheme="majorHAnsi" w:hAnsiTheme="majorHAnsi" w:cstheme="majorHAnsi"/>
              </w:rPr>
              <w:t xml:space="preserve">Objeto: </w:t>
            </w:r>
            <w:r w:rsidR="00D166C8" w:rsidRPr="00D166C8">
              <w:rPr>
                <w:rFonts w:asciiTheme="majorHAnsi" w:hAnsiTheme="majorHAnsi"/>
              </w:rPr>
              <w:t>Serviços e obras de estabilização e tratamento das áreas de risco alto e muito alto de encosta localizada a montante da rua da amizade, a partir da interseção com a Rua Bandonion – Setor 4, Na Vila Marçola, Aglomerado Da Serra.</w:t>
            </w: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14:paraId="231AA766" w14:textId="77777777" w:rsidR="0059733B" w:rsidRPr="00760A71" w:rsidRDefault="0059733B" w:rsidP="001C72FA">
            <w:pPr>
              <w:pStyle w:val="Default"/>
              <w:jc w:val="both"/>
              <w:rPr>
                <w:rFonts w:asciiTheme="majorHAnsi" w:hAnsiTheme="majorHAnsi" w:cstheme="majorHAnsi"/>
              </w:rPr>
            </w:pPr>
            <w:r w:rsidRPr="00760A71">
              <w:rPr>
                <w:rFonts w:asciiTheme="majorHAnsi" w:hAnsiTheme="majorHAnsi" w:cstheme="majorHAnsi"/>
              </w:rPr>
              <w:t xml:space="preserve">DATAS: </w:t>
            </w:r>
          </w:p>
          <w:p w14:paraId="5094C6A0" w14:textId="18462D29" w:rsidR="0059733B" w:rsidRPr="00760A71" w:rsidRDefault="0059733B" w:rsidP="001C72FA">
            <w:pPr>
              <w:pStyle w:val="Default"/>
              <w:numPr>
                <w:ilvl w:val="0"/>
                <w:numId w:val="2"/>
              </w:numPr>
              <w:jc w:val="both"/>
              <w:rPr>
                <w:rFonts w:asciiTheme="majorHAnsi" w:hAnsiTheme="majorHAnsi" w:cstheme="majorHAnsi"/>
              </w:rPr>
            </w:pPr>
            <w:r w:rsidRPr="00760A71">
              <w:rPr>
                <w:rFonts w:asciiTheme="majorHAnsi" w:hAnsiTheme="majorHAnsi" w:cstheme="majorHAnsi"/>
              </w:rPr>
              <w:t>RECEBIMENTO DAS PROPOSTAS EXCLUSIVAMENT</w:t>
            </w:r>
            <w:r>
              <w:rPr>
                <w:rFonts w:asciiTheme="majorHAnsi" w:hAnsiTheme="majorHAnsi" w:cstheme="majorHAnsi"/>
              </w:rPr>
              <w:t xml:space="preserve">E POR MEIO ELETRÔNICO: Até </w:t>
            </w:r>
            <w:r w:rsidR="00214BFE">
              <w:rPr>
                <w:rFonts w:asciiTheme="majorHAnsi" w:hAnsiTheme="majorHAnsi" w:cstheme="majorHAnsi"/>
              </w:rPr>
              <w:t>10</w:t>
            </w:r>
            <w:r>
              <w:rPr>
                <w:rFonts w:asciiTheme="majorHAnsi" w:hAnsiTheme="majorHAnsi" w:cstheme="majorHAnsi"/>
              </w:rPr>
              <w:t>:00H DO DIA 09</w:t>
            </w:r>
            <w:r w:rsidRPr="00760A71">
              <w:rPr>
                <w:rFonts w:asciiTheme="majorHAnsi" w:hAnsiTheme="majorHAnsi" w:cstheme="majorHAnsi"/>
              </w:rPr>
              <w:t>/0</w:t>
            </w:r>
            <w:r>
              <w:rPr>
                <w:rFonts w:asciiTheme="majorHAnsi" w:hAnsiTheme="majorHAnsi" w:cstheme="majorHAnsi"/>
              </w:rPr>
              <w:t>5</w:t>
            </w:r>
            <w:r w:rsidRPr="00760A71">
              <w:rPr>
                <w:rFonts w:asciiTheme="majorHAnsi" w:hAnsiTheme="majorHAnsi" w:cstheme="majorHAnsi"/>
              </w:rPr>
              <w:t xml:space="preserve">/2023. </w:t>
            </w:r>
          </w:p>
          <w:p w14:paraId="7694C868" w14:textId="31D3E9F8" w:rsidR="0059733B" w:rsidRPr="000A0147" w:rsidRDefault="0059733B" w:rsidP="001C72FA">
            <w:pPr>
              <w:pStyle w:val="Default"/>
              <w:numPr>
                <w:ilvl w:val="0"/>
                <w:numId w:val="2"/>
              </w:numPr>
              <w:jc w:val="both"/>
              <w:rPr>
                <w:rFonts w:asciiTheme="majorHAnsi" w:hAnsiTheme="majorHAnsi" w:cstheme="majorHAnsi"/>
              </w:rPr>
            </w:pPr>
            <w:r w:rsidRPr="00760A71">
              <w:rPr>
                <w:rFonts w:asciiTheme="majorHAnsi" w:hAnsiTheme="majorHAnsi" w:cstheme="majorHAnsi"/>
              </w:rPr>
              <w:t>JULGAMENTO DAS PROPOSTAS EM MEIO</w:t>
            </w:r>
            <w:r>
              <w:rPr>
                <w:rFonts w:asciiTheme="majorHAnsi" w:hAnsiTheme="majorHAnsi" w:cstheme="majorHAnsi"/>
              </w:rPr>
              <w:t xml:space="preserve"> ELETRÔNIC</w:t>
            </w:r>
            <w:r w:rsidR="00214BFE">
              <w:rPr>
                <w:rFonts w:asciiTheme="majorHAnsi" w:hAnsiTheme="majorHAnsi" w:cstheme="majorHAnsi"/>
              </w:rPr>
              <w:t>O: A PARTIR DAS 10</w:t>
            </w:r>
            <w:r>
              <w:rPr>
                <w:rFonts w:asciiTheme="majorHAnsi" w:hAnsiTheme="majorHAnsi" w:cstheme="majorHAnsi"/>
              </w:rPr>
              <w:t>:00H DO DIA 09/05</w:t>
            </w:r>
            <w:r w:rsidRPr="00760A71">
              <w:rPr>
                <w:rFonts w:asciiTheme="majorHAnsi" w:hAnsiTheme="majorHAnsi" w:cstheme="majorHAnsi"/>
              </w:rPr>
              <w:t>/2023.</w:t>
            </w:r>
          </w:p>
        </w:tc>
      </w:tr>
      <w:tr w:rsidR="0059733B" w:rsidRPr="00760A71" w14:paraId="10411686" w14:textId="77777777" w:rsidTr="001C72FA">
        <w:trPr>
          <w:cantSplit/>
          <w:trHeight w:val="449"/>
        </w:trPr>
        <w:tc>
          <w:tcPr>
            <w:tcW w:w="3263" w:type="dxa"/>
            <w:tcBorders>
              <w:top w:val="single" w:sz="4" w:space="0" w:color="auto"/>
              <w:left w:val="single" w:sz="4" w:space="0" w:color="auto"/>
              <w:bottom w:val="single" w:sz="4" w:space="0" w:color="auto"/>
              <w:right w:val="single" w:sz="4" w:space="0" w:color="auto"/>
            </w:tcBorders>
            <w:vAlign w:val="center"/>
            <w:hideMark/>
          </w:tcPr>
          <w:p w14:paraId="59C4C567" w14:textId="77777777" w:rsidR="0059733B" w:rsidRPr="00760A71" w:rsidRDefault="0059733B" w:rsidP="001C72FA">
            <w:pPr>
              <w:keepNext/>
              <w:jc w:val="center"/>
              <w:outlineLvl w:val="0"/>
              <w:rPr>
                <w:rFonts w:asciiTheme="majorHAnsi" w:hAnsiTheme="majorHAnsi" w:cstheme="majorHAnsi"/>
                <w:iCs/>
                <w:lang w:val="x-none" w:eastAsia="x-none"/>
              </w:rPr>
            </w:pPr>
            <w:r w:rsidRPr="00760A71">
              <w:rPr>
                <w:rFonts w:asciiTheme="majorHAnsi" w:hAnsiTheme="majorHAnsi" w:cstheme="majorHAnsi"/>
                <w:iCs/>
                <w:lang w:val="x-none" w:eastAsia="x-none"/>
              </w:rPr>
              <w:t>Valor Estimado da Obra</w:t>
            </w:r>
          </w:p>
        </w:tc>
        <w:tc>
          <w:tcPr>
            <w:tcW w:w="2549" w:type="dxa"/>
            <w:tcBorders>
              <w:top w:val="single" w:sz="4" w:space="0" w:color="auto"/>
              <w:left w:val="single" w:sz="4" w:space="0" w:color="auto"/>
              <w:bottom w:val="single" w:sz="4" w:space="0" w:color="auto"/>
              <w:right w:val="single" w:sz="4" w:space="0" w:color="auto"/>
            </w:tcBorders>
            <w:vAlign w:val="center"/>
            <w:hideMark/>
          </w:tcPr>
          <w:p w14:paraId="6CD5EEDC" w14:textId="77777777" w:rsidR="0059733B" w:rsidRPr="00760A71" w:rsidRDefault="0059733B" w:rsidP="001C72FA">
            <w:pPr>
              <w:keepNext/>
              <w:jc w:val="center"/>
              <w:outlineLvl w:val="0"/>
              <w:rPr>
                <w:rFonts w:asciiTheme="majorHAnsi" w:hAnsiTheme="majorHAnsi" w:cstheme="majorHAnsi"/>
                <w:iCs/>
                <w:lang w:val="x-none" w:eastAsia="x-none"/>
              </w:rPr>
            </w:pPr>
            <w:r w:rsidRPr="00760A71">
              <w:rPr>
                <w:rFonts w:asciiTheme="majorHAnsi" w:hAnsiTheme="majorHAnsi" w:cstheme="majorHAnsi"/>
                <w:iCs/>
                <w:lang w:val="x-none" w:eastAsia="x-none"/>
              </w:rPr>
              <w:t>Capital Social</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14:paraId="66396415" w14:textId="77777777" w:rsidR="0059733B" w:rsidRPr="00760A71" w:rsidRDefault="0059733B" w:rsidP="001C72FA">
            <w:pPr>
              <w:keepNext/>
              <w:jc w:val="center"/>
              <w:outlineLvl w:val="0"/>
              <w:rPr>
                <w:rFonts w:asciiTheme="majorHAnsi" w:hAnsiTheme="majorHAnsi" w:cstheme="majorHAnsi"/>
                <w:iCs/>
                <w:lang w:val="x-none" w:eastAsia="x-none"/>
              </w:rPr>
            </w:pPr>
            <w:r w:rsidRPr="00760A71">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42C164B4" w14:textId="77777777" w:rsidR="0059733B" w:rsidRPr="00760A71" w:rsidRDefault="0059733B" w:rsidP="001C72FA">
            <w:pPr>
              <w:keepNext/>
              <w:jc w:val="center"/>
              <w:outlineLvl w:val="0"/>
              <w:rPr>
                <w:rFonts w:asciiTheme="majorHAnsi" w:hAnsiTheme="majorHAnsi" w:cstheme="majorHAnsi"/>
                <w:iCs/>
                <w:lang w:val="x-none" w:eastAsia="x-none"/>
              </w:rPr>
            </w:pPr>
            <w:r w:rsidRPr="00760A71">
              <w:rPr>
                <w:rFonts w:asciiTheme="majorHAnsi" w:hAnsiTheme="majorHAnsi" w:cstheme="majorHAnsi"/>
                <w:iCs/>
                <w:lang w:val="x-none" w:eastAsia="x-none"/>
              </w:rPr>
              <w:t>Valor do Edital</w:t>
            </w:r>
          </w:p>
        </w:tc>
      </w:tr>
      <w:tr w:rsidR="0059733B" w:rsidRPr="00760A71" w14:paraId="5682527D" w14:textId="77777777" w:rsidTr="001C72FA">
        <w:trPr>
          <w:cantSplit/>
          <w:trHeight w:val="304"/>
        </w:trPr>
        <w:tc>
          <w:tcPr>
            <w:tcW w:w="3263" w:type="dxa"/>
            <w:tcBorders>
              <w:top w:val="single" w:sz="4" w:space="0" w:color="auto"/>
              <w:left w:val="single" w:sz="4" w:space="0" w:color="auto"/>
              <w:bottom w:val="single" w:sz="4" w:space="0" w:color="auto"/>
              <w:right w:val="single" w:sz="4" w:space="0" w:color="auto"/>
            </w:tcBorders>
            <w:vAlign w:val="center"/>
            <w:hideMark/>
          </w:tcPr>
          <w:p w14:paraId="2C09D0F2" w14:textId="1CF3CCE9" w:rsidR="0059733B" w:rsidRPr="00760A71" w:rsidRDefault="0059733B" w:rsidP="001C72FA">
            <w:pPr>
              <w:autoSpaceDE w:val="0"/>
              <w:autoSpaceDN w:val="0"/>
              <w:adjustRightInd w:val="0"/>
              <w:jc w:val="center"/>
              <w:rPr>
                <w:rFonts w:asciiTheme="majorHAnsi" w:hAnsiTheme="majorHAnsi" w:cstheme="majorHAnsi"/>
                <w:bCs/>
              </w:rPr>
            </w:pPr>
            <w:r w:rsidRPr="00760A71">
              <w:rPr>
                <w:rFonts w:asciiTheme="majorHAnsi" w:hAnsiTheme="majorHAnsi" w:cstheme="majorHAnsi"/>
                <w:bCs/>
              </w:rPr>
              <w:t xml:space="preserve">R$ </w:t>
            </w:r>
            <w:r w:rsidR="0099357C">
              <w:rPr>
                <w:rFonts w:asciiTheme="majorHAnsi" w:hAnsiTheme="majorHAnsi" w:cstheme="majorHAnsi"/>
                <w:iCs/>
                <w:lang w:val="x-none" w:eastAsia="x-none"/>
              </w:rPr>
              <w:t>1.</w:t>
            </w:r>
            <w:r w:rsidR="0099357C" w:rsidRPr="0099357C">
              <w:rPr>
                <w:rFonts w:asciiTheme="majorHAnsi" w:hAnsiTheme="majorHAnsi" w:cstheme="majorHAnsi"/>
                <w:iCs/>
                <w:lang w:val="x-none" w:eastAsia="x-none"/>
              </w:rPr>
              <w:t>274.927,65</w:t>
            </w:r>
          </w:p>
        </w:tc>
        <w:tc>
          <w:tcPr>
            <w:tcW w:w="2549" w:type="dxa"/>
            <w:tcBorders>
              <w:top w:val="single" w:sz="4" w:space="0" w:color="auto"/>
              <w:left w:val="single" w:sz="4" w:space="0" w:color="auto"/>
              <w:bottom w:val="single" w:sz="4" w:space="0" w:color="auto"/>
              <w:right w:val="single" w:sz="4" w:space="0" w:color="auto"/>
            </w:tcBorders>
            <w:vAlign w:val="center"/>
            <w:hideMark/>
          </w:tcPr>
          <w:p w14:paraId="0FA1AB95" w14:textId="77777777" w:rsidR="0059733B" w:rsidRPr="00760A71" w:rsidRDefault="0059733B" w:rsidP="001C72FA">
            <w:pPr>
              <w:autoSpaceDE w:val="0"/>
              <w:autoSpaceDN w:val="0"/>
              <w:adjustRightInd w:val="0"/>
              <w:jc w:val="center"/>
              <w:rPr>
                <w:rFonts w:asciiTheme="majorHAnsi" w:hAnsiTheme="majorHAnsi" w:cstheme="majorHAnsi"/>
                <w:color w:val="000000"/>
              </w:rPr>
            </w:pPr>
            <w:r w:rsidRPr="00760A71">
              <w:rPr>
                <w:rFonts w:asciiTheme="majorHAnsi" w:hAnsiTheme="majorHAnsi" w:cstheme="majorHAnsi"/>
                <w:color w:val="000000"/>
              </w:rPr>
              <w:t xml:space="preserve">R$ </w:t>
            </w:r>
            <w:r>
              <w:rPr>
                <w:rFonts w:asciiTheme="majorHAnsi" w:hAnsiTheme="majorHAnsi" w:cstheme="majorHAnsi"/>
                <w:color w:val="000000"/>
              </w:rPr>
              <w:t>-</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14:paraId="48403A89" w14:textId="77777777" w:rsidR="0059733B" w:rsidRPr="00760A71" w:rsidRDefault="0059733B" w:rsidP="001C72FA">
            <w:pPr>
              <w:autoSpaceDE w:val="0"/>
              <w:autoSpaceDN w:val="0"/>
              <w:adjustRightInd w:val="0"/>
              <w:jc w:val="center"/>
              <w:rPr>
                <w:rFonts w:asciiTheme="majorHAnsi" w:hAnsiTheme="majorHAnsi" w:cstheme="majorHAnsi"/>
                <w:bCs/>
              </w:rPr>
            </w:pPr>
            <w:r w:rsidRPr="00760A71">
              <w:rPr>
                <w:rFonts w:asciiTheme="majorHAnsi" w:hAnsiTheme="majorHAnsi" w:cstheme="majorHAnsi"/>
                <w:bCs/>
                <w:iCs/>
                <w:lang w:val="x-none" w:eastAsia="x-none"/>
              </w:rPr>
              <w:t xml:space="preserve">R$ </w:t>
            </w:r>
            <w:r w:rsidRPr="00760A71">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63127794" w14:textId="77777777" w:rsidR="0059733B" w:rsidRPr="00760A71" w:rsidRDefault="0059733B" w:rsidP="001C72FA">
            <w:pPr>
              <w:keepNext/>
              <w:jc w:val="center"/>
              <w:outlineLvl w:val="0"/>
              <w:rPr>
                <w:rFonts w:asciiTheme="majorHAnsi" w:hAnsiTheme="majorHAnsi" w:cstheme="majorHAnsi"/>
                <w:bCs/>
                <w:iCs/>
                <w:lang w:eastAsia="x-none"/>
              </w:rPr>
            </w:pPr>
            <w:r w:rsidRPr="00760A71">
              <w:rPr>
                <w:rFonts w:asciiTheme="majorHAnsi" w:hAnsiTheme="majorHAnsi" w:cstheme="majorHAnsi"/>
                <w:bCs/>
                <w:iCs/>
                <w:lang w:val="x-none" w:eastAsia="x-none"/>
              </w:rPr>
              <w:t xml:space="preserve">R$ </w:t>
            </w:r>
            <w:r w:rsidRPr="00760A71">
              <w:rPr>
                <w:rFonts w:asciiTheme="majorHAnsi" w:hAnsiTheme="majorHAnsi" w:cstheme="majorHAnsi"/>
                <w:bCs/>
                <w:iCs/>
                <w:lang w:eastAsia="x-none"/>
              </w:rPr>
              <w:t>-</w:t>
            </w:r>
          </w:p>
        </w:tc>
      </w:tr>
      <w:tr w:rsidR="0059733B" w:rsidRPr="00491544" w14:paraId="783BF864" w14:textId="77777777" w:rsidTr="001C72FA">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tcPr>
          <w:p w14:paraId="60A36A90" w14:textId="272F8CAF" w:rsidR="0059733B" w:rsidRPr="00491544" w:rsidRDefault="0059733B" w:rsidP="001C72FA">
            <w:pPr>
              <w:jc w:val="both"/>
              <w:outlineLvl w:val="1"/>
              <w:rPr>
                <w:rFonts w:asciiTheme="majorHAnsi" w:hAnsiTheme="majorHAnsi"/>
              </w:rPr>
            </w:pPr>
            <w:r w:rsidRPr="00760A71">
              <w:rPr>
                <w:rFonts w:asciiTheme="majorHAnsi" w:hAnsiTheme="majorHAnsi" w:cstheme="majorHAnsi"/>
                <w:color w:val="000000"/>
              </w:rPr>
              <w:t xml:space="preserve">CAPACIDADE TÉCNICA: </w:t>
            </w:r>
            <w:r w:rsidR="00216CF3" w:rsidRPr="00216CF3">
              <w:rPr>
                <w:rFonts w:asciiTheme="majorHAnsi" w:hAnsiTheme="majorHAnsi"/>
              </w:rPr>
              <w:t>a) Contrato(s) de Trabalho do(s) profissional(is); b) Carteira de Trabalho e Previdência Social - CTPS; c) Contrato Social da empresa, em que conste(m) o(s) nomes do(s) profissional(is) integrante(s) da sociedade; d) Contrato(s) de prestação de serviços, regido(s) pela legislação civil comum, conforme preconizam o art. 1º, da Lei Federal n.º 6.496/1977 e o art. 45, da Lei Federal n.º 12.378/2010; ou, ainda e) Declaração(ões) firmada(s) pelo(s) representante(s) legal(is) da empresa e pelo(s) profissional(is) detentor(es) do(s) atestado(s), que comprove(m) a celebração futura do(s) Contrato(s) mencionado(s) no(s) item(ns) “c” e “d”, em atendimento ao art. 43, § 3º, da Lei Federal nº 8.666/1993.</w:t>
            </w:r>
          </w:p>
        </w:tc>
      </w:tr>
      <w:tr w:rsidR="0059733B" w:rsidRPr="00AA0246" w14:paraId="4F8B6678" w14:textId="77777777" w:rsidTr="001C72FA">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tcPr>
          <w:p w14:paraId="2FB50B9E" w14:textId="78CFB22B" w:rsidR="0059733B" w:rsidRPr="00AA0246" w:rsidRDefault="0059733B" w:rsidP="001C72FA">
            <w:pPr>
              <w:jc w:val="both"/>
              <w:outlineLvl w:val="1"/>
              <w:rPr>
                <w:rFonts w:asciiTheme="majorHAnsi" w:hAnsiTheme="majorHAnsi"/>
              </w:rPr>
            </w:pPr>
            <w:r w:rsidRPr="00760A71">
              <w:rPr>
                <w:rFonts w:asciiTheme="majorHAnsi" w:hAnsiTheme="majorHAnsi" w:cstheme="majorHAnsi"/>
                <w:color w:val="000000"/>
              </w:rPr>
              <w:t xml:space="preserve">CAPACIDADE </w:t>
            </w:r>
            <w:r>
              <w:rPr>
                <w:rFonts w:asciiTheme="majorHAnsi" w:hAnsiTheme="majorHAnsi"/>
              </w:rPr>
              <w:t xml:space="preserve">OPERACIONAL: </w:t>
            </w:r>
            <w:r w:rsidR="00216CF3" w:rsidRPr="00216CF3">
              <w:rPr>
                <w:rFonts w:asciiTheme="majorHAnsi" w:hAnsiTheme="majorHAnsi"/>
              </w:rPr>
              <w:t>13.1.3.3.1 Serviços de estrutura de concreto armado; 13.1.3.3.2 Serviços de movimentação de terra.</w:t>
            </w:r>
          </w:p>
        </w:tc>
      </w:tr>
      <w:tr w:rsidR="0059733B" w:rsidRPr="00760A71" w14:paraId="005F9A22" w14:textId="77777777" w:rsidTr="001C72FA">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31E6DAAB" w14:textId="77777777" w:rsidR="0059733B" w:rsidRPr="00760A71" w:rsidRDefault="0059733B" w:rsidP="001C72FA">
            <w:pPr>
              <w:jc w:val="both"/>
              <w:outlineLvl w:val="1"/>
              <w:rPr>
                <w:rFonts w:asciiTheme="majorHAnsi" w:hAnsiTheme="majorHAnsi" w:cstheme="majorHAnsi"/>
              </w:rPr>
            </w:pPr>
            <w:r w:rsidRPr="00760A71">
              <w:rPr>
                <w:rFonts w:asciiTheme="majorHAnsi" w:hAnsiTheme="majorHAnsi" w:cstheme="majorHAnsi"/>
              </w:rPr>
              <w:t xml:space="preserve">ÍNDICES ECONÔMICOS: </w:t>
            </w:r>
            <w:r w:rsidRPr="00760A71">
              <w:rPr>
                <w:rFonts w:asciiTheme="majorHAnsi" w:hAnsiTheme="majorHAnsi" w:cstheme="majorHAnsi"/>
                <w:color w:val="000000"/>
              </w:rPr>
              <w:t>conforme edital</w:t>
            </w:r>
          </w:p>
        </w:tc>
      </w:tr>
      <w:tr w:rsidR="0059733B" w:rsidRPr="00AF0855" w14:paraId="57FABD0B" w14:textId="77777777" w:rsidTr="001C72FA">
        <w:trPr>
          <w:cantSplit/>
          <w:trHeight w:val="277"/>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6EA8ACD1" w14:textId="3C100BA5" w:rsidR="0059733B" w:rsidRPr="00AF0855" w:rsidRDefault="0059733B" w:rsidP="001C72FA">
            <w:pPr>
              <w:jc w:val="both"/>
              <w:rPr>
                <w:rFonts w:asciiTheme="majorHAnsi" w:hAnsiTheme="majorHAnsi"/>
              </w:rPr>
            </w:pPr>
            <w:r w:rsidRPr="00760A71">
              <w:rPr>
                <w:rFonts w:asciiTheme="majorHAnsi" w:hAnsiTheme="majorHAnsi" w:cstheme="majorHAnsi"/>
                <w:color w:val="000000"/>
              </w:rPr>
              <w:t>OBSERVAÇÕES:</w:t>
            </w:r>
            <w:r w:rsidRPr="00760A71">
              <w:rPr>
                <w:rFonts w:asciiTheme="majorHAnsi" w:hAnsiTheme="majorHAnsi" w:cstheme="majorHAnsi"/>
              </w:rPr>
              <w:t xml:space="preserve"> </w:t>
            </w:r>
            <w:r w:rsidR="00F07F8F" w:rsidRPr="00F07F8F">
              <w:rPr>
                <w:rFonts w:asciiTheme="majorHAnsi" w:hAnsiTheme="majorHAnsi"/>
              </w:rPr>
              <w:t>O Edital e seus anexos estarão à disposição dos interessados no site da PBH, no link licitações e editais (</w:t>
            </w:r>
            <w:hyperlink r:id="rId24" w:history="1">
              <w:r w:rsidR="00F07F8F" w:rsidRPr="00DC3D8C">
                <w:rPr>
                  <w:rStyle w:val="Hyperlink"/>
                  <w:rFonts w:asciiTheme="majorHAnsi" w:hAnsiTheme="majorHAnsi"/>
                </w:rPr>
                <w:t>https://prefeitura.pbh.gov.br/licitacoes</w:t>
              </w:r>
            </w:hyperlink>
            <w:r w:rsidR="00F07F8F" w:rsidRPr="00F07F8F">
              <w:rPr>
                <w:rFonts w:asciiTheme="majorHAnsi" w:hAnsiTheme="majorHAnsi"/>
              </w:rPr>
              <w:t>) e no Portal de Compras do Governo Federal (gov.br/compras).</w:t>
            </w:r>
          </w:p>
        </w:tc>
      </w:tr>
    </w:tbl>
    <w:p w14:paraId="4933459B" w14:textId="77777777" w:rsidR="0059733B" w:rsidRDefault="0059733B" w:rsidP="0059733B">
      <w:pPr>
        <w:rPr>
          <w:rFonts w:asciiTheme="majorHAnsi" w:hAnsiTheme="majorHAnsi" w:cstheme="majorHAnsi"/>
        </w:rPr>
      </w:pPr>
    </w:p>
    <w:p w14:paraId="4F0239C1" w14:textId="77777777" w:rsidR="0059733B" w:rsidRDefault="0059733B" w:rsidP="0059733B">
      <w:pPr>
        <w:rPr>
          <w:rFonts w:asciiTheme="majorHAnsi" w:hAnsiTheme="majorHAnsi" w:cstheme="majorHAnsi"/>
        </w:rPr>
      </w:pPr>
    </w:p>
    <w:p w14:paraId="0E1F14B3" w14:textId="77777777" w:rsidR="0059733B" w:rsidRDefault="0059733B" w:rsidP="002803ED">
      <w:pPr>
        <w:rPr>
          <w:rFonts w:asciiTheme="majorHAnsi" w:hAnsiTheme="majorHAnsi" w:cstheme="majorHAnsi"/>
        </w:rPr>
      </w:pPr>
    </w:p>
    <w:p w14:paraId="5969D272" w14:textId="77777777" w:rsidR="0059733B" w:rsidRDefault="0059733B" w:rsidP="002803ED">
      <w:pPr>
        <w:rPr>
          <w:rFonts w:asciiTheme="majorHAnsi" w:hAnsiTheme="majorHAnsi" w:cstheme="majorHAnsi"/>
        </w:rPr>
      </w:pPr>
    </w:p>
    <w:p w14:paraId="4BBB3AD4" w14:textId="77777777" w:rsidR="0059733B" w:rsidRDefault="0059733B" w:rsidP="002803ED">
      <w:pPr>
        <w:rPr>
          <w:rFonts w:asciiTheme="majorHAnsi" w:hAnsiTheme="majorHAnsi" w:cstheme="majorHAnsi"/>
        </w:rPr>
      </w:pPr>
    </w:p>
    <w:p w14:paraId="68CCA191" w14:textId="77777777" w:rsidR="0059733B" w:rsidRDefault="0059733B" w:rsidP="002803ED">
      <w:pPr>
        <w:rPr>
          <w:rFonts w:asciiTheme="majorHAnsi" w:hAnsiTheme="majorHAnsi" w:cstheme="majorHAnsi"/>
        </w:rPr>
      </w:pPr>
    </w:p>
    <w:p w14:paraId="1946E810" w14:textId="77777777" w:rsidR="006816E6" w:rsidRDefault="006816E6" w:rsidP="002803ED">
      <w:pPr>
        <w:rPr>
          <w:rFonts w:asciiTheme="majorHAnsi" w:hAnsiTheme="majorHAnsi" w:cstheme="majorHAnsi"/>
        </w:rPr>
      </w:pPr>
    </w:p>
    <w:p w14:paraId="03333864" w14:textId="77777777" w:rsidR="00531AD5" w:rsidRDefault="00531AD5" w:rsidP="002803ED">
      <w:pPr>
        <w:rPr>
          <w:rFonts w:asciiTheme="majorHAnsi" w:hAnsiTheme="majorHAnsi" w:cstheme="majorHAnsi"/>
        </w:rPr>
      </w:pPr>
    </w:p>
    <w:p w14:paraId="5F0709E6" w14:textId="77777777" w:rsidR="00531AD5" w:rsidRDefault="00531AD5" w:rsidP="002803ED">
      <w:pPr>
        <w:rPr>
          <w:rFonts w:asciiTheme="majorHAnsi" w:hAnsiTheme="majorHAnsi" w:cstheme="majorHAnsi"/>
        </w:rPr>
      </w:pPr>
    </w:p>
    <w:p w14:paraId="2C13B7E4" w14:textId="77777777" w:rsidR="00531AD5" w:rsidRDefault="00531AD5" w:rsidP="002803ED">
      <w:pPr>
        <w:rPr>
          <w:rFonts w:asciiTheme="majorHAnsi" w:hAnsiTheme="majorHAnsi" w:cstheme="majorHAnsi"/>
        </w:rPr>
      </w:pPr>
    </w:p>
    <w:p w14:paraId="0B826F90" w14:textId="77777777" w:rsidR="00531AD5" w:rsidRDefault="00531AD5" w:rsidP="002803ED">
      <w:pPr>
        <w:rPr>
          <w:rFonts w:asciiTheme="majorHAnsi" w:hAnsiTheme="majorHAnsi" w:cstheme="majorHAnsi"/>
        </w:rPr>
      </w:pPr>
    </w:p>
    <w:p w14:paraId="25FE909A" w14:textId="77777777" w:rsidR="00531AD5" w:rsidRDefault="00531AD5" w:rsidP="002803ED">
      <w:pPr>
        <w:rPr>
          <w:rFonts w:asciiTheme="majorHAnsi" w:hAnsiTheme="majorHAnsi" w:cstheme="majorHAnsi"/>
        </w:rPr>
      </w:pPr>
    </w:p>
    <w:p w14:paraId="31FE1AA5" w14:textId="77777777" w:rsidR="00531AD5" w:rsidRDefault="00531AD5" w:rsidP="002803ED">
      <w:pPr>
        <w:rPr>
          <w:rFonts w:asciiTheme="majorHAnsi" w:hAnsiTheme="majorHAnsi" w:cstheme="majorHAnsi"/>
        </w:rPr>
      </w:pPr>
    </w:p>
    <w:p w14:paraId="59DA7D59" w14:textId="6BC6C6DB" w:rsidR="002E7FA3" w:rsidRPr="00EB4A0B" w:rsidRDefault="00FF40BD" w:rsidP="00EB4A0B">
      <w:pPr>
        <w:rPr>
          <w:rFonts w:asciiTheme="majorHAnsi" w:hAnsiTheme="majorHAnsi" w:cstheme="majorHAnsi"/>
        </w:rPr>
      </w:pPr>
      <w:r w:rsidRPr="00096015">
        <w:rPr>
          <w:rFonts w:asciiTheme="majorHAnsi" w:hAnsiTheme="majorHAnsi" w:cstheme="majorHAnsi"/>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E1001FF" w14:textId="77777777" w:rsidR="00737AAA" w:rsidRPr="00096015" w:rsidRDefault="00737AAA" w:rsidP="00C1668E">
      <w:pPr>
        <w:autoSpaceDE w:val="0"/>
        <w:autoSpaceDN w:val="0"/>
        <w:adjustRightInd w:val="0"/>
        <w:jc w:val="center"/>
        <w:rPr>
          <w:rFonts w:asciiTheme="majorHAnsi" w:hAnsiTheme="majorHAnsi" w:cstheme="majorHAnsi"/>
          <w:b/>
        </w:rPr>
      </w:pPr>
    </w:p>
    <w:p w14:paraId="0B5AC721" w14:textId="77777777" w:rsidR="00C1668E" w:rsidRPr="00096015" w:rsidRDefault="00C1668E" w:rsidP="00C1668E">
      <w:pPr>
        <w:autoSpaceDE w:val="0"/>
        <w:autoSpaceDN w:val="0"/>
        <w:adjustRightInd w:val="0"/>
        <w:jc w:val="center"/>
        <w:rPr>
          <w:rFonts w:asciiTheme="majorHAnsi" w:hAnsiTheme="majorHAnsi" w:cstheme="majorHAnsi"/>
          <w:b/>
        </w:rPr>
      </w:pPr>
      <w:r w:rsidRPr="00096015">
        <w:rPr>
          <w:rFonts w:asciiTheme="majorHAnsi" w:hAnsiTheme="majorHAnsi" w:cstheme="majorHAnsi"/>
          <w:b/>
        </w:rPr>
        <w:t>ESTADO DE MINAS GERAIS</w:t>
      </w:r>
    </w:p>
    <w:p w14:paraId="4B7DE0BC" w14:textId="77777777" w:rsidR="00160842" w:rsidRDefault="00160842" w:rsidP="00EF4909">
      <w:pPr>
        <w:autoSpaceDE w:val="0"/>
        <w:autoSpaceDN w:val="0"/>
        <w:adjustRightInd w:val="0"/>
        <w:jc w:val="both"/>
        <w:rPr>
          <w:rFonts w:asciiTheme="majorHAnsi" w:hAnsiTheme="majorHAnsi" w:cstheme="majorHAnsi"/>
          <w:b/>
        </w:rPr>
      </w:pPr>
    </w:p>
    <w:p w14:paraId="1E6186F4" w14:textId="77777777" w:rsidR="001840BC" w:rsidRPr="009D366D" w:rsidRDefault="001840BC" w:rsidP="00EF4909">
      <w:pPr>
        <w:autoSpaceDE w:val="0"/>
        <w:autoSpaceDN w:val="0"/>
        <w:adjustRightInd w:val="0"/>
        <w:jc w:val="both"/>
        <w:rPr>
          <w:rFonts w:asciiTheme="majorHAnsi" w:hAnsiTheme="majorHAnsi" w:cstheme="majorHAnsi"/>
          <w:b/>
        </w:rPr>
      </w:pPr>
    </w:p>
    <w:p w14:paraId="42C0BEFA" w14:textId="1FD08AD0" w:rsidR="009D366D" w:rsidRPr="009D366D" w:rsidRDefault="001470B1" w:rsidP="00EF4909">
      <w:pPr>
        <w:autoSpaceDE w:val="0"/>
        <w:autoSpaceDN w:val="0"/>
        <w:adjustRightInd w:val="0"/>
        <w:jc w:val="both"/>
        <w:rPr>
          <w:rFonts w:asciiTheme="majorHAnsi" w:hAnsiTheme="majorHAnsi"/>
          <w:b/>
        </w:rPr>
      </w:pPr>
      <w:r w:rsidRPr="00196525">
        <w:rPr>
          <w:rFonts w:asciiTheme="majorHAnsi" w:hAnsiTheme="majorHAnsi"/>
          <w:b/>
        </w:rPr>
        <w:t xml:space="preserve">UNEPU - </w:t>
      </w:r>
      <w:r w:rsidR="009D366D" w:rsidRPr="00196525">
        <w:rPr>
          <w:rFonts w:asciiTheme="majorHAnsi" w:hAnsiTheme="majorHAnsi"/>
          <w:b/>
        </w:rPr>
        <w:t>FUNDAÇÃO</w:t>
      </w:r>
      <w:r w:rsidR="009D366D" w:rsidRPr="009D366D">
        <w:rPr>
          <w:rFonts w:asciiTheme="majorHAnsi" w:hAnsiTheme="majorHAnsi"/>
          <w:b/>
        </w:rPr>
        <w:t xml:space="preserve"> DE ENSINO E PESQUISA DE UBERABA - AVISO DE SELEÇÃO PÚBLICA Nº 1/2023</w:t>
      </w:r>
    </w:p>
    <w:p w14:paraId="5DF4916A" w14:textId="7A744406" w:rsidR="009A59EF" w:rsidRPr="00E661F5" w:rsidRDefault="009D366D" w:rsidP="00EF4909">
      <w:pPr>
        <w:autoSpaceDE w:val="0"/>
        <w:autoSpaceDN w:val="0"/>
        <w:adjustRightInd w:val="0"/>
        <w:jc w:val="both"/>
        <w:rPr>
          <w:rFonts w:asciiTheme="majorHAnsi" w:hAnsiTheme="majorHAnsi"/>
        </w:rPr>
      </w:pPr>
      <w:r w:rsidRPr="00760A71">
        <w:rPr>
          <w:rFonts w:asciiTheme="majorHAnsi" w:hAnsiTheme="majorHAnsi" w:cstheme="majorHAnsi"/>
        </w:rPr>
        <w:t>Objeto:</w:t>
      </w:r>
      <w:r>
        <w:rPr>
          <w:rFonts w:asciiTheme="majorHAnsi" w:hAnsiTheme="majorHAnsi" w:cstheme="majorHAnsi"/>
        </w:rPr>
        <w:t xml:space="preserve"> </w:t>
      </w:r>
      <w:r w:rsidR="001470B1">
        <w:rPr>
          <w:rFonts w:asciiTheme="majorHAnsi" w:hAnsiTheme="majorHAnsi"/>
        </w:rPr>
        <w:t>C</w:t>
      </w:r>
      <w:r w:rsidRPr="009D366D">
        <w:rPr>
          <w:rFonts w:asciiTheme="majorHAnsi" w:hAnsiTheme="majorHAnsi"/>
        </w:rPr>
        <w:t>onstrução do Prédio do Laboratório de Ensino, Pesquisa e Extensão em Urgência e Emergência, sito à Av. Frei Paulino, S/nº, junto ao Complexo do Hospital de Clínicas da Universidade Federal do Triângulo Mineiro (HC-UFTM), filial Empresa Brasileira de Serviços Hospitalares (EBSERH)</w:t>
      </w:r>
      <w:r w:rsidR="00B07F94">
        <w:rPr>
          <w:rFonts w:asciiTheme="majorHAnsi" w:hAnsiTheme="majorHAnsi"/>
        </w:rPr>
        <w:t>, no município de Uberaba (MG)</w:t>
      </w:r>
      <w:r w:rsidRPr="009D366D">
        <w:rPr>
          <w:rFonts w:asciiTheme="majorHAnsi" w:hAnsiTheme="majorHAnsi"/>
        </w:rPr>
        <w:t>, onde a entrega e abertura dos envelopes serão realizadas no dia 05 de maio de 2023 às 09</w:t>
      </w:r>
      <w:r w:rsidR="00B07F94">
        <w:rPr>
          <w:rFonts w:asciiTheme="majorHAnsi" w:hAnsiTheme="majorHAnsi"/>
        </w:rPr>
        <w:t xml:space="preserve">:00 </w:t>
      </w:r>
      <w:r w:rsidRPr="009D366D">
        <w:rPr>
          <w:rFonts w:asciiTheme="majorHAnsi" w:hAnsiTheme="majorHAnsi"/>
        </w:rPr>
        <w:t>h</w:t>
      </w:r>
      <w:r w:rsidR="00B07F94">
        <w:rPr>
          <w:rFonts w:asciiTheme="majorHAnsi" w:hAnsiTheme="majorHAnsi"/>
        </w:rPr>
        <w:t>oras</w:t>
      </w:r>
      <w:r w:rsidRPr="009D366D">
        <w:rPr>
          <w:rFonts w:asciiTheme="majorHAnsi" w:hAnsiTheme="majorHAnsi"/>
        </w:rPr>
        <w:t xml:space="preserve">, na sede da FUNEPU, no endereço: Rua Conde Prados, nº211, Bairro: Nossa Senhora da Abadia, CEP: 38.025-260, na cidade de Uberaba, estado de Minas Gerais. Informações Complementares: Através do E-mail: </w:t>
      </w:r>
      <w:hyperlink r:id="rId26" w:history="1">
        <w:r w:rsidR="00E661F5" w:rsidRPr="00DC3D8C">
          <w:rPr>
            <w:rStyle w:val="Hyperlink"/>
            <w:rFonts w:asciiTheme="majorHAnsi" w:hAnsiTheme="majorHAnsi"/>
          </w:rPr>
          <w:t>elizeu@funepu.com.br</w:t>
        </w:r>
      </w:hyperlink>
      <w:r w:rsidRPr="009D366D">
        <w:rPr>
          <w:rFonts w:asciiTheme="majorHAnsi" w:hAnsiTheme="majorHAnsi"/>
        </w:rPr>
        <w:t>.</w:t>
      </w:r>
    </w:p>
    <w:p w14:paraId="24A8BA86" w14:textId="77777777" w:rsidR="009D366D" w:rsidRDefault="009D366D" w:rsidP="00EF4909">
      <w:pPr>
        <w:autoSpaceDE w:val="0"/>
        <w:autoSpaceDN w:val="0"/>
        <w:adjustRightInd w:val="0"/>
        <w:jc w:val="both"/>
        <w:rPr>
          <w:rFonts w:asciiTheme="majorHAnsi" w:hAnsiTheme="majorHAnsi" w:cstheme="majorHAnsi"/>
          <w:b/>
        </w:rPr>
      </w:pPr>
    </w:p>
    <w:p w14:paraId="2C9AE93A" w14:textId="77777777" w:rsidR="00DD620A" w:rsidRPr="00DD620A" w:rsidRDefault="00DD620A" w:rsidP="00EF4909">
      <w:pPr>
        <w:autoSpaceDE w:val="0"/>
        <w:autoSpaceDN w:val="0"/>
        <w:adjustRightInd w:val="0"/>
        <w:jc w:val="both"/>
        <w:rPr>
          <w:rFonts w:asciiTheme="majorHAnsi" w:hAnsiTheme="majorHAnsi" w:cstheme="majorHAnsi"/>
          <w:b/>
        </w:rPr>
      </w:pPr>
    </w:p>
    <w:p w14:paraId="22DE2FD0" w14:textId="77777777" w:rsidR="00DD620A" w:rsidRDefault="00DD620A" w:rsidP="00EF4909">
      <w:pPr>
        <w:autoSpaceDE w:val="0"/>
        <w:autoSpaceDN w:val="0"/>
        <w:adjustRightInd w:val="0"/>
        <w:jc w:val="both"/>
        <w:rPr>
          <w:rFonts w:asciiTheme="majorHAnsi" w:hAnsiTheme="majorHAnsi"/>
        </w:rPr>
      </w:pPr>
      <w:r w:rsidRPr="00DD620A">
        <w:rPr>
          <w:rFonts w:asciiTheme="majorHAnsi" w:hAnsiTheme="majorHAnsi"/>
          <w:b/>
        </w:rPr>
        <w:t>PREFEITURA MUNICIPAL DE ARINOS - TOMADA DE PREÇOS Nº 2/2023</w:t>
      </w:r>
    </w:p>
    <w:p w14:paraId="78087906" w14:textId="70ADD303" w:rsidR="009D366D" w:rsidRPr="008464B3" w:rsidRDefault="008464B3" w:rsidP="00EF4909">
      <w:pPr>
        <w:autoSpaceDE w:val="0"/>
        <w:autoSpaceDN w:val="0"/>
        <w:adjustRightInd w:val="0"/>
        <w:jc w:val="both"/>
        <w:rPr>
          <w:rFonts w:asciiTheme="majorHAnsi" w:hAnsiTheme="majorHAnsi"/>
        </w:rPr>
      </w:pPr>
      <w:r w:rsidRPr="00760A71">
        <w:rPr>
          <w:rFonts w:asciiTheme="majorHAnsi" w:hAnsiTheme="majorHAnsi" w:cstheme="majorHAnsi"/>
        </w:rPr>
        <w:t>Objeto:</w:t>
      </w:r>
      <w:r>
        <w:rPr>
          <w:rFonts w:asciiTheme="majorHAnsi" w:hAnsiTheme="majorHAnsi" w:cstheme="majorHAnsi"/>
        </w:rPr>
        <w:t xml:space="preserve"> </w:t>
      </w:r>
      <w:r w:rsidR="00DD620A">
        <w:rPr>
          <w:rFonts w:asciiTheme="majorHAnsi" w:hAnsiTheme="majorHAnsi"/>
        </w:rPr>
        <w:t>E</w:t>
      </w:r>
      <w:r w:rsidR="00DD620A" w:rsidRPr="00DD620A">
        <w:rPr>
          <w:rFonts w:asciiTheme="majorHAnsi" w:hAnsiTheme="majorHAnsi"/>
        </w:rPr>
        <w:t xml:space="preserve">xecução de pavimentação asfáltica em PMF, na travessia da barragem na sede do Município de Arinos/MG, que realizará no dia 28 de abril de 2023 às </w:t>
      </w:r>
      <w:r w:rsidR="00DD620A">
        <w:rPr>
          <w:rFonts w:asciiTheme="majorHAnsi" w:hAnsiTheme="majorHAnsi"/>
        </w:rPr>
        <w:t>0</w:t>
      </w:r>
      <w:r w:rsidR="00DD620A" w:rsidRPr="00DD620A">
        <w:rPr>
          <w:rFonts w:asciiTheme="majorHAnsi" w:hAnsiTheme="majorHAnsi"/>
        </w:rPr>
        <w:t>9</w:t>
      </w:r>
      <w:r w:rsidR="00DD620A">
        <w:rPr>
          <w:rFonts w:asciiTheme="majorHAnsi" w:hAnsiTheme="majorHAnsi"/>
        </w:rPr>
        <w:t xml:space="preserve">:00 </w:t>
      </w:r>
      <w:r w:rsidR="00DD620A" w:rsidRPr="00DD620A">
        <w:rPr>
          <w:rFonts w:asciiTheme="majorHAnsi" w:hAnsiTheme="majorHAnsi"/>
        </w:rPr>
        <w:t>h</w:t>
      </w:r>
      <w:r w:rsidR="00DD620A">
        <w:rPr>
          <w:rFonts w:asciiTheme="majorHAnsi" w:hAnsiTheme="majorHAnsi"/>
        </w:rPr>
        <w:t>oras</w:t>
      </w:r>
      <w:r w:rsidR="00DD620A" w:rsidRPr="00DD620A">
        <w:rPr>
          <w:rFonts w:asciiTheme="majorHAnsi" w:hAnsiTheme="majorHAnsi"/>
        </w:rPr>
        <w:t xml:space="preserve">. O Edital e seus anexos poderão ser consultados e obtidos gratuitamente por meio do site: </w:t>
      </w:r>
      <w:hyperlink r:id="rId27" w:history="1">
        <w:r w:rsidRPr="00DC3D8C">
          <w:rPr>
            <w:rStyle w:val="Hyperlink"/>
            <w:rFonts w:asciiTheme="majorHAnsi" w:hAnsiTheme="majorHAnsi"/>
          </w:rPr>
          <w:t>www.arinos.mg.gov.br</w:t>
        </w:r>
      </w:hyperlink>
      <w:r w:rsidR="00DD620A" w:rsidRPr="00DD620A">
        <w:rPr>
          <w:rFonts w:asciiTheme="majorHAnsi" w:hAnsiTheme="majorHAnsi"/>
        </w:rPr>
        <w:t>. Maiores informações pelo telefone (38) 3635-1281</w:t>
      </w:r>
      <w:r>
        <w:rPr>
          <w:rFonts w:asciiTheme="majorHAnsi" w:hAnsiTheme="majorHAnsi"/>
        </w:rPr>
        <w:t>.</w:t>
      </w:r>
    </w:p>
    <w:p w14:paraId="7817CCEB" w14:textId="77777777" w:rsidR="009D366D" w:rsidRDefault="009D366D" w:rsidP="00EF4909">
      <w:pPr>
        <w:autoSpaceDE w:val="0"/>
        <w:autoSpaceDN w:val="0"/>
        <w:adjustRightInd w:val="0"/>
        <w:jc w:val="both"/>
        <w:rPr>
          <w:rFonts w:asciiTheme="majorHAnsi" w:hAnsiTheme="majorHAnsi" w:cstheme="majorHAnsi"/>
          <w:b/>
        </w:rPr>
      </w:pPr>
    </w:p>
    <w:p w14:paraId="4DF2311C" w14:textId="77777777" w:rsidR="00DD620A" w:rsidRDefault="00DD620A" w:rsidP="00EF4909">
      <w:pPr>
        <w:autoSpaceDE w:val="0"/>
        <w:autoSpaceDN w:val="0"/>
        <w:adjustRightInd w:val="0"/>
        <w:jc w:val="both"/>
        <w:rPr>
          <w:rFonts w:asciiTheme="majorHAnsi" w:hAnsiTheme="majorHAnsi" w:cstheme="majorHAnsi"/>
          <w:b/>
        </w:rPr>
      </w:pPr>
    </w:p>
    <w:p w14:paraId="64F1A826" w14:textId="67C078FB" w:rsidR="007162A2" w:rsidRPr="007162A2" w:rsidRDefault="007162A2" w:rsidP="00A1570B">
      <w:pPr>
        <w:autoSpaceDE w:val="0"/>
        <w:autoSpaceDN w:val="0"/>
        <w:adjustRightInd w:val="0"/>
        <w:jc w:val="both"/>
        <w:rPr>
          <w:rFonts w:asciiTheme="majorHAnsi" w:hAnsiTheme="majorHAnsi"/>
          <w:b/>
        </w:rPr>
      </w:pPr>
      <w:r w:rsidRPr="007162A2">
        <w:rPr>
          <w:rFonts w:asciiTheme="majorHAnsi" w:hAnsiTheme="majorHAnsi"/>
          <w:b/>
        </w:rPr>
        <w:t xml:space="preserve">PREFEITURA MUNICIPAL DE ANTÔNIO DIAS - ALTERAÇÃO - TOMADA DE PREÇOS </w:t>
      </w:r>
      <w:r w:rsidRPr="009D366D">
        <w:rPr>
          <w:rFonts w:asciiTheme="majorHAnsi" w:hAnsiTheme="majorHAnsi"/>
          <w:b/>
        </w:rPr>
        <w:t>Nº</w:t>
      </w:r>
      <w:r w:rsidRPr="007162A2">
        <w:rPr>
          <w:rFonts w:asciiTheme="majorHAnsi" w:hAnsiTheme="majorHAnsi"/>
          <w:b/>
        </w:rPr>
        <w:t xml:space="preserve"> 007/2023</w:t>
      </w:r>
    </w:p>
    <w:p w14:paraId="16842F44" w14:textId="09D7AAE8" w:rsidR="00815DD3" w:rsidRDefault="007162A2" w:rsidP="00A1570B">
      <w:pPr>
        <w:autoSpaceDE w:val="0"/>
        <w:autoSpaceDN w:val="0"/>
        <w:adjustRightInd w:val="0"/>
        <w:jc w:val="both"/>
        <w:rPr>
          <w:rFonts w:asciiTheme="majorHAnsi" w:hAnsiTheme="majorHAnsi"/>
        </w:rPr>
      </w:pPr>
      <w:r w:rsidRPr="00760A71">
        <w:rPr>
          <w:rFonts w:asciiTheme="majorHAnsi" w:hAnsiTheme="majorHAnsi" w:cstheme="majorHAnsi"/>
        </w:rPr>
        <w:t>Objeto:</w:t>
      </w:r>
      <w:r>
        <w:rPr>
          <w:rFonts w:asciiTheme="majorHAnsi" w:hAnsiTheme="majorHAnsi" w:cstheme="majorHAnsi"/>
        </w:rPr>
        <w:t xml:space="preserve"> </w:t>
      </w:r>
      <w:r w:rsidRPr="007162A2">
        <w:rPr>
          <w:rFonts w:asciiTheme="majorHAnsi" w:hAnsiTheme="majorHAnsi"/>
        </w:rPr>
        <w:t>Execução das obras de Pavimentação Asfáltica - CBUQ - Morro do Caxambu, estrada principal da Fazenda dos Assis - Zona rural, Município de Antônio Dias, anteriormente agendada para o dia 26/04/2023 às 09:00 h</w:t>
      </w:r>
      <w:r w:rsidR="00815DD3">
        <w:rPr>
          <w:rFonts w:asciiTheme="majorHAnsi" w:hAnsiTheme="majorHAnsi"/>
        </w:rPr>
        <w:t>oras</w:t>
      </w:r>
      <w:r w:rsidRPr="007162A2">
        <w:rPr>
          <w:rFonts w:asciiTheme="majorHAnsi" w:hAnsiTheme="majorHAnsi"/>
        </w:rPr>
        <w:t>, passa</w:t>
      </w:r>
      <w:r w:rsidR="00815DD3">
        <w:rPr>
          <w:rFonts w:asciiTheme="majorHAnsi" w:hAnsiTheme="majorHAnsi"/>
        </w:rPr>
        <w:t xml:space="preserve"> a ser no dia 02/05/2023, às 09:00 horas</w:t>
      </w:r>
      <w:r w:rsidRPr="007162A2">
        <w:rPr>
          <w:rFonts w:asciiTheme="majorHAnsi" w:hAnsiTheme="majorHAnsi"/>
        </w:rPr>
        <w:t>.</w:t>
      </w:r>
      <w:r w:rsidR="00815DD3">
        <w:rPr>
          <w:rFonts w:asciiTheme="majorHAnsi" w:hAnsiTheme="majorHAnsi"/>
        </w:rPr>
        <w:t xml:space="preserve"> </w:t>
      </w:r>
      <w:r w:rsidRPr="007162A2">
        <w:rPr>
          <w:rFonts w:asciiTheme="majorHAnsi" w:hAnsiTheme="majorHAnsi"/>
        </w:rPr>
        <w:t>I</w:t>
      </w:r>
      <w:r w:rsidR="00815DD3" w:rsidRPr="007162A2">
        <w:rPr>
          <w:rFonts w:asciiTheme="majorHAnsi" w:hAnsiTheme="majorHAnsi"/>
        </w:rPr>
        <w:t>nformações</w:t>
      </w:r>
      <w:r w:rsidRPr="007162A2">
        <w:rPr>
          <w:rFonts w:asciiTheme="majorHAnsi" w:hAnsiTheme="majorHAnsi"/>
        </w:rPr>
        <w:t xml:space="preserve"> (31) 3843-1324 e </w:t>
      </w:r>
      <w:r w:rsidR="00815DD3" w:rsidRPr="007162A2">
        <w:rPr>
          <w:rFonts w:asciiTheme="majorHAnsi" w:hAnsiTheme="majorHAnsi"/>
        </w:rPr>
        <w:t xml:space="preserve">edital completo </w:t>
      </w:r>
      <w:r w:rsidRPr="007162A2">
        <w:rPr>
          <w:rFonts w:asciiTheme="majorHAnsi" w:hAnsiTheme="majorHAnsi"/>
        </w:rPr>
        <w:t xml:space="preserve">no portal: </w:t>
      </w:r>
      <w:hyperlink r:id="rId28" w:history="1">
        <w:r w:rsidR="00815DD3" w:rsidRPr="00DC3D8C">
          <w:rPr>
            <w:rStyle w:val="Hyperlink"/>
            <w:rFonts w:asciiTheme="majorHAnsi" w:hAnsiTheme="majorHAnsi"/>
          </w:rPr>
          <w:t>https://www.antoniodias.mg.gov.br</w:t>
        </w:r>
      </w:hyperlink>
      <w:r w:rsidR="00815DD3">
        <w:rPr>
          <w:rFonts w:asciiTheme="majorHAnsi" w:hAnsiTheme="majorHAnsi"/>
        </w:rPr>
        <w:t>.</w:t>
      </w:r>
    </w:p>
    <w:p w14:paraId="2F451F8A" w14:textId="77777777" w:rsidR="00815DD3" w:rsidRDefault="00815DD3" w:rsidP="00A1570B">
      <w:pPr>
        <w:autoSpaceDE w:val="0"/>
        <w:autoSpaceDN w:val="0"/>
        <w:adjustRightInd w:val="0"/>
        <w:jc w:val="both"/>
        <w:rPr>
          <w:rFonts w:asciiTheme="majorHAnsi" w:hAnsiTheme="majorHAnsi"/>
        </w:rPr>
      </w:pPr>
    </w:p>
    <w:p w14:paraId="31C43B7B" w14:textId="77777777" w:rsidR="00815DD3" w:rsidRDefault="00815DD3" w:rsidP="00A1570B">
      <w:pPr>
        <w:autoSpaceDE w:val="0"/>
        <w:autoSpaceDN w:val="0"/>
        <w:adjustRightInd w:val="0"/>
        <w:jc w:val="both"/>
        <w:rPr>
          <w:rFonts w:asciiTheme="majorHAnsi" w:hAnsiTheme="majorHAnsi"/>
        </w:rPr>
      </w:pPr>
    </w:p>
    <w:p w14:paraId="0735AA92" w14:textId="2220FFC8" w:rsidR="0014542A" w:rsidRDefault="0014542A" w:rsidP="00A1570B">
      <w:pPr>
        <w:autoSpaceDE w:val="0"/>
        <w:autoSpaceDN w:val="0"/>
        <w:adjustRightInd w:val="0"/>
        <w:jc w:val="both"/>
        <w:rPr>
          <w:rFonts w:asciiTheme="majorHAnsi" w:hAnsiTheme="majorHAnsi"/>
        </w:rPr>
      </w:pPr>
      <w:r w:rsidRPr="0014542A">
        <w:rPr>
          <w:rFonts w:asciiTheme="majorHAnsi" w:hAnsiTheme="majorHAnsi"/>
          <w:b/>
        </w:rPr>
        <w:t>PREFEITURA MUNICIPAL DE BELO ORIENTE - REABERTURA - TOMADA DE PREÇO Nº 003/2023</w:t>
      </w:r>
    </w:p>
    <w:p w14:paraId="502AB62C" w14:textId="2368F74F" w:rsidR="00815DD3" w:rsidRDefault="0014542A" w:rsidP="00A1570B">
      <w:pPr>
        <w:autoSpaceDE w:val="0"/>
        <w:autoSpaceDN w:val="0"/>
        <w:adjustRightInd w:val="0"/>
        <w:jc w:val="both"/>
        <w:rPr>
          <w:rFonts w:asciiTheme="majorHAnsi" w:hAnsiTheme="majorHAnsi"/>
        </w:rPr>
      </w:pPr>
      <w:r w:rsidRPr="0014542A">
        <w:rPr>
          <w:rFonts w:asciiTheme="majorHAnsi" w:hAnsiTheme="majorHAnsi"/>
        </w:rPr>
        <w:t xml:space="preserve">Objeto: </w:t>
      </w:r>
      <w:r>
        <w:rPr>
          <w:rFonts w:asciiTheme="majorHAnsi" w:hAnsiTheme="majorHAnsi"/>
        </w:rPr>
        <w:t>E</w:t>
      </w:r>
      <w:r w:rsidRPr="0014542A">
        <w:rPr>
          <w:rFonts w:asciiTheme="majorHAnsi" w:hAnsiTheme="majorHAnsi"/>
        </w:rPr>
        <w:t>xecução da obra de ampliação e reforma da Unidade Básica de Saúde na comunidade da Esperança, localizada na Sede do Município de Belo Oriente/MG. Abertura do julgament</w:t>
      </w:r>
      <w:r w:rsidR="001C54D4">
        <w:rPr>
          <w:rFonts w:asciiTheme="majorHAnsi" w:hAnsiTheme="majorHAnsi"/>
        </w:rPr>
        <w:t>o será no dia: 02/05/2023 às 09:00 horas</w:t>
      </w:r>
      <w:r w:rsidRPr="0014542A">
        <w:rPr>
          <w:rFonts w:asciiTheme="majorHAnsi" w:hAnsiTheme="majorHAnsi"/>
        </w:rPr>
        <w:t xml:space="preserve">. O Edital poderá ser repassado via e-mail mediante solicitação: </w:t>
      </w:r>
      <w:hyperlink r:id="rId29" w:history="1">
        <w:r w:rsidR="0069516C" w:rsidRPr="00DC3D8C">
          <w:rPr>
            <w:rStyle w:val="Hyperlink"/>
            <w:rFonts w:asciiTheme="majorHAnsi" w:hAnsiTheme="majorHAnsi"/>
          </w:rPr>
          <w:t>licitacao@belooriente.mg.gov.br</w:t>
        </w:r>
      </w:hyperlink>
      <w:r w:rsidRPr="0014542A">
        <w:rPr>
          <w:rFonts w:asciiTheme="majorHAnsi" w:hAnsiTheme="majorHAnsi"/>
        </w:rPr>
        <w:t xml:space="preserve">, ser retirado no site: </w:t>
      </w:r>
      <w:hyperlink r:id="rId30" w:history="1">
        <w:r w:rsidR="0069516C" w:rsidRPr="00DC3D8C">
          <w:rPr>
            <w:rStyle w:val="Hyperlink"/>
            <w:rFonts w:asciiTheme="majorHAnsi" w:hAnsiTheme="majorHAnsi"/>
          </w:rPr>
          <w:t>www.belooriente.mg.gov.br</w:t>
        </w:r>
      </w:hyperlink>
      <w:r w:rsidRPr="0014542A">
        <w:rPr>
          <w:rFonts w:asciiTheme="majorHAnsi" w:hAnsiTheme="majorHAnsi"/>
        </w:rPr>
        <w:t>, ou na Assessoria Técnica de</w:t>
      </w:r>
      <w:r w:rsidR="0069516C">
        <w:rPr>
          <w:rFonts w:asciiTheme="majorHAnsi" w:hAnsiTheme="majorHAnsi"/>
        </w:rPr>
        <w:t xml:space="preserve"> Licitações da PMBO. Telefone</w:t>
      </w:r>
      <w:r w:rsidRPr="0014542A">
        <w:rPr>
          <w:rFonts w:asciiTheme="majorHAnsi" w:hAnsiTheme="majorHAnsi"/>
        </w:rPr>
        <w:t>: (3</w:t>
      </w:r>
      <w:r w:rsidR="0069516C">
        <w:rPr>
          <w:rFonts w:asciiTheme="majorHAnsi" w:hAnsiTheme="majorHAnsi"/>
        </w:rPr>
        <w:t>1) 3258-2807, (31) 9-9781-1703.</w:t>
      </w:r>
    </w:p>
    <w:p w14:paraId="0C691D69" w14:textId="77777777" w:rsidR="00353E20" w:rsidRDefault="00353E20" w:rsidP="00A1570B">
      <w:pPr>
        <w:autoSpaceDE w:val="0"/>
        <w:autoSpaceDN w:val="0"/>
        <w:adjustRightInd w:val="0"/>
        <w:jc w:val="both"/>
        <w:rPr>
          <w:rFonts w:asciiTheme="majorHAnsi" w:hAnsiTheme="majorHAnsi"/>
        </w:rPr>
      </w:pPr>
    </w:p>
    <w:p w14:paraId="210607E6" w14:textId="77777777" w:rsidR="001C72FA" w:rsidRDefault="001C72FA" w:rsidP="00A1570B">
      <w:pPr>
        <w:autoSpaceDE w:val="0"/>
        <w:autoSpaceDN w:val="0"/>
        <w:adjustRightInd w:val="0"/>
        <w:jc w:val="both"/>
        <w:rPr>
          <w:rFonts w:asciiTheme="majorHAnsi" w:hAnsiTheme="majorHAnsi"/>
        </w:rPr>
      </w:pPr>
    </w:p>
    <w:p w14:paraId="05FBCF9A" w14:textId="77777777" w:rsidR="006D728F" w:rsidRPr="006D728F" w:rsidRDefault="006D728F" w:rsidP="00A1570B">
      <w:pPr>
        <w:autoSpaceDE w:val="0"/>
        <w:autoSpaceDN w:val="0"/>
        <w:adjustRightInd w:val="0"/>
        <w:jc w:val="both"/>
        <w:rPr>
          <w:rFonts w:asciiTheme="majorHAnsi" w:hAnsiTheme="majorHAnsi"/>
          <w:b/>
        </w:rPr>
      </w:pPr>
      <w:r w:rsidRPr="006D728F">
        <w:rPr>
          <w:rFonts w:asciiTheme="majorHAnsi" w:hAnsiTheme="majorHAnsi"/>
          <w:b/>
        </w:rPr>
        <w:t>PREFEITURA MUNICIPAL DE CAJURI - TOMADA DE PREÇOS Nº 5/2023</w:t>
      </w:r>
    </w:p>
    <w:p w14:paraId="379A0DC0" w14:textId="74CC0B7F" w:rsidR="00353E20" w:rsidRPr="006D728F" w:rsidRDefault="006D728F" w:rsidP="00A1570B">
      <w:pPr>
        <w:autoSpaceDE w:val="0"/>
        <w:autoSpaceDN w:val="0"/>
        <w:adjustRightInd w:val="0"/>
        <w:jc w:val="both"/>
        <w:rPr>
          <w:rFonts w:asciiTheme="majorHAnsi" w:hAnsiTheme="majorHAnsi"/>
        </w:rPr>
      </w:pPr>
      <w:r w:rsidRPr="006D728F">
        <w:rPr>
          <w:rFonts w:asciiTheme="majorHAnsi" w:hAnsiTheme="majorHAnsi"/>
        </w:rPr>
        <w:t xml:space="preserve">Objeto: </w:t>
      </w:r>
      <w:r w:rsidR="00584AB1">
        <w:rPr>
          <w:rFonts w:asciiTheme="majorHAnsi" w:hAnsiTheme="majorHAnsi"/>
        </w:rPr>
        <w:t>R</w:t>
      </w:r>
      <w:r w:rsidRPr="006D728F">
        <w:rPr>
          <w:rFonts w:asciiTheme="majorHAnsi" w:hAnsiTheme="majorHAnsi"/>
        </w:rPr>
        <w:t xml:space="preserve">eforma na Escola Municipal de Ensino Fundamental Maria da Conceição Resende Coelho, edificação térrea destinada a formação educacional, situada na Comunidade da Capivara dos Gomes - Cajuri/MG, projetos, memorial descritivo, planilhas e especificações constantes neste Edital e seus anexos, que estão à disposição dos interessados junto ao Setor de Licitações e Contratos do Município e no link: </w:t>
      </w:r>
      <w:hyperlink r:id="rId31" w:history="1">
        <w:r w:rsidR="00584AB1" w:rsidRPr="00DC3D8C">
          <w:rPr>
            <w:rStyle w:val="Hyperlink"/>
            <w:rFonts w:asciiTheme="majorHAnsi" w:hAnsiTheme="majorHAnsi"/>
          </w:rPr>
          <w:t>www.cajuri.mg.gov.br</w:t>
        </w:r>
      </w:hyperlink>
      <w:r w:rsidRPr="006D728F">
        <w:rPr>
          <w:rFonts w:asciiTheme="majorHAnsi" w:hAnsiTheme="majorHAnsi"/>
        </w:rPr>
        <w:t>. Abertura dia 27/04/2023, às 09h00min.</w:t>
      </w:r>
    </w:p>
    <w:p w14:paraId="0BD16E4F" w14:textId="77777777" w:rsidR="006D728F" w:rsidRDefault="006D728F" w:rsidP="00A1570B">
      <w:pPr>
        <w:autoSpaceDE w:val="0"/>
        <w:autoSpaceDN w:val="0"/>
        <w:adjustRightInd w:val="0"/>
        <w:jc w:val="both"/>
        <w:rPr>
          <w:rFonts w:asciiTheme="majorHAnsi" w:hAnsiTheme="majorHAnsi"/>
        </w:rPr>
      </w:pPr>
    </w:p>
    <w:p w14:paraId="46B2F253" w14:textId="77777777" w:rsidR="006D728F" w:rsidRDefault="006D728F" w:rsidP="00A1570B">
      <w:pPr>
        <w:autoSpaceDE w:val="0"/>
        <w:autoSpaceDN w:val="0"/>
        <w:adjustRightInd w:val="0"/>
        <w:jc w:val="both"/>
        <w:rPr>
          <w:rFonts w:asciiTheme="majorHAnsi" w:hAnsiTheme="majorHAnsi"/>
        </w:rPr>
      </w:pPr>
    </w:p>
    <w:p w14:paraId="59311383" w14:textId="0AAEEB9E" w:rsidR="004715E6" w:rsidRDefault="004715E6" w:rsidP="00A1570B">
      <w:pPr>
        <w:autoSpaceDE w:val="0"/>
        <w:autoSpaceDN w:val="0"/>
        <w:adjustRightInd w:val="0"/>
        <w:jc w:val="both"/>
        <w:rPr>
          <w:rFonts w:asciiTheme="majorHAnsi" w:hAnsiTheme="majorHAnsi"/>
        </w:rPr>
      </w:pPr>
      <w:r w:rsidRPr="004715E6">
        <w:rPr>
          <w:rFonts w:asciiTheme="majorHAnsi" w:hAnsiTheme="majorHAnsi"/>
          <w:b/>
        </w:rPr>
        <w:t xml:space="preserve">PREFEITURA MUNICIPAL DE CAPELA NOVA </w:t>
      </w:r>
      <w:r w:rsidR="00E8289B">
        <w:rPr>
          <w:rFonts w:asciiTheme="majorHAnsi" w:hAnsiTheme="majorHAnsi"/>
          <w:b/>
        </w:rPr>
        <w:t>–</w:t>
      </w:r>
      <w:r w:rsidR="00E8289B" w:rsidRPr="004715E6">
        <w:rPr>
          <w:rFonts w:asciiTheme="majorHAnsi" w:hAnsiTheme="majorHAnsi"/>
          <w:b/>
        </w:rPr>
        <w:t xml:space="preserve"> P</w:t>
      </w:r>
      <w:r w:rsidR="00E8289B">
        <w:rPr>
          <w:rFonts w:asciiTheme="majorHAnsi" w:hAnsiTheme="majorHAnsi"/>
          <w:b/>
        </w:rPr>
        <w:t xml:space="preserve">REGÃO </w:t>
      </w:r>
      <w:r w:rsidR="00E8289B" w:rsidRPr="004715E6">
        <w:rPr>
          <w:rFonts w:asciiTheme="majorHAnsi" w:hAnsiTheme="majorHAnsi"/>
          <w:b/>
        </w:rPr>
        <w:t>E</w:t>
      </w:r>
      <w:r w:rsidR="00E8289B">
        <w:rPr>
          <w:rFonts w:asciiTheme="majorHAnsi" w:hAnsiTheme="majorHAnsi"/>
          <w:b/>
        </w:rPr>
        <w:t>LETRÔNICO</w:t>
      </w:r>
      <w:r w:rsidR="00E8289B" w:rsidRPr="004715E6">
        <w:rPr>
          <w:rFonts w:asciiTheme="majorHAnsi" w:hAnsiTheme="majorHAnsi"/>
          <w:b/>
        </w:rPr>
        <w:t xml:space="preserve"> </w:t>
      </w:r>
      <w:r w:rsidR="006A78D4" w:rsidRPr="0014542A">
        <w:rPr>
          <w:rFonts w:asciiTheme="majorHAnsi" w:hAnsiTheme="majorHAnsi"/>
          <w:b/>
        </w:rPr>
        <w:t>Nº</w:t>
      </w:r>
      <w:r w:rsidR="006A78D4" w:rsidRPr="004715E6">
        <w:rPr>
          <w:rFonts w:asciiTheme="majorHAnsi" w:hAnsiTheme="majorHAnsi"/>
          <w:b/>
        </w:rPr>
        <w:t xml:space="preserve"> </w:t>
      </w:r>
      <w:r w:rsidR="00E8289B" w:rsidRPr="004715E6">
        <w:rPr>
          <w:rFonts w:asciiTheme="majorHAnsi" w:hAnsiTheme="majorHAnsi"/>
          <w:b/>
        </w:rPr>
        <w:t>014/2023</w:t>
      </w:r>
    </w:p>
    <w:p w14:paraId="2C0E58F7" w14:textId="1F662A90" w:rsidR="00353E20" w:rsidRPr="004715E6" w:rsidRDefault="004715E6" w:rsidP="00A1570B">
      <w:pPr>
        <w:autoSpaceDE w:val="0"/>
        <w:autoSpaceDN w:val="0"/>
        <w:adjustRightInd w:val="0"/>
        <w:jc w:val="both"/>
        <w:rPr>
          <w:rFonts w:asciiTheme="majorHAnsi" w:hAnsiTheme="majorHAnsi"/>
        </w:rPr>
      </w:pPr>
      <w:r w:rsidRPr="0014542A">
        <w:rPr>
          <w:rFonts w:asciiTheme="majorHAnsi" w:hAnsiTheme="majorHAnsi"/>
        </w:rPr>
        <w:t>Objeto:</w:t>
      </w:r>
      <w:r w:rsidRPr="004715E6">
        <w:rPr>
          <w:rFonts w:asciiTheme="majorHAnsi" w:hAnsiTheme="majorHAnsi"/>
        </w:rPr>
        <w:t xml:space="preserve"> Reforma do galpão da prefeitura com fornecimento de materiais. Recebimento das Propostas: 17:00</w:t>
      </w:r>
      <w:r w:rsidR="000D3297">
        <w:rPr>
          <w:rFonts w:asciiTheme="majorHAnsi" w:hAnsiTheme="majorHAnsi"/>
        </w:rPr>
        <w:t xml:space="preserve"> </w:t>
      </w:r>
      <w:r w:rsidRPr="004715E6">
        <w:rPr>
          <w:rFonts w:asciiTheme="majorHAnsi" w:hAnsiTheme="majorHAnsi"/>
        </w:rPr>
        <w:t>h</w:t>
      </w:r>
      <w:r w:rsidR="000D3297">
        <w:rPr>
          <w:rFonts w:asciiTheme="majorHAnsi" w:hAnsiTheme="majorHAnsi"/>
        </w:rPr>
        <w:t>oras</w:t>
      </w:r>
      <w:r w:rsidRPr="004715E6">
        <w:rPr>
          <w:rFonts w:asciiTheme="majorHAnsi" w:hAnsiTheme="majorHAnsi"/>
        </w:rPr>
        <w:t xml:space="preserve"> do dia 11/04/2023 até às 09:30</w:t>
      </w:r>
      <w:r w:rsidR="000D3297">
        <w:rPr>
          <w:rFonts w:asciiTheme="majorHAnsi" w:hAnsiTheme="majorHAnsi"/>
        </w:rPr>
        <w:t xml:space="preserve"> </w:t>
      </w:r>
      <w:r w:rsidRPr="004715E6">
        <w:rPr>
          <w:rFonts w:asciiTheme="majorHAnsi" w:hAnsiTheme="majorHAnsi"/>
        </w:rPr>
        <w:t>h</w:t>
      </w:r>
      <w:r w:rsidR="000D3297">
        <w:rPr>
          <w:rFonts w:asciiTheme="majorHAnsi" w:hAnsiTheme="majorHAnsi"/>
        </w:rPr>
        <w:t>oras do dia 28/04/2023.</w:t>
      </w:r>
      <w:r w:rsidRPr="004715E6">
        <w:rPr>
          <w:rFonts w:asciiTheme="majorHAnsi" w:hAnsiTheme="majorHAnsi"/>
        </w:rPr>
        <w:t xml:space="preserve"> Abertura e Julgamento das Propostas: 09:31</w:t>
      </w:r>
      <w:r w:rsidR="000D3297">
        <w:rPr>
          <w:rFonts w:asciiTheme="majorHAnsi" w:hAnsiTheme="majorHAnsi"/>
        </w:rPr>
        <w:t xml:space="preserve"> </w:t>
      </w:r>
      <w:r w:rsidRPr="004715E6">
        <w:rPr>
          <w:rFonts w:asciiTheme="majorHAnsi" w:hAnsiTheme="majorHAnsi"/>
        </w:rPr>
        <w:t>h</w:t>
      </w:r>
      <w:r w:rsidR="000D3297">
        <w:rPr>
          <w:rFonts w:asciiTheme="majorHAnsi" w:hAnsiTheme="majorHAnsi"/>
        </w:rPr>
        <w:t>oras do dia 28/04/2023.</w:t>
      </w:r>
      <w:r w:rsidRPr="004715E6">
        <w:rPr>
          <w:rFonts w:asciiTheme="majorHAnsi" w:hAnsiTheme="majorHAnsi"/>
        </w:rPr>
        <w:t xml:space="preserve"> Sessão de disputa: 10:01</w:t>
      </w:r>
      <w:r w:rsidR="000D3297">
        <w:rPr>
          <w:rFonts w:asciiTheme="majorHAnsi" w:hAnsiTheme="majorHAnsi"/>
        </w:rPr>
        <w:t xml:space="preserve"> </w:t>
      </w:r>
      <w:r w:rsidRPr="004715E6">
        <w:rPr>
          <w:rFonts w:asciiTheme="majorHAnsi" w:hAnsiTheme="majorHAnsi"/>
        </w:rPr>
        <w:t>h</w:t>
      </w:r>
      <w:r w:rsidR="000D3297">
        <w:rPr>
          <w:rFonts w:asciiTheme="majorHAnsi" w:hAnsiTheme="majorHAnsi"/>
        </w:rPr>
        <w:t>oras</w:t>
      </w:r>
      <w:r w:rsidRPr="004715E6">
        <w:rPr>
          <w:rFonts w:asciiTheme="majorHAnsi" w:hAnsiTheme="majorHAnsi"/>
        </w:rPr>
        <w:t xml:space="preserve"> do dia 28/04/2023. Edital na integra no site </w:t>
      </w:r>
      <w:hyperlink r:id="rId32" w:history="1">
        <w:r w:rsidR="000D3297" w:rsidRPr="00DC3D8C">
          <w:rPr>
            <w:rStyle w:val="Hyperlink"/>
            <w:rFonts w:asciiTheme="majorHAnsi" w:hAnsiTheme="majorHAnsi"/>
          </w:rPr>
          <w:t>www.capelanova.mg.gov.br</w:t>
        </w:r>
      </w:hyperlink>
      <w:r w:rsidRPr="004715E6">
        <w:rPr>
          <w:rFonts w:asciiTheme="majorHAnsi" w:hAnsiTheme="majorHAnsi"/>
        </w:rPr>
        <w:t xml:space="preserve">. Duvidas através do telefone (31) 37271171, </w:t>
      </w:r>
      <w:hyperlink r:id="rId33" w:history="1">
        <w:r w:rsidR="000D3297" w:rsidRPr="00DC3D8C">
          <w:rPr>
            <w:rStyle w:val="Hyperlink"/>
            <w:rFonts w:asciiTheme="majorHAnsi" w:hAnsiTheme="majorHAnsi"/>
          </w:rPr>
          <w:t>licitar@capelanova.mg.gov.br</w:t>
        </w:r>
      </w:hyperlink>
      <w:r w:rsidRPr="004715E6">
        <w:rPr>
          <w:rFonts w:asciiTheme="majorHAnsi" w:hAnsiTheme="majorHAnsi"/>
        </w:rPr>
        <w:t xml:space="preserve"> ou diretamente na Prefeitura Municipal. Adelmo de Rezend</w:t>
      </w:r>
      <w:r w:rsidR="000D3297">
        <w:rPr>
          <w:rFonts w:asciiTheme="majorHAnsi" w:hAnsiTheme="majorHAnsi"/>
        </w:rPr>
        <w:t>e Moreira – Prefeito Municipal.</w:t>
      </w:r>
    </w:p>
    <w:p w14:paraId="5F2CF61C" w14:textId="77777777" w:rsidR="00FF6BA1" w:rsidRDefault="00FF6BA1" w:rsidP="00A1570B">
      <w:pPr>
        <w:autoSpaceDE w:val="0"/>
        <w:autoSpaceDN w:val="0"/>
        <w:adjustRightInd w:val="0"/>
        <w:jc w:val="both"/>
        <w:rPr>
          <w:rFonts w:asciiTheme="majorHAnsi" w:hAnsiTheme="majorHAnsi"/>
          <w:b/>
        </w:rPr>
      </w:pPr>
    </w:p>
    <w:p w14:paraId="5AEA7759" w14:textId="77777777" w:rsidR="00FF6BA1" w:rsidRDefault="00FF6BA1" w:rsidP="00A1570B">
      <w:pPr>
        <w:autoSpaceDE w:val="0"/>
        <w:autoSpaceDN w:val="0"/>
        <w:adjustRightInd w:val="0"/>
        <w:jc w:val="both"/>
        <w:rPr>
          <w:rFonts w:asciiTheme="majorHAnsi" w:hAnsiTheme="majorHAnsi"/>
          <w:b/>
        </w:rPr>
      </w:pPr>
    </w:p>
    <w:p w14:paraId="34E5E65C" w14:textId="2CC00631" w:rsidR="000D3297" w:rsidRDefault="000D3297" w:rsidP="00241E5E">
      <w:pPr>
        <w:tabs>
          <w:tab w:val="left" w:pos="7665"/>
        </w:tabs>
        <w:autoSpaceDE w:val="0"/>
        <w:autoSpaceDN w:val="0"/>
        <w:adjustRightInd w:val="0"/>
        <w:jc w:val="both"/>
        <w:rPr>
          <w:rFonts w:asciiTheme="majorHAnsi" w:hAnsiTheme="majorHAnsi"/>
        </w:rPr>
      </w:pPr>
      <w:r w:rsidRPr="000D3297">
        <w:rPr>
          <w:rFonts w:asciiTheme="majorHAnsi" w:hAnsiTheme="majorHAnsi"/>
          <w:b/>
        </w:rPr>
        <w:t>PREFEITURA MUNICIPAL DE CAPITÓLIO - TOMADA DE PREÇOS N º 01/2023</w:t>
      </w:r>
      <w:r w:rsidR="00241E5E">
        <w:rPr>
          <w:rFonts w:asciiTheme="majorHAnsi" w:hAnsiTheme="majorHAnsi"/>
          <w:b/>
        </w:rPr>
        <w:tab/>
      </w:r>
    </w:p>
    <w:p w14:paraId="6FF16FBD" w14:textId="2913C754" w:rsidR="00FF6BA1" w:rsidRPr="00C655A8" w:rsidRDefault="000D3297" w:rsidP="00A1570B">
      <w:pPr>
        <w:autoSpaceDE w:val="0"/>
        <w:autoSpaceDN w:val="0"/>
        <w:adjustRightInd w:val="0"/>
        <w:jc w:val="both"/>
        <w:rPr>
          <w:rFonts w:asciiTheme="majorHAnsi" w:hAnsiTheme="majorHAnsi"/>
        </w:rPr>
      </w:pPr>
      <w:r w:rsidRPr="0014542A">
        <w:rPr>
          <w:rFonts w:asciiTheme="majorHAnsi" w:hAnsiTheme="majorHAnsi"/>
        </w:rPr>
        <w:t>Objeto:</w:t>
      </w:r>
      <w:r>
        <w:rPr>
          <w:rFonts w:asciiTheme="majorHAnsi" w:hAnsiTheme="majorHAnsi"/>
        </w:rPr>
        <w:t xml:space="preserve"> </w:t>
      </w:r>
      <w:r w:rsidR="00D97EC2" w:rsidRPr="000D3297">
        <w:rPr>
          <w:rFonts w:asciiTheme="majorHAnsi" w:hAnsiTheme="majorHAnsi"/>
        </w:rPr>
        <w:t xml:space="preserve">Reforma e ampliação do </w:t>
      </w:r>
      <w:r w:rsidR="00C655A8" w:rsidRPr="000D3297">
        <w:rPr>
          <w:rFonts w:asciiTheme="majorHAnsi" w:hAnsiTheme="majorHAnsi"/>
        </w:rPr>
        <w:t>Cemitério Municipal</w:t>
      </w:r>
      <w:r w:rsidRPr="000D3297">
        <w:rPr>
          <w:rFonts w:asciiTheme="majorHAnsi" w:hAnsiTheme="majorHAnsi"/>
        </w:rPr>
        <w:t>. Devendo os Envelopes contendo Documentação Habilitação (Envelope 01) e Proposta Comercial (Envelope 02) serem entregues na Seção de Licitação, até às 09:00 horas do dia 27/04/2023, sendo que o Envelope 01 referente à Habilitação será aberto às 09:30 horas do dia 27/04/2023, no mesmo local. Informações através do telefone (37)</w:t>
      </w:r>
      <w:r w:rsidR="00C655A8">
        <w:rPr>
          <w:rFonts w:asciiTheme="majorHAnsi" w:hAnsiTheme="majorHAnsi"/>
        </w:rPr>
        <w:t xml:space="preserve"> </w:t>
      </w:r>
      <w:r w:rsidRPr="000D3297">
        <w:rPr>
          <w:rFonts w:asciiTheme="majorHAnsi" w:hAnsiTheme="majorHAnsi"/>
        </w:rPr>
        <w:t>3373</w:t>
      </w:r>
      <w:r w:rsidR="00C655A8">
        <w:rPr>
          <w:rFonts w:asciiTheme="majorHAnsi" w:hAnsiTheme="majorHAnsi"/>
        </w:rPr>
        <w:t>-</w:t>
      </w:r>
      <w:r w:rsidRPr="000D3297">
        <w:rPr>
          <w:rFonts w:asciiTheme="majorHAnsi" w:hAnsiTheme="majorHAnsi"/>
        </w:rPr>
        <w:t xml:space="preserve">0300 ou </w:t>
      </w:r>
      <w:hyperlink r:id="rId34" w:history="1">
        <w:r w:rsidR="00C655A8" w:rsidRPr="00DC3D8C">
          <w:rPr>
            <w:rStyle w:val="Hyperlink"/>
            <w:rFonts w:asciiTheme="majorHAnsi" w:hAnsiTheme="majorHAnsi"/>
          </w:rPr>
          <w:t>www.capitolio.mg.gov.br</w:t>
        </w:r>
      </w:hyperlink>
      <w:r w:rsidRPr="000D3297">
        <w:rPr>
          <w:rFonts w:asciiTheme="majorHAnsi" w:hAnsiTheme="majorHAnsi"/>
        </w:rPr>
        <w:t>.</w:t>
      </w:r>
    </w:p>
    <w:p w14:paraId="1C58A0C5" w14:textId="77777777" w:rsidR="00FF6BA1" w:rsidRPr="00D23A42" w:rsidRDefault="00FF6BA1" w:rsidP="00A1570B">
      <w:pPr>
        <w:autoSpaceDE w:val="0"/>
        <w:autoSpaceDN w:val="0"/>
        <w:adjustRightInd w:val="0"/>
        <w:jc w:val="both"/>
        <w:rPr>
          <w:rFonts w:asciiTheme="majorHAnsi" w:hAnsiTheme="majorHAnsi"/>
          <w:b/>
        </w:rPr>
      </w:pPr>
    </w:p>
    <w:p w14:paraId="32449736" w14:textId="77777777" w:rsidR="007D5467" w:rsidRDefault="007D5467" w:rsidP="00EF4909">
      <w:pPr>
        <w:autoSpaceDE w:val="0"/>
        <w:autoSpaceDN w:val="0"/>
        <w:adjustRightInd w:val="0"/>
        <w:jc w:val="both"/>
        <w:rPr>
          <w:rFonts w:asciiTheme="majorHAnsi" w:hAnsiTheme="majorHAnsi" w:cstheme="majorHAnsi"/>
          <w:b/>
        </w:rPr>
      </w:pPr>
    </w:p>
    <w:p w14:paraId="093F360E" w14:textId="1D22866E" w:rsidR="00F42EDD" w:rsidRPr="00F42EDD" w:rsidRDefault="00F42EDD" w:rsidP="00EF4909">
      <w:pPr>
        <w:autoSpaceDE w:val="0"/>
        <w:autoSpaceDN w:val="0"/>
        <w:adjustRightInd w:val="0"/>
        <w:jc w:val="both"/>
        <w:rPr>
          <w:rFonts w:asciiTheme="majorHAnsi" w:hAnsiTheme="majorHAnsi"/>
          <w:b/>
        </w:rPr>
      </w:pPr>
      <w:r w:rsidRPr="00F42EDD">
        <w:rPr>
          <w:rFonts w:asciiTheme="majorHAnsi" w:hAnsiTheme="majorHAnsi"/>
          <w:b/>
        </w:rPr>
        <w:t>PREFEITURA MUNICIPAL DE CLARAVAL - TOM</w:t>
      </w:r>
      <w:r>
        <w:rPr>
          <w:rFonts w:asciiTheme="majorHAnsi" w:hAnsiTheme="majorHAnsi"/>
          <w:b/>
        </w:rPr>
        <w:t>ADA DE PREÇOS Nº 001/2</w:t>
      </w:r>
      <w:r w:rsidRPr="00F42EDD">
        <w:rPr>
          <w:rFonts w:asciiTheme="majorHAnsi" w:hAnsiTheme="majorHAnsi"/>
          <w:b/>
        </w:rPr>
        <w:t>023</w:t>
      </w:r>
    </w:p>
    <w:p w14:paraId="258ABF6A" w14:textId="07057D1A" w:rsidR="007162A2" w:rsidRDefault="00F42EDD" w:rsidP="00EF4909">
      <w:pPr>
        <w:autoSpaceDE w:val="0"/>
        <w:autoSpaceDN w:val="0"/>
        <w:adjustRightInd w:val="0"/>
        <w:jc w:val="both"/>
        <w:rPr>
          <w:rFonts w:asciiTheme="majorHAnsi" w:hAnsiTheme="majorHAnsi"/>
        </w:rPr>
      </w:pPr>
      <w:r w:rsidRPr="00F42EDD">
        <w:rPr>
          <w:rFonts w:asciiTheme="majorHAnsi" w:hAnsiTheme="majorHAnsi"/>
        </w:rPr>
        <w:t xml:space="preserve">Objeto: </w:t>
      </w:r>
      <w:r w:rsidR="009C2456">
        <w:rPr>
          <w:rFonts w:asciiTheme="majorHAnsi" w:hAnsiTheme="majorHAnsi"/>
        </w:rPr>
        <w:t>O</w:t>
      </w:r>
      <w:r w:rsidRPr="00F42EDD">
        <w:rPr>
          <w:rFonts w:asciiTheme="majorHAnsi" w:hAnsiTheme="majorHAnsi"/>
        </w:rPr>
        <w:t>bras de qualificação viária na área urbana de Claraval/MG</w:t>
      </w:r>
      <w:r w:rsidR="009C2456">
        <w:rPr>
          <w:rFonts w:asciiTheme="majorHAnsi" w:hAnsiTheme="majorHAnsi"/>
        </w:rPr>
        <w:t>. Data de abertura: 04/05/2023, 09:00 horas</w:t>
      </w:r>
      <w:r w:rsidRPr="00F42EDD">
        <w:rPr>
          <w:rFonts w:asciiTheme="majorHAnsi" w:hAnsiTheme="majorHAnsi"/>
        </w:rPr>
        <w:t>. O e</w:t>
      </w:r>
      <w:r w:rsidR="00C60538">
        <w:rPr>
          <w:rFonts w:asciiTheme="majorHAnsi" w:hAnsiTheme="majorHAnsi"/>
        </w:rPr>
        <w:t>dital pode ser retirado: no Departamento</w:t>
      </w:r>
      <w:r w:rsidRPr="00F42EDD">
        <w:rPr>
          <w:rFonts w:asciiTheme="majorHAnsi" w:hAnsiTheme="majorHAnsi"/>
        </w:rPr>
        <w:t xml:space="preserve"> d</w:t>
      </w:r>
      <w:r w:rsidR="00835480">
        <w:rPr>
          <w:rFonts w:asciiTheme="majorHAnsi" w:hAnsiTheme="majorHAnsi"/>
        </w:rPr>
        <w:t>e Licitação ou por meio do site</w:t>
      </w:r>
      <w:r w:rsidRPr="00F42EDD">
        <w:rPr>
          <w:rFonts w:asciiTheme="majorHAnsi" w:hAnsiTheme="majorHAnsi"/>
        </w:rPr>
        <w:t xml:space="preserve">: </w:t>
      </w:r>
      <w:hyperlink r:id="rId35" w:history="1">
        <w:r w:rsidR="00835480" w:rsidRPr="00DC3D8C">
          <w:rPr>
            <w:rStyle w:val="Hyperlink"/>
            <w:rFonts w:asciiTheme="majorHAnsi" w:hAnsiTheme="majorHAnsi"/>
          </w:rPr>
          <w:t>www.claraval.mg.gov.br</w:t>
        </w:r>
      </w:hyperlink>
      <w:r w:rsidR="00835480">
        <w:rPr>
          <w:rFonts w:asciiTheme="majorHAnsi" w:hAnsiTheme="majorHAnsi"/>
        </w:rPr>
        <w:t xml:space="preserve">. </w:t>
      </w:r>
      <w:r w:rsidRPr="00F42EDD">
        <w:rPr>
          <w:rFonts w:asciiTheme="majorHAnsi" w:hAnsiTheme="majorHAnsi"/>
        </w:rPr>
        <w:t>Informações pelo telefo</w:t>
      </w:r>
      <w:r w:rsidR="00835480">
        <w:rPr>
          <w:rFonts w:asciiTheme="majorHAnsi" w:hAnsiTheme="majorHAnsi"/>
        </w:rPr>
        <w:t>ne: (34) 3353-5200. 12/04/2023.</w:t>
      </w:r>
    </w:p>
    <w:p w14:paraId="7F1FED99" w14:textId="77777777" w:rsidR="00583F4C" w:rsidRDefault="00583F4C" w:rsidP="00EF4909">
      <w:pPr>
        <w:autoSpaceDE w:val="0"/>
        <w:autoSpaceDN w:val="0"/>
        <w:adjustRightInd w:val="0"/>
        <w:jc w:val="both"/>
        <w:rPr>
          <w:rFonts w:asciiTheme="majorHAnsi" w:hAnsiTheme="majorHAnsi"/>
        </w:rPr>
      </w:pPr>
    </w:p>
    <w:p w14:paraId="7F69CDEE" w14:textId="77777777" w:rsidR="001C72FA" w:rsidRDefault="001C72FA" w:rsidP="00EF4909">
      <w:pPr>
        <w:autoSpaceDE w:val="0"/>
        <w:autoSpaceDN w:val="0"/>
        <w:adjustRightInd w:val="0"/>
        <w:jc w:val="both"/>
        <w:rPr>
          <w:rFonts w:asciiTheme="majorHAnsi" w:hAnsiTheme="majorHAnsi"/>
        </w:rPr>
      </w:pPr>
    </w:p>
    <w:p w14:paraId="595AE35B" w14:textId="21622340" w:rsidR="00583F4C" w:rsidRPr="00583F4C" w:rsidRDefault="00583F4C" w:rsidP="00EF4909">
      <w:pPr>
        <w:autoSpaceDE w:val="0"/>
        <w:autoSpaceDN w:val="0"/>
        <w:adjustRightInd w:val="0"/>
        <w:jc w:val="both"/>
        <w:rPr>
          <w:rFonts w:asciiTheme="majorHAnsi" w:hAnsiTheme="majorHAnsi"/>
          <w:b/>
        </w:rPr>
      </w:pPr>
      <w:r w:rsidRPr="00583F4C">
        <w:rPr>
          <w:rFonts w:asciiTheme="majorHAnsi" w:hAnsiTheme="majorHAnsi"/>
          <w:b/>
        </w:rPr>
        <w:t>PREFEITURA MUNICIPAL DE CORONEL FABRICIANO - CONCORRÊNCIA PÚBLICA Nº 003/2023</w:t>
      </w:r>
    </w:p>
    <w:p w14:paraId="06EAF45B" w14:textId="0525D125" w:rsidR="00583F4C" w:rsidRDefault="00583F4C" w:rsidP="00EF4909">
      <w:pPr>
        <w:autoSpaceDE w:val="0"/>
        <w:autoSpaceDN w:val="0"/>
        <w:adjustRightInd w:val="0"/>
        <w:jc w:val="both"/>
        <w:rPr>
          <w:rFonts w:asciiTheme="majorHAnsi" w:hAnsiTheme="majorHAnsi"/>
        </w:rPr>
      </w:pPr>
      <w:r w:rsidRPr="00F42EDD">
        <w:rPr>
          <w:rFonts w:asciiTheme="majorHAnsi" w:hAnsiTheme="majorHAnsi"/>
        </w:rPr>
        <w:t>Objeto:</w:t>
      </w:r>
      <w:r>
        <w:rPr>
          <w:rFonts w:asciiTheme="majorHAnsi" w:hAnsiTheme="majorHAnsi"/>
        </w:rPr>
        <w:t xml:space="preserve"> E</w:t>
      </w:r>
      <w:r w:rsidRPr="00583F4C">
        <w:rPr>
          <w:rFonts w:asciiTheme="majorHAnsi" w:hAnsiTheme="majorHAnsi"/>
        </w:rPr>
        <w:t>xecução de serviços de construção de muro de arrimo e reforma da Escola Municipal Paulo Freire no Município de Coronel Fabriciano, em atendimento à Secretaria de Governança de Obras e Serviços Urbanos e Secretaria de Governança Educacional e Cultu</w:t>
      </w:r>
      <w:r w:rsidR="00F47027">
        <w:rPr>
          <w:rFonts w:asciiTheme="majorHAnsi" w:hAnsiTheme="majorHAnsi"/>
        </w:rPr>
        <w:t>ra, tendo como fonte de receita. Abertura dia 16/05/2023 às 14:00 horas</w:t>
      </w:r>
      <w:r w:rsidRPr="00583F4C">
        <w:rPr>
          <w:rFonts w:asciiTheme="majorHAnsi" w:hAnsiTheme="majorHAnsi"/>
        </w:rPr>
        <w:t>. Os envelopes deverão ser protoc</w:t>
      </w:r>
      <w:r w:rsidR="00F47027">
        <w:rPr>
          <w:rFonts w:asciiTheme="majorHAnsi" w:hAnsiTheme="majorHAnsi"/>
        </w:rPr>
        <w:t>olados até às 13:45 horas</w:t>
      </w:r>
      <w:r w:rsidRPr="00583F4C">
        <w:rPr>
          <w:rFonts w:asciiTheme="majorHAnsi" w:hAnsiTheme="majorHAnsi"/>
        </w:rPr>
        <w:t xml:space="preserve"> do mesmo dia. O Edital poderá ser retirado no Portal da Transparência pelo site </w:t>
      </w:r>
      <w:hyperlink r:id="rId36" w:history="1">
        <w:r w:rsidR="00F47027" w:rsidRPr="00DC3D8C">
          <w:rPr>
            <w:rStyle w:val="Hyperlink"/>
            <w:rFonts w:asciiTheme="majorHAnsi" w:hAnsiTheme="majorHAnsi"/>
          </w:rPr>
          <w:t>www.fabriciano.mg.gov.br</w:t>
        </w:r>
      </w:hyperlink>
      <w:r w:rsidRPr="00583F4C">
        <w:rPr>
          <w:rFonts w:asciiTheme="majorHAnsi" w:hAnsiTheme="majorHAnsi"/>
        </w:rPr>
        <w:t>. Para dúvidas e esclarecimentos disponibilizamos os telefones (31)</w:t>
      </w:r>
      <w:r w:rsidR="00F47027">
        <w:rPr>
          <w:rFonts w:asciiTheme="majorHAnsi" w:hAnsiTheme="majorHAnsi"/>
        </w:rPr>
        <w:t xml:space="preserve"> </w:t>
      </w:r>
      <w:r w:rsidRPr="00583F4C">
        <w:rPr>
          <w:rFonts w:asciiTheme="majorHAnsi" w:hAnsiTheme="majorHAnsi"/>
        </w:rPr>
        <w:t xml:space="preserve">3406-7540, 7452 e o e-mail: </w:t>
      </w:r>
      <w:hyperlink r:id="rId37" w:history="1">
        <w:r w:rsidR="00F47027" w:rsidRPr="00DC3D8C">
          <w:rPr>
            <w:rStyle w:val="Hyperlink"/>
            <w:rFonts w:asciiTheme="majorHAnsi" w:hAnsiTheme="majorHAnsi"/>
          </w:rPr>
          <w:t>licitacao@fabriciano.mg.gov.br</w:t>
        </w:r>
      </w:hyperlink>
      <w:r w:rsidR="00F47027">
        <w:rPr>
          <w:rFonts w:asciiTheme="majorHAnsi" w:hAnsiTheme="majorHAnsi"/>
        </w:rPr>
        <w:t>.</w:t>
      </w:r>
    </w:p>
    <w:p w14:paraId="68E06F97" w14:textId="77777777" w:rsidR="00F47027" w:rsidRDefault="00F47027" w:rsidP="00EF4909">
      <w:pPr>
        <w:autoSpaceDE w:val="0"/>
        <w:autoSpaceDN w:val="0"/>
        <w:adjustRightInd w:val="0"/>
        <w:jc w:val="both"/>
        <w:rPr>
          <w:rFonts w:asciiTheme="majorHAnsi" w:hAnsiTheme="majorHAnsi"/>
        </w:rPr>
      </w:pPr>
    </w:p>
    <w:p w14:paraId="16D53164" w14:textId="77777777" w:rsidR="00F47027" w:rsidRPr="00D8474D" w:rsidRDefault="00F47027" w:rsidP="00EF4909">
      <w:pPr>
        <w:autoSpaceDE w:val="0"/>
        <w:autoSpaceDN w:val="0"/>
        <w:adjustRightInd w:val="0"/>
        <w:jc w:val="both"/>
        <w:rPr>
          <w:rFonts w:asciiTheme="majorHAnsi" w:hAnsiTheme="majorHAnsi"/>
          <w:b/>
        </w:rPr>
      </w:pPr>
    </w:p>
    <w:p w14:paraId="0BD47E9B" w14:textId="72928DA8" w:rsidR="00F47027" w:rsidRPr="00D8474D" w:rsidRDefault="00D8474D" w:rsidP="00D8474D">
      <w:pPr>
        <w:autoSpaceDE w:val="0"/>
        <w:autoSpaceDN w:val="0"/>
        <w:adjustRightInd w:val="0"/>
        <w:jc w:val="both"/>
        <w:rPr>
          <w:rFonts w:asciiTheme="majorHAnsi" w:hAnsiTheme="majorHAnsi"/>
          <w:b/>
        </w:rPr>
      </w:pPr>
      <w:r w:rsidRPr="00D8474D">
        <w:rPr>
          <w:rFonts w:asciiTheme="majorHAnsi" w:hAnsiTheme="majorHAnsi"/>
          <w:b/>
        </w:rPr>
        <w:t>PREFEITURA MUNICIPAL DE GRÃO MOGOL</w:t>
      </w:r>
    </w:p>
    <w:p w14:paraId="2F3B1B6C" w14:textId="77777777" w:rsidR="00D8474D" w:rsidRPr="00D8474D" w:rsidRDefault="00D8474D" w:rsidP="00D8474D">
      <w:pPr>
        <w:autoSpaceDE w:val="0"/>
        <w:autoSpaceDN w:val="0"/>
        <w:adjustRightInd w:val="0"/>
        <w:jc w:val="both"/>
        <w:rPr>
          <w:rFonts w:asciiTheme="majorHAnsi" w:hAnsiTheme="majorHAnsi"/>
        </w:rPr>
      </w:pPr>
    </w:p>
    <w:p w14:paraId="29264473" w14:textId="77777777" w:rsidR="00D8474D" w:rsidRPr="00D8474D" w:rsidRDefault="00D8474D" w:rsidP="00D8474D">
      <w:pPr>
        <w:autoSpaceDE w:val="0"/>
        <w:autoSpaceDN w:val="0"/>
        <w:adjustRightInd w:val="0"/>
        <w:jc w:val="both"/>
        <w:rPr>
          <w:rFonts w:asciiTheme="majorHAnsi" w:hAnsiTheme="majorHAnsi"/>
          <w:b/>
        </w:rPr>
      </w:pPr>
      <w:r w:rsidRPr="00D8474D">
        <w:rPr>
          <w:rFonts w:asciiTheme="majorHAnsi" w:hAnsiTheme="majorHAnsi"/>
          <w:b/>
        </w:rPr>
        <w:t>TOMADA DE PREÇOS Nº 2/23</w:t>
      </w:r>
    </w:p>
    <w:p w14:paraId="2015E095" w14:textId="57830BBC" w:rsidR="00D8474D" w:rsidRPr="00D8474D" w:rsidRDefault="00D8474D" w:rsidP="00D8474D">
      <w:pPr>
        <w:autoSpaceDE w:val="0"/>
        <w:autoSpaceDN w:val="0"/>
        <w:adjustRightInd w:val="0"/>
        <w:jc w:val="both"/>
        <w:rPr>
          <w:rFonts w:asciiTheme="majorHAnsi" w:hAnsiTheme="majorHAnsi"/>
        </w:rPr>
      </w:pPr>
      <w:r w:rsidRPr="00F42EDD">
        <w:rPr>
          <w:rFonts w:asciiTheme="majorHAnsi" w:hAnsiTheme="majorHAnsi"/>
        </w:rPr>
        <w:t>Objeto:</w:t>
      </w:r>
      <w:r>
        <w:rPr>
          <w:rFonts w:asciiTheme="majorHAnsi" w:hAnsiTheme="majorHAnsi"/>
        </w:rPr>
        <w:t xml:space="preserve"> </w:t>
      </w:r>
      <w:r w:rsidRPr="00D8474D">
        <w:rPr>
          <w:rFonts w:asciiTheme="majorHAnsi" w:hAnsiTheme="majorHAnsi"/>
        </w:rPr>
        <w:t>Construção de quadra poliesportiva na EM Dom</w:t>
      </w:r>
      <w:r>
        <w:rPr>
          <w:rFonts w:asciiTheme="majorHAnsi" w:hAnsiTheme="majorHAnsi"/>
        </w:rPr>
        <w:t xml:space="preserve">ingos Alcântara na Com. Bocaína. </w:t>
      </w:r>
      <w:r w:rsidRPr="00D8474D">
        <w:rPr>
          <w:rFonts w:asciiTheme="majorHAnsi" w:hAnsiTheme="majorHAnsi"/>
        </w:rPr>
        <w:t>Habilitação:</w:t>
      </w:r>
      <w:r>
        <w:rPr>
          <w:rFonts w:asciiTheme="majorHAnsi" w:hAnsiTheme="majorHAnsi"/>
        </w:rPr>
        <w:t xml:space="preserve"> 0</w:t>
      </w:r>
      <w:r w:rsidRPr="00D8474D">
        <w:rPr>
          <w:rFonts w:asciiTheme="majorHAnsi" w:hAnsiTheme="majorHAnsi"/>
        </w:rPr>
        <w:t>2/</w:t>
      </w:r>
      <w:r>
        <w:rPr>
          <w:rFonts w:asciiTheme="majorHAnsi" w:hAnsiTheme="majorHAnsi"/>
        </w:rPr>
        <w:t>0</w:t>
      </w:r>
      <w:r w:rsidRPr="00D8474D">
        <w:rPr>
          <w:rFonts w:asciiTheme="majorHAnsi" w:hAnsiTheme="majorHAnsi"/>
        </w:rPr>
        <w:t>5/</w:t>
      </w:r>
      <w:r>
        <w:rPr>
          <w:rFonts w:asciiTheme="majorHAnsi" w:hAnsiTheme="majorHAnsi"/>
        </w:rPr>
        <w:t>2023, 0</w:t>
      </w:r>
      <w:r w:rsidRPr="00D8474D">
        <w:rPr>
          <w:rFonts w:asciiTheme="majorHAnsi" w:hAnsiTheme="majorHAnsi"/>
        </w:rPr>
        <w:t>8</w:t>
      </w:r>
      <w:r>
        <w:rPr>
          <w:rFonts w:asciiTheme="majorHAnsi" w:hAnsiTheme="majorHAnsi"/>
        </w:rPr>
        <w:t xml:space="preserve">:00 </w:t>
      </w:r>
      <w:r w:rsidRPr="00D8474D">
        <w:rPr>
          <w:rFonts w:asciiTheme="majorHAnsi" w:hAnsiTheme="majorHAnsi"/>
        </w:rPr>
        <w:t>h</w:t>
      </w:r>
      <w:r>
        <w:rPr>
          <w:rFonts w:asciiTheme="majorHAnsi" w:hAnsiTheme="majorHAnsi"/>
        </w:rPr>
        <w:t>oras</w:t>
      </w:r>
      <w:r w:rsidRPr="00D8474D">
        <w:rPr>
          <w:rFonts w:asciiTheme="majorHAnsi" w:hAnsiTheme="majorHAnsi"/>
        </w:rPr>
        <w:t>.</w:t>
      </w:r>
      <w:r>
        <w:rPr>
          <w:rFonts w:asciiTheme="majorHAnsi" w:hAnsiTheme="majorHAnsi"/>
        </w:rPr>
        <w:t xml:space="preserve"> Maiores informações pelo e-mail </w:t>
      </w:r>
      <w:hyperlink r:id="rId38" w:history="1">
        <w:r w:rsidRPr="00DC3D8C">
          <w:rPr>
            <w:rStyle w:val="Hyperlink"/>
            <w:rFonts w:asciiTheme="majorHAnsi" w:hAnsiTheme="majorHAnsi"/>
          </w:rPr>
          <w:t>licitagraomogol.mg@gmail.com</w:t>
        </w:r>
      </w:hyperlink>
      <w:r>
        <w:rPr>
          <w:rFonts w:asciiTheme="majorHAnsi" w:hAnsiTheme="majorHAnsi"/>
        </w:rPr>
        <w:t xml:space="preserve"> ou pelo site </w:t>
      </w:r>
      <w:hyperlink r:id="rId39" w:history="1">
        <w:r w:rsidRPr="00DC3D8C">
          <w:rPr>
            <w:rStyle w:val="Hyperlink"/>
            <w:rFonts w:asciiTheme="majorHAnsi" w:hAnsiTheme="majorHAnsi"/>
          </w:rPr>
          <w:t>www.graomogol.mg.gov.br</w:t>
        </w:r>
      </w:hyperlink>
      <w:r w:rsidRPr="00D8474D">
        <w:rPr>
          <w:rFonts w:asciiTheme="majorHAnsi" w:hAnsiTheme="majorHAnsi"/>
        </w:rPr>
        <w:t xml:space="preserve">. </w:t>
      </w:r>
    </w:p>
    <w:p w14:paraId="09E0364D" w14:textId="77777777" w:rsidR="00D8474D" w:rsidRPr="00D8474D" w:rsidRDefault="00D8474D" w:rsidP="00D8474D">
      <w:pPr>
        <w:autoSpaceDE w:val="0"/>
        <w:autoSpaceDN w:val="0"/>
        <w:adjustRightInd w:val="0"/>
        <w:jc w:val="both"/>
        <w:rPr>
          <w:rFonts w:asciiTheme="majorHAnsi" w:hAnsiTheme="majorHAnsi"/>
        </w:rPr>
      </w:pPr>
    </w:p>
    <w:p w14:paraId="73C8CB98" w14:textId="77777777" w:rsidR="00D8474D" w:rsidRPr="00D8474D" w:rsidRDefault="00D8474D" w:rsidP="00D8474D">
      <w:pPr>
        <w:autoSpaceDE w:val="0"/>
        <w:autoSpaceDN w:val="0"/>
        <w:adjustRightInd w:val="0"/>
        <w:jc w:val="both"/>
        <w:rPr>
          <w:rFonts w:asciiTheme="majorHAnsi" w:hAnsiTheme="majorHAnsi"/>
          <w:b/>
        </w:rPr>
      </w:pPr>
      <w:r w:rsidRPr="00F42EDD">
        <w:rPr>
          <w:rFonts w:asciiTheme="majorHAnsi" w:hAnsiTheme="majorHAnsi"/>
          <w:b/>
        </w:rPr>
        <w:t>TOM</w:t>
      </w:r>
      <w:r>
        <w:rPr>
          <w:rFonts w:asciiTheme="majorHAnsi" w:hAnsiTheme="majorHAnsi"/>
          <w:b/>
        </w:rPr>
        <w:t>A</w:t>
      </w:r>
      <w:r w:rsidRPr="00D8474D">
        <w:rPr>
          <w:rFonts w:asciiTheme="majorHAnsi" w:hAnsiTheme="majorHAnsi"/>
          <w:b/>
        </w:rPr>
        <w:t>DA DE PREÇOS Nº 3/23</w:t>
      </w:r>
    </w:p>
    <w:p w14:paraId="58DA4123" w14:textId="52C4F6D4" w:rsidR="00D8474D" w:rsidRDefault="00D8474D" w:rsidP="00D8474D">
      <w:pPr>
        <w:autoSpaceDE w:val="0"/>
        <w:autoSpaceDN w:val="0"/>
        <w:adjustRightInd w:val="0"/>
        <w:jc w:val="both"/>
      </w:pPr>
      <w:r w:rsidRPr="00F42EDD">
        <w:rPr>
          <w:rFonts w:asciiTheme="majorHAnsi" w:hAnsiTheme="majorHAnsi"/>
        </w:rPr>
        <w:t>Objeto:</w:t>
      </w:r>
      <w:r>
        <w:rPr>
          <w:rFonts w:asciiTheme="majorHAnsi" w:hAnsiTheme="majorHAnsi"/>
        </w:rPr>
        <w:t xml:space="preserve"> </w:t>
      </w:r>
      <w:r w:rsidRPr="00D8474D">
        <w:rPr>
          <w:rFonts w:asciiTheme="majorHAnsi" w:hAnsiTheme="majorHAnsi"/>
        </w:rPr>
        <w:t>Reforma e ampliação na EM Francisco P</w:t>
      </w:r>
      <w:r w:rsidR="00F606CB">
        <w:rPr>
          <w:rFonts w:asciiTheme="majorHAnsi" w:hAnsiTheme="majorHAnsi"/>
        </w:rPr>
        <w:t xml:space="preserve">. Nasci- mento na Com. Palmital. Maiores informações pelo e-mail </w:t>
      </w:r>
      <w:hyperlink r:id="rId40" w:history="1">
        <w:r w:rsidR="00F606CB" w:rsidRPr="00DC3D8C">
          <w:rPr>
            <w:rStyle w:val="Hyperlink"/>
            <w:rFonts w:asciiTheme="majorHAnsi" w:hAnsiTheme="majorHAnsi"/>
          </w:rPr>
          <w:t>licitagraomogol.mg@gmail.com</w:t>
        </w:r>
      </w:hyperlink>
      <w:r w:rsidR="00F606CB">
        <w:rPr>
          <w:rFonts w:asciiTheme="majorHAnsi" w:hAnsiTheme="majorHAnsi"/>
        </w:rPr>
        <w:t xml:space="preserve"> ou pelo site </w:t>
      </w:r>
      <w:hyperlink r:id="rId41" w:history="1">
        <w:r w:rsidR="00F606CB" w:rsidRPr="00DC3D8C">
          <w:rPr>
            <w:rStyle w:val="Hyperlink"/>
            <w:rFonts w:asciiTheme="majorHAnsi" w:hAnsiTheme="majorHAnsi"/>
          </w:rPr>
          <w:t>www.graomogol.mg.gov.br</w:t>
        </w:r>
      </w:hyperlink>
      <w:r w:rsidR="00F606CB" w:rsidRPr="00D8474D">
        <w:rPr>
          <w:rFonts w:asciiTheme="majorHAnsi" w:hAnsiTheme="majorHAnsi"/>
        </w:rPr>
        <w:t>.</w:t>
      </w:r>
    </w:p>
    <w:p w14:paraId="56DE1036" w14:textId="77777777" w:rsidR="007162A2" w:rsidRDefault="007162A2" w:rsidP="00EF4909">
      <w:pPr>
        <w:autoSpaceDE w:val="0"/>
        <w:autoSpaceDN w:val="0"/>
        <w:adjustRightInd w:val="0"/>
        <w:jc w:val="both"/>
        <w:rPr>
          <w:rFonts w:asciiTheme="majorHAnsi" w:hAnsiTheme="majorHAnsi" w:cstheme="majorHAnsi"/>
          <w:b/>
        </w:rPr>
      </w:pPr>
    </w:p>
    <w:p w14:paraId="7147A921" w14:textId="77777777" w:rsidR="006F3DE0" w:rsidRDefault="006F3DE0" w:rsidP="00EF4909">
      <w:pPr>
        <w:autoSpaceDE w:val="0"/>
        <w:autoSpaceDN w:val="0"/>
        <w:adjustRightInd w:val="0"/>
        <w:jc w:val="both"/>
        <w:rPr>
          <w:rFonts w:asciiTheme="majorHAnsi" w:hAnsiTheme="majorHAnsi" w:cstheme="majorHAnsi"/>
          <w:b/>
        </w:rPr>
      </w:pPr>
    </w:p>
    <w:p w14:paraId="190E1953" w14:textId="77777777" w:rsidR="001C72FA" w:rsidRDefault="001C72FA" w:rsidP="00EF4909">
      <w:pPr>
        <w:autoSpaceDE w:val="0"/>
        <w:autoSpaceDN w:val="0"/>
        <w:adjustRightInd w:val="0"/>
        <w:jc w:val="both"/>
        <w:rPr>
          <w:rFonts w:asciiTheme="majorHAnsi" w:hAnsiTheme="majorHAnsi" w:cstheme="majorHAnsi"/>
          <w:b/>
        </w:rPr>
      </w:pPr>
    </w:p>
    <w:p w14:paraId="4CEE545A" w14:textId="77777777" w:rsidR="001C72FA" w:rsidRPr="0029564A" w:rsidRDefault="001C72FA" w:rsidP="0029564A">
      <w:pPr>
        <w:autoSpaceDE w:val="0"/>
        <w:autoSpaceDN w:val="0"/>
        <w:adjustRightInd w:val="0"/>
        <w:jc w:val="both"/>
        <w:rPr>
          <w:rFonts w:asciiTheme="majorHAnsi" w:hAnsiTheme="majorHAnsi" w:cstheme="majorHAnsi"/>
          <w:b/>
          <w:sz w:val="20"/>
          <w:szCs w:val="20"/>
        </w:rPr>
      </w:pPr>
    </w:p>
    <w:p w14:paraId="57BF8415" w14:textId="77777777" w:rsidR="006F3DE0" w:rsidRPr="006F3DE0" w:rsidRDefault="006F3DE0" w:rsidP="00FC5C0D">
      <w:pPr>
        <w:autoSpaceDE w:val="0"/>
        <w:autoSpaceDN w:val="0"/>
        <w:adjustRightInd w:val="0"/>
        <w:spacing w:line="280" w:lineRule="exact"/>
        <w:jc w:val="both"/>
        <w:rPr>
          <w:rFonts w:asciiTheme="majorHAnsi" w:hAnsiTheme="majorHAnsi"/>
          <w:b/>
        </w:rPr>
      </w:pPr>
      <w:r w:rsidRPr="006F3DE0">
        <w:rPr>
          <w:rFonts w:asciiTheme="majorHAnsi" w:hAnsiTheme="majorHAnsi"/>
          <w:b/>
        </w:rPr>
        <w:t>PREFEITURA MUNICIPAL DE GUARACIABA - PREGÃO ELETRÔNICO Nº 8/2023</w:t>
      </w:r>
    </w:p>
    <w:p w14:paraId="65304043" w14:textId="3E05DE59" w:rsidR="006F3DE0" w:rsidRDefault="006F3DE0" w:rsidP="00FC5C0D">
      <w:pPr>
        <w:autoSpaceDE w:val="0"/>
        <w:autoSpaceDN w:val="0"/>
        <w:adjustRightInd w:val="0"/>
        <w:spacing w:line="280" w:lineRule="exact"/>
        <w:jc w:val="both"/>
        <w:rPr>
          <w:rFonts w:asciiTheme="majorHAnsi" w:hAnsiTheme="majorHAnsi"/>
        </w:rPr>
      </w:pPr>
      <w:r w:rsidRPr="00F42EDD">
        <w:rPr>
          <w:rFonts w:asciiTheme="majorHAnsi" w:hAnsiTheme="majorHAnsi"/>
        </w:rPr>
        <w:t>Objeto:</w:t>
      </w:r>
      <w:r>
        <w:rPr>
          <w:rFonts w:asciiTheme="majorHAnsi" w:hAnsiTheme="majorHAnsi"/>
        </w:rPr>
        <w:t xml:space="preserve">  P</w:t>
      </w:r>
      <w:r w:rsidRPr="006F3DE0">
        <w:rPr>
          <w:rFonts w:asciiTheme="majorHAnsi" w:hAnsiTheme="majorHAnsi"/>
        </w:rPr>
        <w:t>restação de serviços de natureza de Engenharia Civil em atendimento às demandas do município de Guaraciaba/MG. Data da sessão pública: 26/04/2023 às 08:30</w:t>
      </w:r>
      <w:r>
        <w:rPr>
          <w:rFonts w:asciiTheme="majorHAnsi" w:hAnsiTheme="majorHAnsi"/>
        </w:rPr>
        <w:t xml:space="preserve"> </w:t>
      </w:r>
      <w:r w:rsidRPr="006F3DE0">
        <w:rPr>
          <w:rFonts w:asciiTheme="majorHAnsi" w:hAnsiTheme="majorHAnsi"/>
        </w:rPr>
        <w:t>h</w:t>
      </w:r>
      <w:r>
        <w:rPr>
          <w:rFonts w:asciiTheme="majorHAnsi" w:hAnsiTheme="majorHAnsi"/>
        </w:rPr>
        <w:t>oras, no site</w:t>
      </w:r>
      <w:r w:rsidRPr="006F3DE0">
        <w:rPr>
          <w:rFonts w:asciiTheme="majorHAnsi" w:hAnsiTheme="majorHAnsi"/>
        </w:rPr>
        <w:t xml:space="preserve"> eletrônico </w:t>
      </w:r>
      <w:hyperlink r:id="rId42" w:history="1">
        <w:r w:rsidRPr="00DC3D8C">
          <w:rPr>
            <w:rStyle w:val="Hyperlink"/>
            <w:rFonts w:asciiTheme="majorHAnsi" w:hAnsiTheme="majorHAnsi"/>
          </w:rPr>
          <w:t>www.gov.br/compras</w:t>
        </w:r>
      </w:hyperlink>
      <w:r w:rsidRPr="006F3DE0">
        <w:rPr>
          <w:rFonts w:asciiTheme="majorHAnsi" w:hAnsiTheme="majorHAnsi"/>
        </w:rPr>
        <w:t xml:space="preserve">. O Edital na íntegra poderá ser obtido nos sites </w:t>
      </w:r>
      <w:hyperlink r:id="rId43" w:history="1">
        <w:r w:rsidRPr="00DC3D8C">
          <w:rPr>
            <w:rStyle w:val="Hyperlink"/>
            <w:rFonts w:asciiTheme="majorHAnsi" w:hAnsiTheme="majorHAnsi"/>
          </w:rPr>
          <w:t>www.gov.br/compras</w:t>
        </w:r>
      </w:hyperlink>
      <w:r w:rsidRPr="006F3DE0">
        <w:rPr>
          <w:rFonts w:asciiTheme="majorHAnsi" w:hAnsiTheme="majorHAnsi"/>
        </w:rPr>
        <w:t xml:space="preserve"> ou </w:t>
      </w:r>
      <w:hyperlink r:id="rId44" w:history="1">
        <w:r w:rsidRPr="00DC3D8C">
          <w:rPr>
            <w:rStyle w:val="Hyperlink"/>
            <w:rFonts w:asciiTheme="majorHAnsi" w:hAnsiTheme="majorHAnsi"/>
          </w:rPr>
          <w:t>www.guaraciaba.mg.gov.br</w:t>
        </w:r>
      </w:hyperlink>
      <w:r w:rsidRPr="006F3DE0">
        <w:rPr>
          <w:rFonts w:asciiTheme="majorHAnsi" w:hAnsiTheme="majorHAnsi"/>
        </w:rPr>
        <w:t xml:space="preserve">. Maiores informações: </w:t>
      </w:r>
      <w:hyperlink r:id="rId45" w:history="1">
        <w:r w:rsidRPr="00DC3D8C">
          <w:rPr>
            <w:rStyle w:val="Hyperlink"/>
            <w:rFonts w:asciiTheme="majorHAnsi" w:hAnsiTheme="majorHAnsi"/>
          </w:rPr>
          <w:t>licitacao@guaraciaba.mg.gov.br</w:t>
        </w:r>
      </w:hyperlink>
      <w:r w:rsidRPr="006F3DE0">
        <w:rPr>
          <w:rFonts w:asciiTheme="majorHAnsi" w:hAnsiTheme="majorHAnsi"/>
        </w:rPr>
        <w:t xml:space="preserve"> e (31) 3893- 5130</w:t>
      </w:r>
      <w:r>
        <w:rPr>
          <w:rFonts w:asciiTheme="majorHAnsi" w:hAnsiTheme="majorHAnsi"/>
        </w:rPr>
        <w:t>.</w:t>
      </w:r>
    </w:p>
    <w:p w14:paraId="742802F1" w14:textId="77777777" w:rsidR="006F3DE0" w:rsidRPr="0029564A" w:rsidRDefault="006F3DE0" w:rsidP="0029564A">
      <w:pPr>
        <w:autoSpaceDE w:val="0"/>
        <w:autoSpaceDN w:val="0"/>
        <w:adjustRightInd w:val="0"/>
        <w:jc w:val="both"/>
        <w:rPr>
          <w:rFonts w:asciiTheme="majorHAnsi" w:hAnsiTheme="majorHAnsi"/>
          <w:sz w:val="20"/>
          <w:szCs w:val="20"/>
        </w:rPr>
      </w:pPr>
    </w:p>
    <w:p w14:paraId="022FCD7C" w14:textId="77777777" w:rsidR="006F3DE0" w:rsidRPr="0029564A" w:rsidRDefault="006F3DE0" w:rsidP="0029564A">
      <w:pPr>
        <w:autoSpaceDE w:val="0"/>
        <w:autoSpaceDN w:val="0"/>
        <w:adjustRightInd w:val="0"/>
        <w:jc w:val="both"/>
        <w:rPr>
          <w:rFonts w:asciiTheme="majorHAnsi" w:hAnsiTheme="majorHAnsi"/>
          <w:sz w:val="20"/>
          <w:szCs w:val="20"/>
        </w:rPr>
      </w:pPr>
    </w:p>
    <w:p w14:paraId="7EEAB6A8" w14:textId="3A5545E1" w:rsidR="006F3DE0" w:rsidRDefault="00F17282" w:rsidP="00FC5C0D">
      <w:pPr>
        <w:autoSpaceDE w:val="0"/>
        <w:autoSpaceDN w:val="0"/>
        <w:adjustRightInd w:val="0"/>
        <w:spacing w:line="280" w:lineRule="exact"/>
        <w:jc w:val="both"/>
        <w:rPr>
          <w:rFonts w:asciiTheme="majorHAnsi" w:hAnsiTheme="majorHAnsi"/>
          <w:b/>
        </w:rPr>
      </w:pPr>
      <w:r w:rsidRPr="00F17282">
        <w:rPr>
          <w:rFonts w:asciiTheme="majorHAnsi" w:hAnsiTheme="majorHAnsi"/>
          <w:b/>
        </w:rPr>
        <w:t>PREFEITURA MUNICIPAL DE GUIMARÂNIA</w:t>
      </w:r>
    </w:p>
    <w:p w14:paraId="27B9BD95" w14:textId="77777777" w:rsidR="00F17282" w:rsidRPr="0029564A" w:rsidRDefault="00F17282" w:rsidP="0029564A">
      <w:pPr>
        <w:autoSpaceDE w:val="0"/>
        <w:autoSpaceDN w:val="0"/>
        <w:adjustRightInd w:val="0"/>
        <w:jc w:val="both"/>
        <w:rPr>
          <w:rFonts w:asciiTheme="majorHAnsi" w:hAnsiTheme="majorHAnsi"/>
          <w:b/>
          <w:sz w:val="20"/>
          <w:szCs w:val="20"/>
        </w:rPr>
      </w:pPr>
    </w:p>
    <w:p w14:paraId="038CFF34" w14:textId="77777777" w:rsidR="00F17282" w:rsidRPr="00F17282" w:rsidRDefault="00F17282" w:rsidP="00FC5C0D">
      <w:pPr>
        <w:autoSpaceDE w:val="0"/>
        <w:autoSpaceDN w:val="0"/>
        <w:adjustRightInd w:val="0"/>
        <w:spacing w:line="280" w:lineRule="exact"/>
        <w:jc w:val="both"/>
        <w:rPr>
          <w:rFonts w:asciiTheme="majorHAnsi" w:hAnsiTheme="majorHAnsi"/>
          <w:b/>
        </w:rPr>
      </w:pPr>
      <w:r w:rsidRPr="00F17282">
        <w:rPr>
          <w:rFonts w:asciiTheme="majorHAnsi" w:hAnsiTheme="majorHAnsi"/>
          <w:b/>
        </w:rPr>
        <w:t xml:space="preserve">CONCORRÊNCIA Nº 3/2023 </w:t>
      </w:r>
    </w:p>
    <w:p w14:paraId="45AA25DD" w14:textId="77777777" w:rsidR="00F17282" w:rsidRDefault="00F17282" w:rsidP="00FC5C0D">
      <w:pPr>
        <w:autoSpaceDE w:val="0"/>
        <w:autoSpaceDN w:val="0"/>
        <w:adjustRightInd w:val="0"/>
        <w:spacing w:line="280" w:lineRule="exact"/>
        <w:jc w:val="both"/>
        <w:rPr>
          <w:rFonts w:asciiTheme="majorHAnsi" w:hAnsiTheme="majorHAnsi"/>
        </w:rPr>
      </w:pPr>
      <w:r w:rsidRPr="00F17282">
        <w:rPr>
          <w:rFonts w:asciiTheme="majorHAnsi" w:hAnsiTheme="majorHAnsi"/>
        </w:rPr>
        <w:t xml:space="preserve">Objeto: </w:t>
      </w:r>
      <w:r>
        <w:rPr>
          <w:rFonts w:asciiTheme="majorHAnsi" w:hAnsiTheme="majorHAnsi"/>
        </w:rPr>
        <w:t>P</w:t>
      </w:r>
      <w:r w:rsidRPr="00F17282">
        <w:rPr>
          <w:rFonts w:asciiTheme="majorHAnsi" w:hAnsiTheme="majorHAnsi"/>
        </w:rPr>
        <w:t>restação de serviços na refo</w:t>
      </w:r>
      <w:r>
        <w:rPr>
          <w:rFonts w:asciiTheme="majorHAnsi" w:hAnsiTheme="majorHAnsi"/>
        </w:rPr>
        <w:t>rma geral da Farmácia Municipal</w:t>
      </w:r>
      <w:r w:rsidRPr="00F17282">
        <w:rPr>
          <w:rFonts w:asciiTheme="majorHAnsi" w:hAnsiTheme="majorHAnsi"/>
        </w:rPr>
        <w:t>. Abertura</w:t>
      </w:r>
      <w:r>
        <w:rPr>
          <w:rFonts w:asciiTheme="majorHAnsi" w:hAnsiTheme="majorHAnsi"/>
        </w:rPr>
        <w:t>: 01/</w:t>
      </w:r>
      <w:r w:rsidRPr="00F17282">
        <w:rPr>
          <w:rFonts w:asciiTheme="majorHAnsi" w:hAnsiTheme="majorHAnsi"/>
        </w:rPr>
        <w:t>06</w:t>
      </w:r>
      <w:r>
        <w:rPr>
          <w:rFonts w:asciiTheme="majorHAnsi" w:hAnsiTheme="majorHAnsi"/>
        </w:rPr>
        <w:t>/</w:t>
      </w:r>
      <w:r w:rsidRPr="00F17282">
        <w:rPr>
          <w:rFonts w:asciiTheme="majorHAnsi" w:hAnsiTheme="majorHAnsi"/>
        </w:rPr>
        <w:t xml:space="preserve">2023 às 09:00 horas. O edital e proposta digital podem ser retiradas no site do município no endereço: </w:t>
      </w:r>
      <w:hyperlink r:id="rId46" w:history="1">
        <w:r w:rsidRPr="00DC3D8C">
          <w:rPr>
            <w:rStyle w:val="Hyperlink"/>
            <w:rFonts w:asciiTheme="majorHAnsi" w:hAnsiTheme="majorHAnsi"/>
          </w:rPr>
          <w:t>www.guimarania.mg.gov.br</w:t>
        </w:r>
      </w:hyperlink>
      <w:r w:rsidRPr="00F17282">
        <w:rPr>
          <w:rFonts w:asciiTheme="majorHAnsi" w:hAnsiTheme="majorHAnsi"/>
        </w:rPr>
        <w:t xml:space="preserve"> licitações, portal da transparência do município, portal da licitanet: </w:t>
      </w:r>
      <w:hyperlink r:id="rId47" w:history="1">
        <w:r w:rsidRPr="00DC3D8C">
          <w:rPr>
            <w:rStyle w:val="Hyperlink"/>
            <w:rFonts w:asciiTheme="majorHAnsi" w:hAnsiTheme="majorHAnsi"/>
          </w:rPr>
          <w:t>www.guimarania.mg.gov.br</w:t>
        </w:r>
      </w:hyperlink>
      <w:r w:rsidRPr="00F17282">
        <w:rPr>
          <w:rFonts w:asciiTheme="majorHAnsi" w:hAnsiTheme="majorHAnsi"/>
        </w:rPr>
        <w:t xml:space="preserve"> podendo ser solicitado pelo e-mail </w:t>
      </w:r>
      <w:hyperlink r:id="rId48" w:history="1">
        <w:r w:rsidRPr="00DC3D8C">
          <w:rPr>
            <w:rStyle w:val="Hyperlink"/>
            <w:rFonts w:asciiTheme="majorHAnsi" w:hAnsiTheme="majorHAnsi"/>
          </w:rPr>
          <w:t>licitacao@guimarania.mg.gov.br</w:t>
        </w:r>
      </w:hyperlink>
      <w:r w:rsidRPr="00F17282">
        <w:rPr>
          <w:rFonts w:asciiTheme="majorHAnsi" w:hAnsiTheme="majorHAnsi"/>
        </w:rPr>
        <w:t>, ou retirado pessoalmente por qualquer interessado no setor de licitações, na rua Guimarães, nº 28</w:t>
      </w:r>
      <w:r>
        <w:rPr>
          <w:rFonts w:asciiTheme="majorHAnsi" w:hAnsiTheme="majorHAnsi"/>
        </w:rPr>
        <w:t>0. Informações: 34 - 3834-2000.</w:t>
      </w:r>
    </w:p>
    <w:p w14:paraId="3976D70C" w14:textId="77777777" w:rsidR="00F17282" w:rsidRPr="0029564A" w:rsidRDefault="00F17282" w:rsidP="0029564A">
      <w:pPr>
        <w:autoSpaceDE w:val="0"/>
        <w:autoSpaceDN w:val="0"/>
        <w:adjustRightInd w:val="0"/>
        <w:jc w:val="both"/>
        <w:rPr>
          <w:rFonts w:asciiTheme="majorHAnsi" w:hAnsiTheme="majorHAnsi"/>
          <w:sz w:val="20"/>
          <w:szCs w:val="20"/>
        </w:rPr>
      </w:pPr>
    </w:p>
    <w:p w14:paraId="2BAD51B5" w14:textId="77777777" w:rsidR="00F17282" w:rsidRPr="00F17282" w:rsidRDefault="00F17282" w:rsidP="00FC5C0D">
      <w:pPr>
        <w:autoSpaceDE w:val="0"/>
        <w:autoSpaceDN w:val="0"/>
        <w:adjustRightInd w:val="0"/>
        <w:spacing w:line="280" w:lineRule="exact"/>
        <w:jc w:val="both"/>
        <w:rPr>
          <w:rFonts w:asciiTheme="majorHAnsi" w:hAnsiTheme="majorHAnsi"/>
          <w:b/>
        </w:rPr>
      </w:pPr>
      <w:r w:rsidRPr="00F17282">
        <w:rPr>
          <w:rFonts w:asciiTheme="majorHAnsi" w:hAnsiTheme="majorHAnsi"/>
          <w:b/>
        </w:rPr>
        <w:t>CONCORRÊNCIA Nº 4/2023</w:t>
      </w:r>
    </w:p>
    <w:p w14:paraId="7466A6B2" w14:textId="6ED43656" w:rsidR="00F17282" w:rsidRPr="00F17282" w:rsidRDefault="00F17282" w:rsidP="00FC5C0D">
      <w:pPr>
        <w:autoSpaceDE w:val="0"/>
        <w:autoSpaceDN w:val="0"/>
        <w:adjustRightInd w:val="0"/>
        <w:spacing w:line="280" w:lineRule="exact"/>
        <w:jc w:val="both"/>
        <w:rPr>
          <w:rFonts w:asciiTheme="majorHAnsi" w:hAnsiTheme="majorHAnsi"/>
        </w:rPr>
      </w:pPr>
      <w:r w:rsidRPr="00F17282">
        <w:rPr>
          <w:rFonts w:asciiTheme="majorHAnsi" w:hAnsiTheme="majorHAnsi"/>
        </w:rPr>
        <w:t xml:space="preserve">Objeto: </w:t>
      </w:r>
      <w:r>
        <w:rPr>
          <w:rFonts w:asciiTheme="majorHAnsi" w:hAnsiTheme="majorHAnsi"/>
        </w:rPr>
        <w:t>P</w:t>
      </w:r>
      <w:r w:rsidRPr="00F17282">
        <w:rPr>
          <w:rFonts w:asciiTheme="majorHAnsi" w:hAnsiTheme="majorHAnsi"/>
        </w:rPr>
        <w:t>restação de serviços de recapeamento asfáltico, em CBUQ e sinalização horizontal de trecho das ruas: Primeiro de março, Guimarães, Conselheiro Rufino, Vereador Vicente Braga, Coqueiros, Onofre Peres, Guaranis e avenida Espírito S</w:t>
      </w:r>
      <w:r>
        <w:rPr>
          <w:rFonts w:asciiTheme="majorHAnsi" w:hAnsiTheme="majorHAnsi"/>
        </w:rPr>
        <w:t>anto, zona urbana de Guimarânia</w:t>
      </w:r>
      <w:r w:rsidRPr="00F17282">
        <w:rPr>
          <w:rFonts w:asciiTheme="majorHAnsi" w:hAnsiTheme="majorHAnsi"/>
        </w:rPr>
        <w:t>. Abertura:</w:t>
      </w:r>
      <w:r>
        <w:rPr>
          <w:rFonts w:asciiTheme="majorHAnsi" w:hAnsiTheme="majorHAnsi"/>
        </w:rPr>
        <w:t xml:space="preserve"> 02/06/</w:t>
      </w:r>
      <w:r w:rsidRPr="00F17282">
        <w:rPr>
          <w:rFonts w:asciiTheme="majorHAnsi" w:hAnsiTheme="majorHAnsi"/>
        </w:rPr>
        <w:t xml:space="preserve">2023 às 09:00 horas. O edital e proposta digital podem ser retiradas no site do município no endereço: </w:t>
      </w:r>
      <w:hyperlink r:id="rId49" w:history="1">
        <w:r w:rsidR="00CF4862" w:rsidRPr="00DC3D8C">
          <w:rPr>
            <w:rStyle w:val="Hyperlink"/>
            <w:rFonts w:asciiTheme="majorHAnsi" w:hAnsiTheme="majorHAnsi"/>
          </w:rPr>
          <w:t>www.guimarania.mg.gov.br</w:t>
        </w:r>
      </w:hyperlink>
      <w:r w:rsidRPr="00F17282">
        <w:rPr>
          <w:rFonts w:asciiTheme="majorHAnsi" w:hAnsiTheme="majorHAnsi"/>
        </w:rPr>
        <w:t xml:space="preserve"> licitações, portal da transparência do município, portal da licitanet: </w:t>
      </w:r>
      <w:hyperlink r:id="rId50" w:history="1">
        <w:r w:rsidR="00CF4862" w:rsidRPr="00DC3D8C">
          <w:rPr>
            <w:rStyle w:val="Hyperlink"/>
            <w:rFonts w:asciiTheme="majorHAnsi" w:hAnsiTheme="majorHAnsi"/>
          </w:rPr>
          <w:t>www.guimarania.mg.gov.br</w:t>
        </w:r>
      </w:hyperlink>
      <w:r w:rsidRPr="00F17282">
        <w:rPr>
          <w:rFonts w:asciiTheme="majorHAnsi" w:hAnsiTheme="majorHAnsi"/>
        </w:rPr>
        <w:t xml:space="preserve"> podendo ser solicitado pelo e-mail </w:t>
      </w:r>
      <w:hyperlink r:id="rId51" w:history="1">
        <w:r w:rsidR="00CF4862" w:rsidRPr="00DC3D8C">
          <w:rPr>
            <w:rStyle w:val="Hyperlink"/>
            <w:rFonts w:asciiTheme="majorHAnsi" w:hAnsiTheme="majorHAnsi"/>
          </w:rPr>
          <w:t>licitacao@guimarania.mg.gov.br</w:t>
        </w:r>
      </w:hyperlink>
      <w:r w:rsidRPr="00F17282">
        <w:rPr>
          <w:rFonts w:asciiTheme="majorHAnsi" w:hAnsiTheme="majorHAnsi"/>
        </w:rPr>
        <w:t>, ou retirado pessoalmente por qualquer interessado no setor de licitações, na rua Guimarães, nº 280. Informações: 34 - 3834-2000.</w:t>
      </w:r>
    </w:p>
    <w:p w14:paraId="071E2C20" w14:textId="77777777" w:rsidR="006F3DE0" w:rsidRPr="0029564A" w:rsidRDefault="006F3DE0" w:rsidP="0029564A">
      <w:pPr>
        <w:autoSpaceDE w:val="0"/>
        <w:autoSpaceDN w:val="0"/>
        <w:adjustRightInd w:val="0"/>
        <w:jc w:val="both"/>
        <w:rPr>
          <w:rFonts w:asciiTheme="majorHAnsi" w:hAnsiTheme="majorHAnsi" w:cstheme="majorHAnsi"/>
          <w:b/>
          <w:sz w:val="20"/>
          <w:szCs w:val="20"/>
        </w:rPr>
      </w:pPr>
    </w:p>
    <w:p w14:paraId="2020C521" w14:textId="77777777" w:rsidR="007162A2" w:rsidRPr="0029564A" w:rsidRDefault="007162A2" w:rsidP="0029564A">
      <w:pPr>
        <w:autoSpaceDE w:val="0"/>
        <w:autoSpaceDN w:val="0"/>
        <w:adjustRightInd w:val="0"/>
        <w:jc w:val="both"/>
        <w:rPr>
          <w:rFonts w:asciiTheme="majorHAnsi" w:hAnsiTheme="majorHAnsi" w:cstheme="majorHAnsi"/>
          <w:b/>
          <w:sz w:val="20"/>
          <w:szCs w:val="20"/>
        </w:rPr>
      </w:pPr>
    </w:p>
    <w:p w14:paraId="53F8D1C2" w14:textId="49282DE0" w:rsidR="00AA442B" w:rsidRPr="00AA442B" w:rsidRDefault="00AA442B" w:rsidP="00FC5C0D">
      <w:pPr>
        <w:autoSpaceDE w:val="0"/>
        <w:autoSpaceDN w:val="0"/>
        <w:adjustRightInd w:val="0"/>
        <w:spacing w:line="280" w:lineRule="exact"/>
        <w:jc w:val="both"/>
        <w:rPr>
          <w:rFonts w:asciiTheme="majorHAnsi" w:hAnsiTheme="majorHAnsi"/>
          <w:b/>
        </w:rPr>
      </w:pPr>
      <w:r w:rsidRPr="00AA442B">
        <w:rPr>
          <w:rFonts w:asciiTheme="majorHAnsi" w:hAnsiTheme="majorHAnsi"/>
          <w:b/>
        </w:rPr>
        <w:t>PREFEITURA MUNICIPAL DE IBIÁ – ALTERAÇÃO - CONCORRÊNCIA Nº 002/2023</w:t>
      </w:r>
    </w:p>
    <w:p w14:paraId="243750D7" w14:textId="21D8CB4F" w:rsidR="007162A2" w:rsidRDefault="00AA442B" w:rsidP="00FC5C0D">
      <w:pPr>
        <w:autoSpaceDE w:val="0"/>
        <w:autoSpaceDN w:val="0"/>
        <w:adjustRightInd w:val="0"/>
        <w:spacing w:line="280" w:lineRule="exact"/>
        <w:jc w:val="both"/>
        <w:rPr>
          <w:rFonts w:asciiTheme="majorHAnsi" w:hAnsiTheme="majorHAnsi"/>
        </w:rPr>
      </w:pPr>
      <w:r w:rsidRPr="00F42EDD">
        <w:rPr>
          <w:rFonts w:asciiTheme="majorHAnsi" w:hAnsiTheme="majorHAnsi"/>
        </w:rPr>
        <w:t>Objeto:</w:t>
      </w:r>
      <w:r>
        <w:rPr>
          <w:rFonts w:asciiTheme="majorHAnsi" w:hAnsiTheme="majorHAnsi"/>
        </w:rPr>
        <w:t xml:space="preserve"> E</w:t>
      </w:r>
      <w:r w:rsidRPr="00AA442B">
        <w:rPr>
          <w:rFonts w:asciiTheme="majorHAnsi" w:hAnsiTheme="majorHAnsi"/>
        </w:rPr>
        <w:t xml:space="preserve">xecução de obra de reforma e revitalização do </w:t>
      </w:r>
      <w:r w:rsidR="005E6AA6">
        <w:rPr>
          <w:rFonts w:asciiTheme="majorHAnsi" w:hAnsiTheme="majorHAnsi"/>
        </w:rPr>
        <w:t>Poliesportivo Paulinho Teixeira</w:t>
      </w:r>
      <w:r w:rsidRPr="00AA442B">
        <w:rPr>
          <w:rFonts w:asciiTheme="majorHAnsi" w:hAnsiTheme="majorHAnsi"/>
        </w:rPr>
        <w:t>. Fica mantida a sessão no dia 27/04/2023 às 08:30</w:t>
      </w:r>
      <w:r w:rsidR="007D5733">
        <w:rPr>
          <w:rFonts w:asciiTheme="majorHAnsi" w:hAnsiTheme="majorHAnsi"/>
        </w:rPr>
        <w:t xml:space="preserve"> </w:t>
      </w:r>
      <w:r w:rsidRPr="00AA442B">
        <w:rPr>
          <w:rFonts w:asciiTheme="majorHAnsi" w:hAnsiTheme="majorHAnsi"/>
        </w:rPr>
        <w:t>h</w:t>
      </w:r>
      <w:r w:rsidR="007D5733">
        <w:rPr>
          <w:rFonts w:asciiTheme="majorHAnsi" w:hAnsiTheme="majorHAnsi"/>
        </w:rPr>
        <w:t>ora</w:t>
      </w:r>
      <w:r w:rsidRPr="00AA442B">
        <w:rPr>
          <w:rFonts w:asciiTheme="majorHAnsi" w:hAnsiTheme="majorHAnsi"/>
        </w:rPr>
        <w:t>s. A alteração encontra-se a disposição dos interessados através do e</w:t>
      </w:r>
      <w:r w:rsidR="007D5733">
        <w:rPr>
          <w:rFonts w:asciiTheme="majorHAnsi" w:hAnsiTheme="majorHAnsi"/>
        </w:rPr>
        <w:t>-</w:t>
      </w:r>
      <w:r w:rsidRPr="00AA442B">
        <w:rPr>
          <w:rFonts w:asciiTheme="majorHAnsi" w:hAnsiTheme="majorHAnsi"/>
        </w:rPr>
        <w:t xml:space="preserve">mail </w:t>
      </w:r>
      <w:hyperlink r:id="rId52" w:history="1">
        <w:r w:rsidR="007D5733" w:rsidRPr="00DC3D8C">
          <w:rPr>
            <w:rStyle w:val="Hyperlink"/>
            <w:rFonts w:asciiTheme="majorHAnsi" w:hAnsiTheme="majorHAnsi"/>
          </w:rPr>
          <w:t>licitacao@ibia.mg.gov.br</w:t>
        </w:r>
      </w:hyperlink>
      <w:r w:rsidRPr="00AA442B">
        <w:rPr>
          <w:rFonts w:asciiTheme="majorHAnsi" w:hAnsiTheme="majorHAnsi"/>
        </w:rPr>
        <w:t xml:space="preserve"> e pelo site </w:t>
      </w:r>
      <w:hyperlink r:id="rId53" w:history="1">
        <w:r w:rsidR="007D5733" w:rsidRPr="00DC3D8C">
          <w:rPr>
            <w:rStyle w:val="Hyperlink"/>
            <w:rFonts w:asciiTheme="majorHAnsi" w:hAnsiTheme="majorHAnsi"/>
          </w:rPr>
          <w:t>www.ibia.mg.gov.br</w:t>
        </w:r>
      </w:hyperlink>
      <w:r w:rsidR="007D5733">
        <w:rPr>
          <w:rFonts w:asciiTheme="majorHAnsi" w:hAnsiTheme="majorHAnsi"/>
        </w:rPr>
        <w:t>.</w:t>
      </w:r>
    </w:p>
    <w:p w14:paraId="6E3928A2" w14:textId="77777777" w:rsidR="007D5733" w:rsidRPr="0029564A" w:rsidRDefault="007D5733" w:rsidP="0029564A">
      <w:pPr>
        <w:autoSpaceDE w:val="0"/>
        <w:autoSpaceDN w:val="0"/>
        <w:adjustRightInd w:val="0"/>
        <w:jc w:val="both"/>
        <w:rPr>
          <w:rFonts w:asciiTheme="majorHAnsi" w:hAnsiTheme="majorHAnsi"/>
          <w:sz w:val="20"/>
          <w:szCs w:val="20"/>
        </w:rPr>
      </w:pPr>
    </w:p>
    <w:p w14:paraId="31A0A634" w14:textId="77777777" w:rsidR="007D5733" w:rsidRPr="0029564A" w:rsidRDefault="007D5733" w:rsidP="0029564A">
      <w:pPr>
        <w:autoSpaceDE w:val="0"/>
        <w:autoSpaceDN w:val="0"/>
        <w:adjustRightInd w:val="0"/>
        <w:jc w:val="both"/>
        <w:rPr>
          <w:rFonts w:asciiTheme="majorHAnsi" w:hAnsiTheme="majorHAnsi"/>
          <w:sz w:val="20"/>
          <w:szCs w:val="20"/>
        </w:rPr>
      </w:pPr>
    </w:p>
    <w:p w14:paraId="0BFA63F5" w14:textId="174939E0" w:rsidR="007D5733" w:rsidRDefault="00C66E86" w:rsidP="00FC5C0D">
      <w:pPr>
        <w:autoSpaceDE w:val="0"/>
        <w:autoSpaceDN w:val="0"/>
        <w:adjustRightInd w:val="0"/>
        <w:spacing w:line="280" w:lineRule="exact"/>
        <w:jc w:val="both"/>
        <w:rPr>
          <w:rFonts w:asciiTheme="majorHAnsi" w:hAnsiTheme="majorHAnsi"/>
        </w:rPr>
      </w:pPr>
      <w:r w:rsidRPr="007D5733">
        <w:rPr>
          <w:rFonts w:asciiTheme="majorHAnsi" w:hAnsiTheme="majorHAnsi"/>
          <w:b/>
        </w:rPr>
        <w:t xml:space="preserve">PREFEITURA MUNICIPAL DE </w:t>
      </w:r>
      <w:r w:rsidR="007D5733" w:rsidRPr="007D5733">
        <w:rPr>
          <w:rFonts w:asciiTheme="majorHAnsi" w:hAnsiTheme="majorHAnsi"/>
          <w:b/>
        </w:rPr>
        <w:t>IRAÍ DE MINAS - TOMADA DE PREÇOS Nº 001/2023</w:t>
      </w:r>
    </w:p>
    <w:p w14:paraId="79251760" w14:textId="55B127F7" w:rsidR="007162A2" w:rsidRPr="007D5733" w:rsidRDefault="007D5733" w:rsidP="00FC5C0D">
      <w:pPr>
        <w:autoSpaceDE w:val="0"/>
        <w:autoSpaceDN w:val="0"/>
        <w:adjustRightInd w:val="0"/>
        <w:spacing w:line="280" w:lineRule="exact"/>
        <w:jc w:val="both"/>
        <w:rPr>
          <w:rFonts w:asciiTheme="majorHAnsi" w:hAnsiTheme="majorHAnsi" w:cstheme="majorHAnsi"/>
          <w:b/>
        </w:rPr>
      </w:pPr>
      <w:r w:rsidRPr="00F42EDD">
        <w:rPr>
          <w:rFonts w:asciiTheme="majorHAnsi" w:hAnsiTheme="majorHAnsi"/>
        </w:rPr>
        <w:t>Objeto:</w:t>
      </w:r>
      <w:r>
        <w:rPr>
          <w:rFonts w:asciiTheme="majorHAnsi" w:hAnsiTheme="majorHAnsi"/>
        </w:rPr>
        <w:t xml:space="preserve"> E</w:t>
      </w:r>
      <w:r w:rsidRPr="007D5733">
        <w:rPr>
          <w:rFonts w:asciiTheme="majorHAnsi" w:hAnsiTheme="majorHAnsi"/>
        </w:rPr>
        <w:t>xecução de obras na construção de 80 unidades habitacionais n</w:t>
      </w:r>
      <w:r>
        <w:rPr>
          <w:rFonts w:asciiTheme="majorHAnsi" w:hAnsiTheme="majorHAnsi"/>
        </w:rPr>
        <w:t xml:space="preserve">o município de Irai de Minas/MG, </w:t>
      </w:r>
      <w:r w:rsidRPr="007D5733">
        <w:rPr>
          <w:rFonts w:asciiTheme="majorHAnsi" w:hAnsiTheme="majorHAnsi"/>
        </w:rPr>
        <w:t>que às 09:00 horas do dia 28 de abril de 2023, na sede da Prefeitura Municipal de Iraí de Minas/MG</w:t>
      </w:r>
      <w:r>
        <w:rPr>
          <w:rFonts w:asciiTheme="majorHAnsi" w:hAnsiTheme="majorHAnsi"/>
        </w:rPr>
        <w:t>.</w:t>
      </w:r>
      <w:r w:rsidRPr="007D5733">
        <w:rPr>
          <w:rFonts w:asciiTheme="majorHAnsi" w:hAnsiTheme="majorHAnsi"/>
        </w:rPr>
        <w:t xml:space="preserve"> O edital completo com todas as especificações e informações se encontra à disposição no departamento de licitação no horário das 08:00 às 17:00 horas</w:t>
      </w:r>
      <w:r>
        <w:rPr>
          <w:rFonts w:asciiTheme="majorHAnsi" w:hAnsiTheme="majorHAnsi"/>
        </w:rPr>
        <w:t xml:space="preserve">. </w:t>
      </w:r>
    </w:p>
    <w:p w14:paraId="1EFEC4D3" w14:textId="77777777" w:rsidR="007162A2" w:rsidRPr="0029564A" w:rsidRDefault="007162A2" w:rsidP="0029564A">
      <w:pPr>
        <w:autoSpaceDE w:val="0"/>
        <w:autoSpaceDN w:val="0"/>
        <w:adjustRightInd w:val="0"/>
        <w:jc w:val="both"/>
        <w:rPr>
          <w:rFonts w:asciiTheme="majorHAnsi" w:hAnsiTheme="majorHAnsi" w:cstheme="majorHAnsi"/>
          <w:b/>
          <w:sz w:val="20"/>
          <w:szCs w:val="20"/>
        </w:rPr>
      </w:pPr>
    </w:p>
    <w:p w14:paraId="2ED18B60" w14:textId="77777777" w:rsidR="007162A2" w:rsidRPr="0029564A" w:rsidRDefault="007162A2" w:rsidP="0029564A">
      <w:pPr>
        <w:autoSpaceDE w:val="0"/>
        <w:autoSpaceDN w:val="0"/>
        <w:adjustRightInd w:val="0"/>
        <w:jc w:val="both"/>
        <w:rPr>
          <w:rFonts w:asciiTheme="majorHAnsi" w:hAnsiTheme="majorHAnsi" w:cstheme="majorHAnsi"/>
          <w:b/>
          <w:sz w:val="20"/>
          <w:szCs w:val="20"/>
        </w:rPr>
      </w:pPr>
    </w:p>
    <w:p w14:paraId="226818BE" w14:textId="3CC55D01" w:rsidR="00C66E86" w:rsidRDefault="00C66E86" w:rsidP="00FC5C0D">
      <w:pPr>
        <w:autoSpaceDE w:val="0"/>
        <w:autoSpaceDN w:val="0"/>
        <w:adjustRightInd w:val="0"/>
        <w:spacing w:line="280" w:lineRule="exact"/>
        <w:jc w:val="both"/>
        <w:rPr>
          <w:rFonts w:asciiTheme="majorHAnsi" w:hAnsiTheme="majorHAnsi"/>
        </w:rPr>
      </w:pPr>
      <w:r w:rsidRPr="00C66E86">
        <w:rPr>
          <w:rFonts w:asciiTheme="majorHAnsi" w:hAnsiTheme="majorHAnsi"/>
          <w:b/>
        </w:rPr>
        <w:t>PREFEITURA MUNICIPAL DE ITABIRA - PREGÃO PRESENCIAL Nº 018/2023</w:t>
      </w:r>
    </w:p>
    <w:p w14:paraId="6F3E0D8E" w14:textId="7FBD07CF" w:rsidR="00C66E86" w:rsidRDefault="00C66E86" w:rsidP="00FC5C0D">
      <w:pPr>
        <w:autoSpaceDE w:val="0"/>
        <w:autoSpaceDN w:val="0"/>
        <w:adjustRightInd w:val="0"/>
        <w:spacing w:line="280" w:lineRule="exact"/>
        <w:jc w:val="both"/>
        <w:rPr>
          <w:rFonts w:asciiTheme="majorHAnsi" w:hAnsiTheme="majorHAnsi"/>
        </w:rPr>
      </w:pPr>
      <w:r w:rsidRPr="00F42EDD">
        <w:rPr>
          <w:rFonts w:asciiTheme="majorHAnsi" w:hAnsiTheme="majorHAnsi"/>
        </w:rPr>
        <w:t>Objeto:</w:t>
      </w:r>
      <w:r>
        <w:rPr>
          <w:rFonts w:asciiTheme="majorHAnsi" w:hAnsiTheme="majorHAnsi"/>
        </w:rPr>
        <w:t xml:space="preserve"> </w:t>
      </w:r>
      <w:r w:rsidR="002E4706">
        <w:rPr>
          <w:rFonts w:asciiTheme="majorHAnsi" w:hAnsiTheme="majorHAnsi"/>
        </w:rPr>
        <w:t>P</w:t>
      </w:r>
      <w:r w:rsidRPr="00C66E86">
        <w:rPr>
          <w:rFonts w:asciiTheme="majorHAnsi" w:hAnsiTheme="majorHAnsi"/>
        </w:rPr>
        <w:t>restação de serviços de coleta de lixo, destinado ao recolhimento e descarregamento manual de resíduos sólidos urbanos, nas vias e logradouros públicos nos locais a serem definidos pela ITAURB, inclusive em zonas rur</w:t>
      </w:r>
      <w:r w:rsidR="002E4706">
        <w:rPr>
          <w:rFonts w:asciiTheme="majorHAnsi" w:hAnsiTheme="majorHAnsi"/>
        </w:rPr>
        <w:t>ais, no município de Itabira/MG</w:t>
      </w:r>
      <w:r w:rsidRPr="00C66E86">
        <w:rPr>
          <w:rFonts w:asciiTheme="majorHAnsi" w:hAnsiTheme="majorHAnsi"/>
        </w:rPr>
        <w:t>. Recebimento dos envelopes de propostas e habilitação: dia 05/05/2023 às 08</w:t>
      </w:r>
      <w:r w:rsidR="006A4B75">
        <w:rPr>
          <w:rFonts w:asciiTheme="majorHAnsi" w:hAnsiTheme="majorHAnsi"/>
        </w:rPr>
        <w:t xml:space="preserve">:00 </w:t>
      </w:r>
      <w:r w:rsidRPr="00C66E86">
        <w:rPr>
          <w:rFonts w:asciiTheme="majorHAnsi" w:hAnsiTheme="majorHAnsi"/>
        </w:rPr>
        <w:t>h</w:t>
      </w:r>
      <w:r w:rsidR="006A4B75">
        <w:rPr>
          <w:rFonts w:asciiTheme="majorHAnsi" w:hAnsiTheme="majorHAnsi"/>
        </w:rPr>
        <w:t>ora</w:t>
      </w:r>
      <w:r w:rsidRPr="00C66E86">
        <w:rPr>
          <w:rFonts w:asciiTheme="majorHAnsi" w:hAnsiTheme="majorHAnsi"/>
        </w:rPr>
        <w:t xml:space="preserve">s no Escritório Central da ITAURB, situado na Avenida Carlos Drummond de Andrade, nº. 350, Centro, Itabira/MG. O Edital completo estará disponível no endereço acima, pelo site </w:t>
      </w:r>
      <w:hyperlink r:id="rId54" w:history="1">
        <w:r w:rsidR="006A4B75" w:rsidRPr="00DC3D8C">
          <w:rPr>
            <w:rStyle w:val="Hyperlink"/>
            <w:rFonts w:asciiTheme="majorHAnsi" w:hAnsiTheme="majorHAnsi"/>
          </w:rPr>
          <w:t>www.itaurb.com.br/licitacoes</w:t>
        </w:r>
      </w:hyperlink>
      <w:r w:rsidRPr="00C66E86">
        <w:rPr>
          <w:rFonts w:asciiTheme="majorHAnsi" w:hAnsiTheme="majorHAnsi"/>
        </w:rPr>
        <w:t xml:space="preserve"> ou poderá ser solicitado através do e-mail </w:t>
      </w:r>
      <w:hyperlink r:id="rId55" w:history="1">
        <w:r w:rsidR="006A4B75" w:rsidRPr="00DC3D8C">
          <w:rPr>
            <w:rStyle w:val="Hyperlink"/>
            <w:rFonts w:asciiTheme="majorHAnsi" w:hAnsiTheme="majorHAnsi"/>
          </w:rPr>
          <w:t>licitacao@itaurb.com.br</w:t>
        </w:r>
      </w:hyperlink>
      <w:r w:rsidRPr="00C66E86">
        <w:rPr>
          <w:rFonts w:asciiTheme="majorHAnsi" w:hAnsiTheme="majorHAnsi"/>
        </w:rPr>
        <w:t>. Maiores informações poderão ser obtidas através dos telefone</w:t>
      </w:r>
      <w:r w:rsidR="006A4B75">
        <w:rPr>
          <w:rFonts w:asciiTheme="majorHAnsi" w:hAnsiTheme="majorHAnsi"/>
        </w:rPr>
        <w:t>s: (31) 3833- 4012 e 3833-4014.</w:t>
      </w:r>
    </w:p>
    <w:p w14:paraId="11E18F0E" w14:textId="77777777" w:rsidR="006A4B75" w:rsidRDefault="006A4B75" w:rsidP="00F95A8B">
      <w:pPr>
        <w:autoSpaceDE w:val="0"/>
        <w:autoSpaceDN w:val="0"/>
        <w:adjustRightInd w:val="0"/>
        <w:spacing w:line="320" w:lineRule="exact"/>
        <w:jc w:val="both"/>
        <w:rPr>
          <w:rFonts w:asciiTheme="majorHAnsi" w:hAnsiTheme="majorHAnsi"/>
        </w:rPr>
      </w:pPr>
    </w:p>
    <w:p w14:paraId="13D602A7" w14:textId="4E358337" w:rsidR="009D2429" w:rsidRPr="009D2429" w:rsidRDefault="009D2429" w:rsidP="00F95A8B">
      <w:pPr>
        <w:autoSpaceDE w:val="0"/>
        <w:autoSpaceDN w:val="0"/>
        <w:adjustRightInd w:val="0"/>
        <w:spacing w:line="320" w:lineRule="exact"/>
        <w:jc w:val="both"/>
        <w:rPr>
          <w:rFonts w:asciiTheme="majorHAnsi" w:hAnsiTheme="majorHAnsi"/>
          <w:b/>
        </w:rPr>
      </w:pPr>
      <w:r w:rsidRPr="009D2429">
        <w:rPr>
          <w:rFonts w:asciiTheme="majorHAnsi" w:hAnsiTheme="majorHAnsi"/>
          <w:b/>
        </w:rPr>
        <w:t>PREFEITURA MUNICIPAL DE JAÍBA - TOMADA DE PREÇO Nº 002/2023</w:t>
      </w:r>
    </w:p>
    <w:p w14:paraId="1539D37F" w14:textId="4A405A26" w:rsidR="006A4B75" w:rsidRDefault="009D2429" w:rsidP="00F95A8B">
      <w:pPr>
        <w:autoSpaceDE w:val="0"/>
        <w:autoSpaceDN w:val="0"/>
        <w:adjustRightInd w:val="0"/>
        <w:spacing w:line="320" w:lineRule="exact"/>
        <w:jc w:val="both"/>
        <w:rPr>
          <w:rFonts w:asciiTheme="majorHAnsi" w:hAnsiTheme="majorHAnsi"/>
        </w:rPr>
      </w:pPr>
      <w:r w:rsidRPr="00F42EDD">
        <w:rPr>
          <w:rFonts w:asciiTheme="majorHAnsi" w:hAnsiTheme="majorHAnsi"/>
        </w:rPr>
        <w:t>Objeto:</w:t>
      </w:r>
      <w:r>
        <w:rPr>
          <w:rFonts w:asciiTheme="majorHAnsi" w:hAnsiTheme="majorHAnsi"/>
        </w:rPr>
        <w:t xml:space="preserve"> </w:t>
      </w:r>
      <w:r w:rsidRPr="009D2429">
        <w:rPr>
          <w:rFonts w:asciiTheme="majorHAnsi" w:hAnsiTheme="majorHAnsi"/>
        </w:rPr>
        <w:t>Construção de Restaurante, quadras e Drenagens, Terraplanagem e Pavimentação da Orla Seca no Município de Jaiba/MG, que re</w:t>
      </w:r>
      <w:r>
        <w:rPr>
          <w:rFonts w:asciiTheme="majorHAnsi" w:hAnsiTheme="majorHAnsi"/>
        </w:rPr>
        <w:t>alizará no dia 02/05/2023 as 08:30 horas</w:t>
      </w:r>
      <w:r w:rsidRPr="009D2429">
        <w:rPr>
          <w:rFonts w:asciiTheme="majorHAnsi" w:hAnsiTheme="majorHAnsi"/>
        </w:rPr>
        <w:t xml:space="preserve">, em sua sede na Avenida João Teixeira Filho, Nº 335, Bairro Centro Comunitário – Jaíba/MG, disponível no site </w:t>
      </w:r>
      <w:hyperlink r:id="rId56" w:history="1">
        <w:r w:rsidRPr="00DC3D8C">
          <w:rPr>
            <w:rStyle w:val="Hyperlink"/>
            <w:rFonts w:asciiTheme="majorHAnsi" w:hAnsiTheme="majorHAnsi"/>
          </w:rPr>
          <w:t>www.jaiba.mg.gov.br</w:t>
        </w:r>
      </w:hyperlink>
      <w:r w:rsidRPr="009D2429">
        <w:rPr>
          <w:rFonts w:asciiTheme="majorHAnsi" w:hAnsiTheme="majorHAnsi"/>
        </w:rPr>
        <w:t>, esclarecimentos poderão ser obtidos no setor de Licitações de segunda a sexta-feira de 08:00 as 13:00 h</w:t>
      </w:r>
      <w:r>
        <w:rPr>
          <w:rFonts w:asciiTheme="majorHAnsi" w:hAnsiTheme="majorHAnsi"/>
        </w:rPr>
        <w:t>ora</w:t>
      </w:r>
      <w:r w:rsidRPr="009D2429">
        <w:rPr>
          <w:rFonts w:asciiTheme="majorHAnsi" w:hAnsiTheme="majorHAnsi"/>
        </w:rPr>
        <w:t xml:space="preserve">s nos dias úteis ou email: </w:t>
      </w:r>
      <w:hyperlink r:id="rId57" w:history="1">
        <w:r w:rsidRPr="00DC3D8C">
          <w:rPr>
            <w:rStyle w:val="Hyperlink"/>
            <w:rFonts w:asciiTheme="majorHAnsi" w:hAnsiTheme="majorHAnsi"/>
          </w:rPr>
          <w:t>licitacoes@jaiba.mg.gov.br</w:t>
        </w:r>
      </w:hyperlink>
      <w:r w:rsidRPr="009D2429">
        <w:rPr>
          <w:rFonts w:asciiTheme="majorHAnsi" w:hAnsiTheme="majorHAnsi"/>
        </w:rPr>
        <w:t xml:space="preserve">. </w:t>
      </w:r>
    </w:p>
    <w:p w14:paraId="21CF4823" w14:textId="77777777" w:rsidR="009D2429" w:rsidRDefault="009D2429" w:rsidP="00F95A8B">
      <w:pPr>
        <w:autoSpaceDE w:val="0"/>
        <w:autoSpaceDN w:val="0"/>
        <w:adjustRightInd w:val="0"/>
        <w:spacing w:line="320" w:lineRule="exact"/>
        <w:jc w:val="both"/>
        <w:rPr>
          <w:rFonts w:asciiTheme="majorHAnsi" w:hAnsiTheme="majorHAnsi"/>
        </w:rPr>
      </w:pPr>
    </w:p>
    <w:p w14:paraId="29372BFF" w14:textId="77777777" w:rsidR="00B833F7" w:rsidRDefault="00B833F7" w:rsidP="00F95A8B">
      <w:pPr>
        <w:autoSpaceDE w:val="0"/>
        <w:autoSpaceDN w:val="0"/>
        <w:adjustRightInd w:val="0"/>
        <w:spacing w:line="320" w:lineRule="exact"/>
        <w:jc w:val="both"/>
        <w:rPr>
          <w:rFonts w:asciiTheme="majorHAnsi" w:hAnsiTheme="majorHAnsi"/>
        </w:rPr>
      </w:pPr>
    </w:p>
    <w:p w14:paraId="3D5749F3" w14:textId="77777777" w:rsidR="000D5D91" w:rsidRDefault="00B833F7" w:rsidP="00F95A8B">
      <w:pPr>
        <w:autoSpaceDE w:val="0"/>
        <w:autoSpaceDN w:val="0"/>
        <w:adjustRightInd w:val="0"/>
        <w:spacing w:line="320" w:lineRule="exact"/>
        <w:jc w:val="both"/>
        <w:rPr>
          <w:rFonts w:asciiTheme="majorHAnsi" w:hAnsiTheme="majorHAnsi"/>
          <w:b/>
        </w:rPr>
      </w:pPr>
      <w:r w:rsidRPr="00B833F7">
        <w:rPr>
          <w:rFonts w:asciiTheme="majorHAnsi" w:hAnsiTheme="majorHAnsi"/>
          <w:b/>
        </w:rPr>
        <w:t>P</w:t>
      </w:r>
      <w:r w:rsidR="000D5D91">
        <w:rPr>
          <w:rFonts w:asciiTheme="majorHAnsi" w:hAnsiTheme="majorHAnsi"/>
          <w:b/>
        </w:rPr>
        <w:t>REFEITURA MUNICIPAL DE JOANÉSIA</w:t>
      </w:r>
    </w:p>
    <w:p w14:paraId="5CDB5CD0" w14:textId="77777777" w:rsidR="000D5D91" w:rsidRDefault="000D5D91" w:rsidP="00F95A8B">
      <w:pPr>
        <w:autoSpaceDE w:val="0"/>
        <w:autoSpaceDN w:val="0"/>
        <w:adjustRightInd w:val="0"/>
        <w:spacing w:line="320" w:lineRule="exact"/>
        <w:jc w:val="both"/>
        <w:rPr>
          <w:rFonts w:asciiTheme="majorHAnsi" w:hAnsiTheme="majorHAnsi"/>
          <w:b/>
        </w:rPr>
      </w:pPr>
    </w:p>
    <w:p w14:paraId="5D9F31A6" w14:textId="58BCC4EB" w:rsidR="00B833F7" w:rsidRPr="00B833F7" w:rsidRDefault="00B833F7" w:rsidP="00F95A8B">
      <w:pPr>
        <w:autoSpaceDE w:val="0"/>
        <w:autoSpaceDN w:val="0"/>
        <w:adjustRightInd w:val="0"/>
        <w:spacing w:line="320" w:lineRule="exact"/>
        <w:jc w:val="both"/>
        <w:rPr>
          <w:rFonts w:asciiTheme="majorHAnsi" w:hAnsiTheme="majorHAnsi"/>
          <w:b/>
        </w:rPr>
      </w:pPr>
      <w:r w:rsidRPr="00B833F7">
        <w:rPr>
          <w:rFonts w:asciiTheme="majorHAnsi" w:hAnsiTheme="majorHAnsi"/>
          <w:b/>
        </w:rPr>
        <w:t>PREGÃO PRESENCIAL Nº 35/2023</w:t>
      </w:r>
    </w:p>
    <w:p w14:paraId="3AE787E9" w14:textId="795081DD" w:rsidR="005430C9" w:rsidRPr="00B833F7" w:rsidRDefault="005430C9" w:rsidP="00F95A8B">
      <w:pPr>
        <w:autoSpaceDE w:val="0"/>
        <w:autoSpaceDN w:val="0"/>
        <w:adjustRightInd w:val="0"/>
        <w:spacing w:line="320" w:lineRule="exact"/>
        <w:jc w:val="both"/>
        <w:rPr>
          <w:rFonts w:asciiTheme="majorHAnsi" w:hAnsiTheme="majorHAnsi"/>
        </w:rPr>
      </w:pPr>
      <w:r w:rsidRPr="00F42EDD">
        <w:rPr>
          <w:rFonts w:asciiTheme="majorHAnsi" w:hAnsiTheme="majorHAnsi"/>
        </w:rPr>
        <w:t>Objeto:</w:t>
      </w:r>
      <w:r>
        <w:rPr>
          <w:rFonts w:asciiTheme="majorHAnsi" w:hAnsiTheme="majorHAnsi"/>
        </w:rPr>
        <w:t xml:space="preserve"> C</w:t>
      </w:r>
      <w:r w:rsidR="00B833F7" w:rsidRPr="00B833F7">
        <w:rPr>
          <w:rFonts w:asciiTheme="majorHAnsi" w:hAnsiTheme="majorHAnsi"/>
        </w:rPr>
        <w:t>onstrução de ponte em concreto armado e vigas m</w:t>
      </w:r>
      <w:r>
        <w:rPr>
          <w:rFonts w:asciiTheme="majorHAnsi" w:hAnsiTheme="majorHAnsi"/>
        </w:rPr>
        <w:t>etálicas na Comunidade Lavrinha</w:t>
      </w:r>
      <w:r w:rsidR="00B833F7" w:rsidRPr="00B833F7">
        <w:rPr>
          <w:rFonts w:asciiTheme="majorHAnsi" w:hAnsiTheme="majorHAnsi"/>
        </w:rPr>
        <w:t xml:space="preserve">. Abertura </w:t>
      </w:r>
      <w:r>
        <w:rPr>
          <w:rFonts w:asciiTheme="majorHAnsi" w:hAnsiTheme="majorHAnsi"/>
        </w:rPr>
        <w:t>dos Envelopes: 24/04/2023 às 09:00 horas</w:t>
      </w:r>
      <w:r w:rsidR="00B833F7" w:rsidRPr="00B833F7">
        <w:rPr>
          <w:rFonts w:asciiTheme="majorHAnsi" w:hAnsiTheme="majorHAnsi"/>
        </w:rPr>
        <w:t>. Local: Sala de licitações da Prefeitura Municipal de Joanésia - MG situada à Rua Joaquim Dias de Moura nº 12 - Centro - Joanésia - MG. Maiores informações pelo Tel</w:t>
      </w:r>
      <w:r>
        <w:rPr>
          <w:rFonts w:asciiTheme="majorHAnsi" w:hAnsiTheme="majorHAnsi"/>
        </w:rPr>
        <w:t>efone: (33) 3252-</w:t>
      </w:r>
      <w:r w:rsidR="00B833F7" w:rsidRPr="00B833F7">
        <w:rPr>
          <w:rFonts w:asciiTheme="majorHAnsi" w:hAnsiTheme="majorHAnsi"/>
        </w:rPr>
        <w:t>1130 ou pelo e-</w:t>
      </w:r>
      <w:r>
        <w:rPr>
          <w:rFonts w:asciiTheme="majorHAnsi" w:hAnsiTheme="majorHAnsi"/>
        </w:rPr>
        <w:t xml:space="preserve">mail: </w:t>
      </w:r>
      <w:hyperlink r:id="rId58" w:history="1">
        <w:r w:rsidRPr="00DC3D8C">
          <w:rPr>
            <w:rStyle w:val="Hyperlink"/>
            <w:rFonts w:asciiTheme="majorHAnsi" w:hAnsiTheme="majorHAnsi"/>
          </w:rPr>
          <w:t>licitacaopmj.mg@yahoo.com</w:t>
        </w:r>
      </w:hyperlink>
      <w:r>
        <w:rPr>
          <w:rFonts w:asciiTheme="majorHAnsi" w:hAnsiTheme="majorHAnsi"/>
        </w:rPr>
        <w:t>.</w:t>
      </w:r>
    </w:p>
    <w:p w14:paraId="67ABAD1E" w14:textId="77777777" w:rsidR="009D2429" w:rsidRPr="000D5D91" w:rsidRDefault="009D2429" w:rsidP="00F95A8B">
      <w:pPr>
        <w:autoSpaceDE w:val="0"/>
        <w:autoSpaceDN w:val="0"/>
        <w:adjustRightInd w:val="0"/>
        <w:spacing w:line="320" w:lineRule="exact"/>
        <w:jc w:val="both"/>
        <w:rPr>
          <w:rFonts w:asciiTheme="majorHAnsi" w:hAnsiTheme="majorHAnsi"/>
        </w:rPr>
      </w:pPr>
    </w:p>
    <w:p w14:paraId="56289111" w14:textId="77777777" w:rsidR="000D5D91" w:rsidRPr="000D5D91" w:rsidRDefault="000D5D91" w:rsidP="00F95A8B">
      <w:pPr>
        <w:autoSpaceDE w:val="0"/>
        <w:autoSpaceDN w:val="0"/>
        <w:adjustRightInd w:val="0"/>
        <w:spacing w:line="320" w:lineRule="exact"/>
        <w:jc w:val="both"/>
        <w:rPr>
          <w:rFonts w:asciiTheme="majorHAnsi" w:hAnsiTheme="majorHAnsi"/>
          <w:b/>
        </w:rPr>
      </w:pPr>
      <w:r w:rsidRPr="000D5D91">
        <w:rPr>
          <w:rFonts w:asciiTheme="majorHAnsi" w:hAnsiTheme="majorHAnsi"/>
          <w:b/>
        </w:rPr>
        <w:t xml:space="preserve">PREGÃO PRESENCIAL Nº 36/2023 </w:t>
      </w:r>
    </w:p>
    <w:p w14:paraId="76879543" w14:textId="4A761510" w:rsidR="002B4B46" w:rsidRPr="000D5D91" w:rsidRDefault="000D5D91" w:rsidP="00F95A8B">
      <w:pPr>
        <w:autoSpaceDE w:val="0"/>
        <w:autoSpaceDN w:val="0"/>
        <w:adjustRightInd w:val="0"/>
        <w:spacing w:line="320" w:lineRule="exact"/>
        <w:jc w:val="both"/>
        <w:rPr>
          <w:rFonts w:asciiTheme="majorHAnsi" w:hAnsiTheme="majorHAnsi"/>
        </w:rPr>
      </w:pPr>
      <w:r w:rsidRPr="00F42EDD">
        <w:rPr>
          <w:rFonts w:asciiTheme="majorHAnsi" w:hAnsiTheme="majorHAnsi"/>
        </w:rPr>
        <w:t>Objeto:</w:t>
      </w:r>
      <w:r>
        <w:rPr>
          <w:rFonts w:asciiTheme="majorHAnsi" w:hAnsiTheme="majorHAnsi"/>
        </w:rPr>
        <w:t xml:space="preserve"> C</w:t>
      </w:r>
      <w:r w:rsidR="0045103A">
        <w:rPr>
          <w:rFonts w:asciiTheme="majorHAnsi" w:hAnsiTheme="majorHAnsi"/>
        </w:rPr>
        <w:t>onstrução de uma capela velório</w:t>
      </w:r>
      <w:r w:rsidRPr="000D5D91">
        <w:rPr>
          <w:rFonts w:asciiTheme="majorHAnsi" w:hAnsiTheme="majorHAnsi"/>
        </w:rPr>
        <w:t xml:space="preserve">. Abertura </w:t>
      </w:r>
      <w:r w:rsidR="0045103A">
        <w:rPr>
          <w:rFonts w:asciiTheme="majorHAnsi" w:hAnsiTheme="majorHAnsi"/>
        </w:rPr>
        <w:t>dos Envelopes: 24/04/2023 às 10:30 horas</w:t>
      </w:r>
      <w:r w:rsidRPr="000D5D91">
        <w:rPr>
          <w:rFonts w:asciiTheme="majorHAnsi" w:hAnsiTheme="majorHAnsi"/>
        </w:rPr>
        <w:t xml:space="preserve">. Local: Sala de licitações da Prefeitura Municipal de Joanésia - MG situada à Rua Joaquim Dias de Moura nº 12 - Centro - Joanésia - MG. </w:t>
      </w:r>
      <w:r w:rsidR="0045103A">
        <w:rPr>
          <w:rFonts w:asciiTheme="majorHAnsi" w:hAnsiTheme="majorHAnsi"/>
        </w:rPr>
        <w:t>Maiores informações pelo Telefone: (</w:t>
      </w:r>
      <w:r w:rsidRPr="000D5D91">
        <w:rPr>
          <w:rFonts w:asciiTheme="majorHAnsi" w:hAnsiTheme="majorHAnsi"/>
        </w:rPr>
        <w:t>33) 3252 1130 ou pelo e-</w:t>
      </w:r>
      <w:r w:rsidR="002B4B46">
        <w:rPr>
          <w:rFonts w:asciiTheme="majorHAnsi" w:hAnsiTheme="majorHAnsi"/>
        </w:rPr>
        <w:t xml:space="preserve">mail: </w:t>
      </w:r>
      <w:hyperlink r:id="rId59" w:history="1">
        <w:r w:rsidR="002B4B46" w:rsidRPr="00DC3D8C">
          <w:rPr>
            <w:rStyle w:val="Hyperlink"/>
            <w:rFonts w:asciiTheme="majorHAnsi" w:hAnsiTheme="majorHAnsi"/>
          </w:rPr>
          <w:t>licitacaopmj.mg@yahoo.com</w:t>
        </w:r>
      </w:hyperlink>
      <w:r w:rsidR="002B4B46">
        <w:rPr>
          <w:rFonts w:asciiTheme="majorHAnsi" w:hAnsiTheme="majorHAnsi"/>
        </w:rPr>
        <w:t>.</w:t>
      </w:r>
    </w:p>
    <w:p w14:paraId="73F1398D" w14:textId="77777777" w:rsidR="00B833F7" w:rsidRDefault="00B833F7" w:rsidP="00F95A8B">
      <w:pPr>
        <w:autoSpaceDE w:val="0"/>
        <w:autoSpaceDN w:val="0"/>
        <w:adjustRightInd w:val="0"/>
        <w:spacing w:line="320" w:lineRule="exact"/>
        <w:jc w:val="both"/>
        <w:rPr>
          <w:rFonts w:asciiTheme="majorHAnsi" w:hAnsiTheme="majorHAnsi"/>
        </w:rPr>
      </w:pPr>
    </w:p>
    <w:p w14:paraId="0839D082" w14:textId="77777777" w:rsidR="00B833F7" w:rsidRDefault="00B833F7" w:rsidP="00F95A8B">
      <w:pPr>
        <w:autoSpaceDE w:val="0"/>
        <w:autoSpaceDN w:val="0"/>
        <w:adjustRightInd w:val="0"/>
        <w:spacing w:line="320" w:lineRule="exact"/>
        <w:jc w:val="both"/>
        <w:rPr>
          <w:rFonts w:asciiTheme="majorHAnsi" w:hAnsiTheme="majorHAnsi"/>
        </w:rPr>
      </w:pPr>
    </w:p>
    <w:p w14:paraId="67792A34" w14:textId="167FB17F" w:rsidR="00C3343B" w:rsidRDefault="00C3343B" w:rsidP="00F95A8B">
      <w:pPr>
        <w:autoSpaceDE w:val="0"/>
        <w:autoSpaceDN w:val="0"/>
        <w:adjustRightInd w:val="0"/>
        <w:spacing w:line="320" w:lineRule="exact"/>
        <w:jc w:val="both"/>
        <w:rPr>
          <w:rFonts w:asciiTheme="majorHAnsi" w:hAnsiTheme="majorHAnsi"/>
        </w:rPr>
      </w:pPr>
      <w:r w:rsidRPr="00C3343B">
        <w:rPr>
          <w:rFonts w:asciiTheme="majorHAnsi" w:hAnsiTheme="majorHAnsi"/>
          <w:b/>
        </w:rPr>
        <w:t xml:space="preserve">PREFEITURA MUNICIPAL DE JUVENÍLIA - RETIFICAÇÃO - </w:t>
      </w:r>
      <w:r w:rsidRPr="009D2429">
        <w:rPr>
          <w:rFonts w:asciiTheme="majorHAnsi" w:hAnsiTheme="majorHAnsi"/>
          <w:b/>
        </w:rPr>
        <w:t xml:space="preserve">TOMADA DE PREÇO Nº </w:t>
      </w:r>
      <w:r w:rsidRPr="00C3343B">
        <w:rPr>
          <w:rFonts w:asciiTheme="majorHAnsi" w:hAnsiTheme="majorHAnsi"/>
          <w:b/>
        </w:rPr>
        <w:t>001/2023</w:t>
      </w:r>
    </w:p>
    <w:p w14:paraId="401D3436" w14:textId="456822BE" w:rsidR="009D2429" w:rsidRDefault="00C3343B" w:rsidP="00F95A8B">
      <w:pPr>
        <w:autoSpaceDE w:val="0"/>
        <w:autoSpaceDN w:val="0"/>
        <w:adjustRightInd w:val="0"/>
        <w:spacing w:line="320" w:lineRule="exact"/>
        <w:jc w:val="both"/>
        <w:rPr>
          <w:rFonts w:asciiTheme="majorHAnsi" w:hAnsiTheme="majorHAnsi"/>
        </w:rPr>
      </w:pPr>
      <w:r w:rsidRPr="00C3343B">
        <w:rPr>
          <w:rFonts w:asciiTheme="majorHAnsi" w:hAnsiTheme="majorHAnsi"/>
        </w:rPr>
        <w:t>OBJETO: Execução de obra de construção de sala anexa da câmara municipal com banheiro e cobertura da garagem. Nova data de Abertura: Dia 2</w:t>
      </w:r>
      <w:r w:rsidR="008E5BBE">
        <w:rPr>
          <w:rFonts w:asciiTheme="majorHAnsi" w:hAnsiTheme="majorHAnsi"/>
        </w:rPr>
        <w:t>8/04/2023, 08:00 horas. Informações</w:t>
      </w:r>
      <w:r w:rsidRPr="00C3343B">
        <w:rPr>
          <w:rFonts w:asciiTheme="majorHAnsi" w:hAnsiTheme="majorHAnsi"/>
        </w:rPr>
        <w:t>: (38) 3614-9147. E</w:t>
      </w:r>
      <w:r w:rsidR="008E5BBE">
        <w:rPr>
          <w:rFonts w:asciiTheme="majorHAnsi" w:hAnsiTheme="majorHAnsi"/>
        </w:rPr>
        <w:t>-</w:t>
      </w:r>
      <w:r w:rsidRPr="00C3343B">
        <w:rPr>
          <w:rFonts w:asciiTheme="majorHAnsi" w:hAnsiTheme="majorHAnsi"/>
        </w:rPr>
        <w:t xml:space="preserve">mail </w:t>
      </w:r>
      <w:hyperlink r:id="rId60" w:history="1">
        <w:r w:rsidR="008E5BBE" w:rsidRPr="00DC3D8C">
          <w:rPr>
            <w:rStyle w:val="Hyperlink"/>
            <w:rFonts w:asciiTheme="majorHAnsi" w:hAnsiTheme="majorHAnsi"/>
          </w:rPr>
          <w:t>camjuvenilia@hotmail.com</w:t>
        </w:r>
      </w:hyperlink>
      <w:r w:rsidRPr="00C3343B">
        <w:rPr>
          <w:rFonts w:asciiTheme="majorHAnsi" w:hAnsiTheme="majorHAnsi"/>
        </w:rPr>
        <w:t xml:space="preserve"> ou na sede da Câmara Municipal, situado Rua Bernardo da Fonseca Pinto, n° 341 – Centro – </w:t>
      </w:r>
      <w:r w:rsidR="008E5BBE">
        <w:rPr>
          <w:rFonts w:asciiTheme="majorHAnsi" w:hAnsiTheme="majorHAnsi"/>
        </w:rPr>
        <w:t>Juvenília/MG, no horário das 07:00 horas às 13:00 horas.</w:t>
      </w:r>
    </w:p>
    <w:p w14:paraId="38E85DED" w14:textId="77777777" w:rsidR="008E5BBE" w:rsidRDefault="008E5BBE" w:rsidP="00F95A8B">
      <w:pPr>
        <w:autoSpaceDE w:val="0"/>
        <w:autoSpaceDN w:val="0"/>
        <w:adjustRightInd w:val="0"/>
        <w:spacing w:line="320" w:lineRule="exact"/>
        <w:jc w:val="both"/>
        <w:rPr>
          <w:rFonts w:asciiTheme="majorHAnsi" w:hAnsiTheme="majorHAnsi"/>
        </w:rPr>
      </w:pPr>
    </w:p>
    <w:p w14:paraId="47099E1A" w14:textId="77777777" w:rsidR="008E5BBE" w:rsidRDefault="008E5BBE" w:rsidP="00F95A8B">
      <w:pPr>
        <w:autoSpaceDE w:val="0"/>
        <w:autoSpaceDN w:val="0"/>
        <w:adjustRightInd w:val="0"/>
        <w:spacing w:line="320" w:lineRule="exact"/>
        <w:jc w:val="both"/>
        <w:rPr>
          <w:rFonts w:asciiTheme="majorHAnsi" w:hAnsiTheme="majorHAnsi"/>
        </w:rPr>
      </w:pPr>
    </w:p>
    <w:p w14:paraId="30538876" w14:textId="77777777" w:rsidR="005C30A9" w:rsidRDefault="005C30A9" w:rsidP="00F95A8B">
      <w:pPr>
        <w:autoSpaceDE w:val="0"/>
        <w:autoSpaceDN w:val="0"/>
        <w:adjustRightInd w:val="0"/>
        <w:spacing w:line="320" w:lineRule="exact"/>
        <w:jc w:val="both"/>
        <w:rPr>
          <w:rFonts w:asciiTheme="majorHAnsi" w:hAnsiTheme="majorHAnsi"/>
          <w:b/>
        </w:rPr>
      </w:pPr>
      <w:r w:rsidRPr="005C30A9">
        <w:rPr>
          <w:rFonts w:asciiTheme="majorHAnsi" w:hAnsiTheme="majorHAnsi"/>
          <w:b/>
        </w:rPr>
        <w:t xml:space="preserve">PREFEITURA MUNICIPAL DE </w:t>
      </w:r>
      <w:r>
        <w:rPr>
          <w:rFonts w:asciiTheme="majorHAnsi" w:hAnsiTheme="majorHAnsi"/>
          <w:b/>
        </w:rPr>
        <w:t xml:space="preserve">MATIPÓ </w:t>
      </w:r>
    </w:p>
    <w:p w14:paraId="0F39E649" w14:textId="77777777" w:rsidR="005C30A9" w:rsidRDefault="005C30A9" w:rsidP="00F95A8B">
      <w:pPr>
        <w:autoSpaceDE w:val="0"/>
        <w:autoSpaceDN w:val="0"/>
        <w:adjustRightInd w:val="0"/>
        <w:spacing w:line="320" w:lineRule="exact"/>
        <w:jc w:val="both"/>
        <w:rPr>
          <w:rFonts w:asciiTheme="majorHAnsi" w:hAnsiTheme="majorHAnsi"/>
          <w:b/>
        </w:rPr>
      </w:pPr>
    </w:p>
    <w:p w14:paraId="675DB63D" w14:textId="0FA6DB5B" w:rsidR="005C30A9" w:rsidRDefault="005C30A9" w:rsidP="00F95A8B">
      <w:pPr>
        <w:autoSpaceDE w:val="0"/>
        <w:autoSpaceDN w:val="0"/>
        <w:adjustRightInd w:val="0"/>
        <w:spacing w:line="320" w:lineRule="exact"/>
        <w:jc w:val="both"/>
        <w:rPr>
          <w:rFonts w:asciiTheme="majorHAnsi" w:hAnsiTheme="majorHAnsi"/>
        </w:rPr>
      </w:pPr>
      <w:r w:rsidRPr="005C30A9">
        <w:rPr>
          <w:rFonts w:asciiTheme="majorHAnsi" w:hAnsiTheme="majorHAnsi"/>
          <w:b/>
        </w:rPr>
        <w:t>CONCORRÊNCIA Nº 001/2023</w:t>
      </w:r>
    </w:p>
    <w:p w14:paraId="58525488" w14:textId="11BBF1AA" w:rsidR="005C30A9" w:rsidRDefault="005C30A9" w:rsidP="00F95A8B">
      <w:pPr>
        <w:autoSpaceDE w:val="0"/>
        <w:autoSpaceDN w:val="0"/>
        <w:adjustRightInd w:val="0"/>
        <w:spacing w:line="320" w:lineRule="exact"/>
        <w:jc w:val="both"/>
        <w:rPr>
          <w:rFonts w:asciiTheme="majorHAnsi" w:hAnsiTheme="majorHAnsi"/>
        </w:rPr>
      </w:pPr>
      <w:r w:rsidRPr="005C30A9">
        <w:rPr>
          <w:rFonts w:asciiTheme="majorHAnsi" w:hAnsiTheme="majorHAnsi"/>
        </w:rPr>
        <w:t>Objeto: Contratação de empresa para execução da 2ª etapa de serviços de complementação e conclusão para funcionamento das obras do Sistema</w:t>
      </w:r>
      <w:r>
        <w:rPr>
          <w:rFonts w:asciiTheme="majorHAnsi" w:hAnsiTheme="majorHAnsi"/>
        </w:rPr>
        <w:t xml:space="preserve"> de Esgotamento Sanitário – ETE</w:t>
      </w:r>
      <w:r w:rsidRPr="005C30A9">
        <w:rPr>
          <w:rFonts w:asciiTheme="majorHAnsi" w:hAnsiTheme="majorHAnsi"/>
        </w:rPr>
        <w:t>. Abertura</w:t>
      </w:r>
      <w:r>
        <w:rPr>
          <w:rFonts w:asciiTheme="majorHAnsi" w:hAnsiTheme="majorHAnsi"/>
        </w:rPr>
        <w:t>: 16/05/2023 as 09:00 horas</w:t>
      </w:r>
      <w:r w:rsidRPr="005C30A9">
        <w:rPr>
          <w:rFonts w:asciiTheme="majorHAnsi" w:hAnsiTheme="majorHAnsi"/>
        </w:rPr>
        <w:t>. Mais informaçõe</w:t>
      </w:r>
      <w:r>
        <w:rPr>
          <w:rFonts w:asciiTheme="majorHAnsi" w:hAnsiTheme="majorHAnsi"/>
        </w:rPr>
        <w:t>s no (31) 3873-1680.</w:t>
      </w:r>
    </w:p>
    <w:p w14:paraId="355B59FA" w14:textId="77777777" w:rsidR="005C30A9" w:rsidRDefault="005C30A9" w:rsidP="00F95A8B">
      <w:pPr>
        <w:autoSpaceDE w:val="0"/>
        <w:autoSpaceDN w:val="0"/>
        <w:adjustRightInd w:val="0"/>
        <w:spacing w:line="320" w:lineRule="exact"/>
        <w:jc w:val="both"/>
        <w:rPr>
          <w:rFonts w:asciiTheme="majorHAnsi" w:hAnsiTheme="majorHAnsi"/>
        </w:rPr>
      </w:pPr>
    </w:p>
    <w:p w14:paraId="7A3199D9" w14:textId="69DB3C3C" w:rsidR="005C30A9" w:rsidRPr="005C30A9" w:rsidRDefault="005C30A9" w:rsidP="00F95A8B">
      <w:pPr>
        <w:autoSpaceDE w:val="0"/>
        <w:autoSpaceDN w:val="0"/>
        <w:adjustRightInd w:val="0"/>
        <w:spacing w:line="320" w:lineRule="exact"/>
        <w:jc w:val="both"/>
        <w:rPr>
          <w:rFonts w:asciiTheme="majorHAnsi" w:hAnsiTheme="majorHAnsi"/>
          <w:b/>
        </w:rPr>
      </w:pPr>
      <w:r w:rsidRPr="005C30A9">
        <w:rPr>
          <w:rFonts w:asciiTheme="majorHAnsi" w:hAnsiTheme="majorHAnsi"/>
          <w:b/>
        </w:rPr>
        <w:t xml:space="preserve">RETIFICAÇÃO - </w:t>
      </w:r>
      <w:r w:rsidRPr="009D2429">
        <w:rPr>
          <w:rFonts w:asciiTheme="majorHAnsi" w:hAnsiTheme="majorHAnsi"/>
          <w:b/>
        </w:rPr>
        <w:t xml:space="preserve">TOMADA DE PREÇO Nº </w:t>
      </w:r>
      <w:r w:rsidRPr="005C30A9">
        <w:rPr>
          <w:rFonts w:asciiTheme="majorHAnsi" w:hAnsiTheme="majorHAnsi"/>
          <w:b/>
        </w:rPr>
        <w:t>004/2023</w:t>
      </w:r>
    </w:p>
    <w:p w14:paraId="5703256F" w14:textId="6148FA94" w:rsidR="008E5BBE" w:rsidRDefault="005C30A9" w:rsidP="00F95A8B">
      <w:pPr>
        <w:autoSpaceDE w:val="0"/>
        <w:autoSpaceDN w:val="0"/>
        <w:adjustRightInd w:val="0"/>
        <w:spacing w:line="320" w:lineRule="exact"/>
        <w:jc w:val="both"/>
        <w:rPr>
          <w:rFonts w:asciiTheme="majorHAnsi" w:hAnsiTheme="majorHAnsi"/>
        </w:rPr>
      </w:pPr>
      <w:r w:rsidRPr="005C30A9">
        <w:rPr>
          <w:rFonts w:asciiTheme="majorHAnsi" w:hAnsiTheme="majorHAnsi"/>
        </w:rPr>
        <w:t>Objeto: Contratação de empresa para reforma e ampliação da Escola Municipal Delizete Brandão Baião. Abertura</w:t>
      </w:r>
      <w:r>
        <w:rPr>
          <w:rFonts w:asciiTheme="majorHAnsi" w:hAnsiTheme="majorHAnsi"/>
        </w:rPr>
        <w:t>: 28/04/2023 as 09:00 horas</w:t>
      </w:r>
      <w:r w:rsidRPr="005C30A9">
        <w:rPr>
          <w:rFonts w:asciiTheme="majorHAnsi" w:hAnsiTheme="majorHAnsi"/>
        </w:rPr>
        <w:t>. Mais</w:t>
      </w:r>
      <w:r>
        <w:rPr>
          <w:rFonts w:asciiTheme="majorHAnsi" w:hAnsiTheme="majorHAnsi"/>
        </w:rPr>
        <w:t xml:space="preserve"> informações no (31) 3873-1680.</w:t>
      </w:r>
    </w:p>
    <w:p w14:paraId="41CFEB3C" w14:textId="77777777" w:rsidR="00F95A8B" w:rsidRDefault="00F95A8B" w:rsidP="00F95A8B">
      <w:pPr>
        <w:autoSpaceDE w:val="0"/>
        <w:autoSpaceDN w:val="0"/>
        <w:adjustRightInd w:val="0"/>
        <w:spacing w:line="320" w:lineRule="exact"/>
        <w:jc w:val="both"/>
        <w:rPr>
          <w:rFonts w:asciiTheme="majorHAnsi" w:hAnsiTheme="majorHAnsi"/>
        </w:rPr>
      </w:pPr>
    </w:p>
    <w:p w14:paraId="6A26FAFC" w14:textId="25B12316" w:rsidR="00374A36" w:rsidRPr="00374A36" w:rsidRDefault="00374A36" w:rsidP="00F95A8B">
      <w:pPr>
        <w:autoSpaceDE w:val="0"/>
        <w:autoSpaceDN w:val="0"/>
        <w:adjustRightInd w:val="0"/>
        <w:spacing w:line="320" w:lineRule="exact"/>
        <w:jc w:val="both"/>
        <w:rPr>
          <w:rFonts w:asciiTheme="majorHAnsi" w:hAnsiTheme="majorHAnsi"/>
          <w:b/>
        </w:rPr>
      </w:pPr>
      <w:r w:rsidRPr="00374A36">
        <w:rPr>
          <w:rFonts w:asciiTheme="majorHAnsi" w:hAnsiTheme="majorHAnsi"/>
          <w:b/>
        </w:rPr>
        <w:t xml:space="preserve">PREFEITURA MUNICIPAL DE MATOZINHOS - CONCORRÊNCIA </w:t>
      </w:r>
      <w:r w:rsidRPr="009D2429">
        <w:rPr>
          <w:rFonts w:asciiTheme="majorHAnsi" w:hAnsiTheme="majorHAnsi"/>
          <w:b/>
        </w:rPr>
        <w:t>Nº</w:t>
      </w:r>
      <w:r w:rsidRPr="00374A36">
        <w:rPr>
          <w:rFonts w:asciiTheme="majorHAnsi" w:hAnsiTheme="majorHAnsi"/>
          <w:b/>
        </w:rPr>
        <w:t xml:space="preserve"> 03/PMM/2022</w:t>
      </w:r>
    </w:p>
    <w:p w14:paraId="47C1F8ED" w14:textId="7EAE7A15" w:rsidR="005C30A9" w:rsidRDefault="00374A36" w:rsidP="00F95A8B">
      <w:pPr>
        <w:autoSpaceDE w:val="0"/>
        <w:autoSpaceDN w:val="0"/>
        <w:adjustRightInd w:val="0"/>
        <w:spacing w:line="320" w:lineRule="exact"/>
        <w:jc w:val="both"/>
        <w:rPr>
          <w:rFonts w:asciiTheme="majorHAnsi" w:hAnsiTheme="majorHAnsi"/>
        </w:rPr>
      </w:pPr>
      <w:r w:rsidRPr="005C30A9">
        <w:rPr>
          <w:rFonts w:asciiTheme="majorHAnsi" w:hAnsiTheme="majorHAnsi"/>
        </w:rPr>
        <w:t>Objeto:</w:t>
      </w:r>
      <w:r>
        <w:rPr>
          <w:rFonts w:asciiTheme="majorHAnsi" w:hAnsiTheme="majorHAnsi"/>
        </w:rPr>
        <w:t xml:space="preserve"> E</w:t>
      </w:r>
      <w:r w:rsidRPr="00374A36">
        <w:rPr>
          <w:rFonts w:asciiTheme="majorHAnsi" w:hAnsiTheme="majorHAnsi"/>
        </w:rPr>
        <w:t>xecução da Praç</w:t>
      </w:r>
      <w:r>
        <w:rPr>
          <w:rFonts w:asciiTheme="majorHAnsi" w:hAnsiTheme="majorHAnsi"/>
        </w:rPr>
        <w:t xml:space="preserve">a Pública do Bairro Presidente. </w:t>
      </w:r>
      <w:r w:rsidRPr="00374A36">
        <w:rPr>
          <w:rFonts w:asciiTheme="majorHAnsi" w:hAnsiTheme="majorHAnsi"/>
        </w:rPr>
        <w:t>A CPL torna público, para conhecimento dos interessados que conforme definido na ata do dia 04/04/2023, comunicamos que a sessão para abertura e julgamento das propostas comerciais ocorrerá no dia 14/04/2023 às 09:30</w:t>
      </w:r>
      <w:r>
        <w:rPr>
          <w:rFonts w:asciiTheme="majorHAnsi" w:hAnsiTheme="majorHAnsi"/>
        </w:rPr>
        <w:t xml:space="preserve"> </w:t>
      </w:r>
      <w:r w:rsidRPr="00374A36">
        <w:rPr>
          <w:rFonts w:asciiTheme="majorHAnsi" w:hAnsiTheme="majorHAnsi"/>
        </w:rPr>
        <w:t>h</w:t>
      </w:r>
      <w:r>
        <w:rPr>
          <w:rFonts w:asciiTheme="majorHAnsi" w:hAnsiTheme="majorHAnsi"/>
        </w:rPr>
        <w:t>oras</w:t>
      </w:r>
      <w:r w:rsidRPr="00374A36">
        <w:rPr>
          <w:rFonts w:asciiTheme="majorHAnsi" w:hAnsiTheme="majorHAnsi"/>
        </w:rPr>
        <w:t>, na Praça Bom Jesus, nº 105, Centro – Matozinhos/MG. Contato: (31) 3712-4083 ou (31) 3712-4512</w:t>
      </w:r>
      <w:r>
        <w:rPr>
          <w:rFonts w:asciiTheme="majorHAnsi" w:hAnsiTheme="majorHAnsi"/>
        </w:rPr>
        <w:t>.</w:t>
      </w:r>
    </w:p>
    <w:p w14:paraId="6E6DA060" w14:textId="77777777" w:rsidR="00374A36" w:rsidRDefault="00374A36" w:rsidP="00EF4909">
      <w:pPr>
        <w:autoSpaceDE w:val="0"/>
        <w:autoSpaceDN w:val="0"/>
        <w:adjustRightInd w:val="0"/>
        <w:jc w:val="both"/>
        <w:rPr>
          <w:rFonts w:asciiTheme="majorHAnsi" w:hAnsiTheme="majorHAnsi"/>
        </w:rPr>
      </w:pPr>
    </w:p>
    <w:p w14:paraId="068E7789" w14:textId="77777777" w:rsidR="00374A36" w:rsidRPr="00B015FE" w:rsidRDefault="00374A36" w:rsidP="00EF4909">
      <w:pPr>
        <w:autoSpaceDE w:val="0"/>
        <w:autoSpaceDN w:val="0"/>
        <w:adjustRightInd w:val="0"/>
        <w:jc w:val="both"/>
        <w:rPr>
          <w:rFonts w:asciiTheme="majorHAnsi" w:hAnsiTheme="majorHAnsi"/>
          <w:b/>
        </w:rPr>
      </w:pPr>
    </w:p>
    <w:p w14:paraId="4E763F83" w14:textId="6F8D032C" w:rsidR="00B015FE" w:rsidRPr="00B015FE" w:rsidRDefault="00B015FE" w:rsidP="00EF4909">
      <w:pPr>
        <w:autoSpaceDE w:val="0"/>
        <w:autoSpaceDN w:val="0"/>
        <w:adjustRightInd w:val="0"/>
        <w:jc w:val="both"/>
        <w:rPr>
          <w:rFonts w:asciiTheme="majorHAnsi" w:hAnsiTheme="majorHAnsi"/>
          <w:b/>
        </w:rPr>
      </w:pPr>
      <w:r w:rsidRPr="00B015FE">
        <w:rPr>
          <w:rFonts w:asciiTheme="majorHAnsi" w:hAnsiTheme="majorHAnsi"/>
          <w:b/>
        </w:rPr>
        <w:t>PREFEITURA MUNICIPAL DE MUTUM - TOMADA DE PREÇOS Nº 011/2023</w:t>
      </w:r>
    </w:p>
    <w:p w14:paraId="228C78A5" w14:textId="0B64C2BB" w:rsidR="00374A36" w:rsidRDefault="00B015FE" w:rsidP="00EF4909">
      <w:pPr>
        <w:autoSpaceDE w:val="0"/>
        <w:autoSpaceDN w:val="0"/>
        <w:adjustRightInd w:val="0"/>
        <w:jc w:val="both"/>
        <w:rPr>
          <w:rFonts w:asciiTheme="majorHAnsi" w:hAnsiTheme="majorHAnsi"/>
        </w:rPr>
      </w:pPr>
      <w:r w:rsidRPr="005C30A9">
        <w:rPr>
          <w:rFonts w:asciiTheme="majorHAnsi" w:hAnsiTheme="majorHAnsi"/>
        </w:rPr>
        <w:t>Objeto:</w:t>
      </w:r>
      <w:r>
        <w:rPr>
          <w:rFonts w:asciiTheme="majorHAnsi" w:hAnsiTheme="majorHAnsi"/>
        </w:rPr>
        <w:t xml:space="preserve"> C</w:t>
      </w:r>
      <w:r w:rsidRPr="00B015FE">
        <w:rPr>
          <w:rFonts w:asciiTheme="majorHAnsi" w:hAnsiTheme="majorHAnsi"/>
        </w:rPr>
        <w:t>onstrução de muro na Rua Um, do Bairro Capitão Fonseca,</w:t>
      </w:r>
      <w:r>
        <w:rPr>
          <w:rFonts w:asciiTheme="majorHAnsi" w:hAnsiTheme="majorHAnsi"/>
        </w:rPr>
        <w:t xml:space="preserve"> no Município de Mutum, MG</w:t>
      </w:r>
      <w:r w:rsidRPr="00B015FE">
        <w:rPr>
          <w:rFonts w:asciiTheme="majorHAnsi" w:hAnsiTheme="majorHAnsi"/>
        </w:rPr>
        <w:t>. Entrega dos envelopes contendo a documenta</w:t>
      </w:r>
      <w:r>
        <w:rPr>
          <w:rFonts w:asciiTheme="majorHAnsi" w:hAnsiTheme="majorHAnsi"/>
        </w:rPr>
        <w:t>ção e proposta até às 09:00 horas</w:t>
      </w:r>
      <w:r w:rsidRPr="00B015FE">
        <w:rPr>
          <w:rFonts w:asciiTheme="majorHAnsi" w:hAnsiTheme="majorHAnsi"/>
        </w:rPr>
        <w:t xml:space="preserve"> da data de 27 de abril de 2023.</w:t>
      </w:r>
      <w:r>
        <w:rPr>
          <w:rFonts w:asciiTheme="majorHAnsi" w:hAnsiTheme="majorHAnsi"/>
        </w:rPr>
        <w:t xml:space="preserve"> Início da sessão pública às 09:00 horas</w:t>
      </w:r>
      <w:r w:rsidRPr="00B015FE">
        <w:rPr>
          <w:rFonts w:asciiTheme="majorHAnsi" w:hAnsiTheme="majorHAnsi"/>
        </w:rPr>
        <w:t xml:space="preserve"> da data de 27 de abril de 2023. Informações pelo </w:t>
      </w:r>
      <w:r>
        <w:rPr>
          <w:rFonts w:asciiTheme="majorHAnsi" w:hAnsiTheme="majorHAnsi"/>
        </w:rPr>
        <w:t xml:space="preserve">e-mail: </w:t>
      </w:r>
      <w:hyperlink r:id="rId61" w:history="1">
        <w:r w:rsidRPr="00DC3D8C">
          <w:rPr>
            <w:rStyle w:val="Hyperlink"/>
            <w:rFonts w:asciiTheme="majorHAnsi" w:hAnsiTheme="majorHAnsi"/>
          </w:rPr>
          <w:t>licitacao@mutum.mg.gov.br</w:t>
        </w:r>
      </w:hyperlink>
      <w:r>
        <w:rPr>
          <w:rFonts w:asciiTheme="majorHAnsi" w:hAnsiTheme="majorHAnsi"/>
        </w:rPr>
        <w:t xml:space="preserve"> ou telefone</w:t>
      </w:r>
      <w:r w:rsidRPr="00B015FE">
        <w:rPr>
          <w:rFonts w:asciiTheme="majorHAnsi" w:hAnsiTheme="majorHAnsi"/>
        </w:rPr>
        <w:t>: (33) 3312-1503. O edital e seus respectivos anexos encontram-se disponíveis gratuitamente no s</w:t>
      </w:r>
      <w:r w:rsidR="0094096F">
        <w:rPr>
          <w:rFonts w:asciiTheme="majorHAnsi" w:hAnsiTheme="majorHAnsi"/>
        </w:rPr>
        <w:t xml:space="preserve">ite do município </w:t>
      </w:r>
      <w:hyperlink r:id="rId62" w:history="1">
        <w:r w:rsidR="0094096F" w:rsidRPr="00DC3D8C">
          <w:rPr>
            <w:rStyle w:val="Hyperlink"/>
            <w:rFonts w:asciiTheme="majorHAnsi" w:hAnsiTheme="majorHAnsi"/>
          </w:rPr>
          <w:t>https://mutum.mg.gov.br</w:t>
        </w:r>
      </w:hyperlink>
      <w:r w:rsidRPr="00B015FE">
        <w:rPr>
          <w:rFonts w:asciiTheme="majorHAnsi" w:hAnsiTheme="majorHAnsi"/>
        </w:rPr>
        <w:t xml:space="preserve">. Informações e esclarecimentos protocoladas via e-mail </w:t>
      </w:r>
      <w:hyperlink r:id="rId63" w:history="1">
        <w:r w:rsidR="0094096F" w:rsidRPr="00DC3D8C">
          <w:rPr>
            <w:rStyle w:val="Hyperlink"/>
            <w:rFonts w:asciiTheme="majorHAnsi" w:hAnsiTheme="majorHAnsi"/>
          </w:rPr>
          <w:t>licitacao@mutum.mg.gov.br</w:t>
        </w:r>
      </w:hyperlink>
      <w:r w:rsidR="0094096F">
        <w:rPr>
          <w:rFonts w:asciiTheme="majorHAnsi" w:hAnsiTheme="majorHAnsi"/>
        </w:rPr>
        <w:t>.</w:t>
      </w:r>
    </w:p>
    <w:p w14:paraId="5EA9074C" w14:textId="77777777" w:rsidR="00986752" w:rsidRDefault="00986752" w:rsidP="00EF4909">
      <w:pPr>
        <w:autoSpaceDE w:val="0"/>
        <w:autoSpaceDN w:val="0"/>
        <w:adjustRightInd w:val="0"/>
        <w:jc w:val="both"/>
        <w:rPr>
          <w:rFonts w:asciiTheme="majorHAnsi" w:hAnsiTheme="majorHAnsi"/>
        </w:rPr>
      </w:pPr>
    </w:p>
    <w:p w14:paraId="66F9492F" w14:textId="77777777" w:rsidR="00F95A8B" w:rsidRPr="00986752" w:rsidRDefault="00F95A8B" w:rsidP="00EF4909">
      <w:pPr>
        <w:autoSpaceDE w:val="0"/>
        <w:autoSpaceDN w:val="0"/>
        <w:adjustRightInd w:val="0"/>
        <w:jc w:val="both"/>
        <w:rPr>
          <w:rFonts w:asciiTheme="majorHAnsi" w:hAnsiTheme="majorHAnsi"/>
          <w:b/>
        </w:rPr>
      </w:pPr>
    </w:p>
    <w:p w14:paraId="7763A9CF" w14:textId="6DD83EF9" w:rsidR="00986752" w:rsidRPr="00986752" w:rsidRDefault="00986752" w:rsidP="00EF4909">
      <w:pPr>
        <w:autoSpaceDE w:val="0"/>
        <w:autoSpaceDN w:val="0"/>
        <w:adjustRightInd w:val="0"/>
        <w:jc w:val="both"/>
        <w:rPr>
          <w:rFonts w:asciiTheme="majorHAnsi" w:hAnsiTheme="majorHAnsi"/>
          <w:b/>
        </w:rPr>
      </w:pPr>
      <w:r w:rsidRPr="00986752">
        <w:rPr>
          <w:rFonts w:asciiTheme="majorHAnsi" w:hAnsiTheme="majorHAnsi"/>
          <w:b/>
        </w:rPr>
        <w:t>PREFEITURA MUNICIPAL DE NOVA SERRANA - CONCORRÊNCIA Nº 005/2023</w:t>
      </w:r>
    </w:p>
    <w:p w14:paraId="1589E766" w14:textId="0C039D94" w:rsidR="00986752" w:rsidRDefault="00986752" w:rsidP="00EF4909">
      <w:pPr>
        <w:autoSpaceDE w:val="0"/>
        <w:autoSpaceDN w:val="0"/>
        <w:adjustRightInd w:val="0"/>
        <w:jc w:val="both"/>
        <w:rPr>
          <w:rFonts w:asciiTheme="majorHAnsi" w:hAnsiTheme="majorHAnsi"/>
        </w:rPr>
      </w:pPr>
      <w:r w:rsidRPr="00986752">
        <w:rPr>
          <w:rFonts w:asciiTheme="majorHAnsi" w:hAnsiTheme="majorHAnsi"/>
        </w:rPr>
        <w:t xml:space="preserve">Objeto: Construção de quadra poliesportiva no Bairro Gamas, localizado </w:t>
      </w:r>
      <w:r>
        <w:rPr>
          <w:rFonts w:asciiTheme="majorHAnsi" w:hAnsiTheme="majorHAnsi"/>
        </w:rPr>
        <w:t>no Município de Nova Serrana-MG</w:t>
      </w:r>
      <w:r w:rsidRPr="00986752">
        <w:rPr>
          <w:rFonts w:asciiTheme="majorHAnsi" w:hAnsiTheme="majorHAnsi"/>
        </w:rPr>
        <w:t xml:space="preserve">. Entrega dos </w:t>
      </w:r>
      <w:r>
        <w:rPr>
          <w:rFonts w:asciiTheme="majorHAnsi" w:hAnsiTheme="majorHAnsi"/>
        </w:rPr>
        <w:t>envelopes dia 15/05/2023, às 09:30 horas</w:t>
      </w:r>
      <w:r w:rsidRPr="00986752">
        <w:rPr>
          <w:rFonts w:asciiTheme="majorHAnsi" w:hAnsiTheme="majorHAnsi"/>
        </w:rPr>
        <w:t>. Mais info</w:t>
      </w:r>
      <w:r>
        <w:rPr>
          <w:rFonts w:asciiTheme="majorHAnsi" w:hAnsiTheme="majorHAnsi"/>
        </w:rPr>
        <w:t>rmações pelo telefone (37) 3226-9011.</w:t>
      </w:r>
    </w:p>
    <w:p w14:paraId="66C76F3E" w14:textId="77777777" w:rsidR="00986752" w:rsidRDefault="00986752" w:rsidP="00EF4909">
      <w:pPr>
        <w:autoSpaceDE w:val="0"/>
        <w:autoSpaceDN w:val="0"/>
        <w:adjustRightInd w:val="0"/>
        <w:jc w:val="both"/>
        <w:rPr>
          <w:rFonts w:asciiTheme="majorHAnsi" w:hAnsiTheme="majorHAnsi"/>
        </w:rPr>
      </w:pPr>
    </w:p>
    <w:p w14:paraId="01C0FA81" w14:textId="77777777" w:rsidR="00986752" w:rsidRPr="001C72FA" w:rsidRDefault="00986752" w:rsidP="00EF4909">
      <w:pPr>
        <w:autoSpaceDE w:val="0"/>
        <w:autoSpaceDN w:val="0"/>
        <w:adjustRightInd w:val="0"/>
        <w:jc w:val="both"/>
        <w:rPr>
          <w:rFonts w:asciiTheme="majorHAnsi" w:hAnsiTheme="majorHAnsi"/>
          <w:b/>
        </w:rPr>
      </w:pPr>
    </w:p>
    <w:p w14:paraId="6C7F7CB5" w14:textId="77777777" w:rsidR="00CF0B1A" w:rsidRPr="001C72FA" w:rsidRDefault="00CF0B1A" w:rsidP="00EF4909">
      <w:pPr>
        <w:autoSpaceDE w:val="0"/>
        <w:autoSpaceDN w:val="0"/>
        <w:adjustRightInd w:val="0"/>
        <w:jc w:val="both"/>
        <w:rPr>
          <w:rFonts w:asciiTheme="majorHAnsi" w:hAnsiTheme="majorHAnsi"/>
          <w:b/>
        </w:rPr>
      </w:pPr>
      <w:r w:rsidRPr="001C72FA">
        <w:rPr>
          <w:rFonts w:asciiTheme="majorHAnsi" w:hAnsiTheme="majorHAnsi"/>
          <w:b/>
        </w:rPr>
        <w:t>PREFEITURA MUNICIPAL DE OURO VERDE DE MINAS - TOMADA DE PREÇOS Nº 3/2023</w:t>
      </w:r>
    </w:p>
    <w:p w14:paraId="05574941" w14:textId="48819E50" w:rsidR="00CF0B1A" w:rsidRPr="00CF0B1A" w:rsidRDefault="00CF0B1A" w:rsidP="00EF4909">
      <w:pPr>
        <w:autoSpaceDE w:val="0"/>
        <w:autoSpaceDN w:val="0"/>
        <w:adjustRightInd w:val="0"/>
        <w:jc w:val="both"/>
        <w:rPr>
          <w:rFonts w:asciiTheme="majorHAnsi" w:hAnsiTheme="majorHAnsi"/>
        </w:rPr>
      </w:pPr>
      <w:r w:rsidRPr="00986752">
        <w:rPr>
          <w:rFonts w:asciiTheme="majorHAnsi" w:hAnsiTheme="majorHAnsi"/>
        </w:rPr>
        <w:t>Objeto:</w:t>
      </w:r>
      <w:r>
        <w:rPr>
          <w:rFonts w:asciiTheme="majorHAnsi" w:hAnsiTheme="majorHAnsi"/>
        </w:rPr>
        <w:t xml:space="preserve"> E</w:t>
      </w:r>
      <w:r w:rsidRPr="00CF0B1A">
        <w:rPr>
          <w:rFonts w:asciiTheme="majorHAnsi" w:hAnsiTheme="majorHAnsi"/>
        </w:rPr>
        <w:t>xecução das obras e serviços de recapeamento asfáltico (PMF) em vias públicas na sede do Município, que realizará no dia 28/04/2023 às 10</w:t>
      </w:r>
      <w:r>
        <w:rPr>
          <w:rFonts w:asciiTheme="majorHAnsi" w:hAnsiTheme="majorHAnsi"/>
        </w:rPr>
        <w:t>:00</w:t>
      </w:r>
      <w:r w:rsidRPr="00CF0B1A">
        <w:rPr>
          <w:rFonts w:asciiTheme="majorHAnsi" w:hAnsiTheme="majorHAnsi"/>
        </w:rPr>
        <w:t xml:space="preserve"> horas. Edital e informações encontram-se à disposição dos interessados na sala da Comissão Permanente de Licitação localizada na Rua Cícero Xavier de Vasconcelos, nº 19, Centro, tele/fax (33)</w:t>
      </w:r>
      <w:r>
        <w:rPr>
          <w:rFonts w:asciiTheme="majorHAnsi" w:hAnsiTheme="majorHAnsi"/>
        </w:rPr>
        <w:t xml:space="preserve"> </w:t>
      </w:r>
      <w:r w:rsidRPr="00CF0B1A">
        <w:rPr>
          <w:rFonts w:asciiTheme="majorHAnsi" w:hAnsiTheme="majorHAnsi"/>
        </w:rPr>
        <w:t xml:space="preserve">3527-1211, nos dias úteis, no horário de </w:t>
      </w:r>
      <w:r w:rsidR="007916F2">
        <w:rPr>
          <w:rFonts w:asciiTheme="majorHAnsi" w:hAnsiTheme="majorHAnsi"/>
        </w:rPr>
        <w:t>0</w:t>
      </w:r>
      <w:r w:rsidRPr="00CF0B1A">
        <w:rPr>
          <w:rFonts w:asciiTheme="majorHAnsi" w:hAnsiTheme="majorHAnsi"/>
        </w:rPr>
        <w:t>7</w:t>
      </w:r>
      <w:r w:rsidR="007916F2">
        <w:rPr>
          <w:rFonts w:asciiTheme="majorHAnsi" w:hAnsiTheme="majorHAnsi"/>
        </w:rPr>
        <w:t>:00</w:t>
      </w:r>
      <w:r w:rsidRPr="00CF0B1A">
        <w:rPr>
          <w:rFonts w:asciiTheme="majorHAnsi" w:hAnsiTheme="majorHAnsi"/>
        </w:rPr>
        <w:t xml:space="preserve"> às 11</w:t>
      </w:r>
      <w:r w:rsidR="007916F2">
        <w:rPr>
          <w:rFonts w:asciiTheme="majorHAnsi" w:hAnsiTheme="majorHAnsi"/>
        </w:rPr>
        <w:t>:00</w:t>
      </w:r>
      <w:r w:rsidRPr="00CF0B1A">
        <w:rPr>
          <w:rFonts w:asciiTheme="majorHAnsi" w:hAnsiTheme="majorHAnsi"/>
        </w:rPr>
        <w:t xml:space="preserve"> horas ou através do e-mail:</w:t>
      </w:r>
      <w:r w:rsidR="007916F2">
        <w:rPr>
          <w:rFonts w:asciiTheme="majorHAnsi" w:hAnsiTheme="majorHAnsi"/>
        </w:rPr>
        <w:t xml:space="preserve"> </w:t>
      </w:r>
      <w:hyperlink r:id="rId64" w:history="1">
        <w:r w:rsidR="007916F2" w:rsidRPr="00DC3D8C">
          <w:rPr>
            <w:rStyle w:val="Hyperlink"/>
            <w:rFonts w:asciiTheme="majorHAnsi" w:hAnsiTheme="majorHAnsi"/>
          </w:rPr>
          <w:t>licitacao@ouroverdedeminas.mg.gov.br</w:t>
        </w:r>
      </w:hyperlink>
      <w:r w:rsidRPr="00CF0B1A">
        <w:rPr>
          <w:rFonts w:asciiTheme="majorHAnsi" w:hAnsiTheme="majorHAnsi"/>
        </w:rPr>
        <w:t>.</w:t>
      </w:r>
    </w:p>
    <w:p w14:paraId="00A1E7B5" w14:textId="77777777" w:rsidR="00CF0B1A" w:rsidRDefault="00CF0B1A" w:rsidP="00EF4909">
      <w:pPr>
        <w:autoSpaceDE w:val="0"/>
        <w:autoSpaceDN w:val="0"/>
        <w:adjustRightInd w:val="0"/>
        <w:jc w:val="both"/>
        <w:rPr>
          <w:rFonts w:asciiTheme="majorHAnsi" w:hAnsiTheme="majorHAnsi"/>
        </w:rPr>
      </w:pPr>
    </w:p>
    <w:p w14:paraId="6356E221" w14:textId="77777777" w:rsidR="00986752" w:rsidRPr="00822466" w:rsidRDefault="00986752" w:rsidP="00EF4909">
      <w:pPr>
        <w:autoSpaceDE w:val="0"/>
        <w:autoSpaceDN w:val="0"/>
        <w:adjustRightInd w:val="0"/>
        <w:jc w:val="both"/>
        <w:rPr>
          <w:rFonts w:asciiTheme="majorHAnsi" w:hAnsiTheme="majorHAnsi"/>
          <w:b/>
        </w:rPr>
      </w:pPr>
    </w:p>
    <w:p w14:paraId="611402A7" w14:textId="33D659F8" w:rsidR="00822466" w:rsidRPr="00822466" w:rsidRDefault="00822466" w:rsidP="00EF4909">
      <w:pPr>
        <w:autoSpaceDE w:val="0"/>
        <w:autoSpaceDN w:val="0"/>
        <w:adjustRightInd w:val="0"/>
        <w:jc w:val="both"/>
        <w:rPr>
          <w:rFonts w:asciiTheme="majorHAnsi" w:hAnsiTheme="majorHAnsi"/>
          <w:b/>
        </w:rPr>
      </w:pPr>
      <w:r w:rsidRPr="00822466">
        <w:rPr>
          <w:rFonts w:asciiTheme="majorHAnsi" w:hAnsiTheme="majorHAnsi"/>
          <w:b/>
        </w:rPr>
        <w:t>PREFEITURA MUNICIPAL DE PARAOPEBA - TOMADA DE PREÇOS Nº009/2023</w:t>
      </w:r>
    </w:p>
    <w:p w14:paraId="172DFFD5" w14:textId="79628EEF" w:rsidR="00986752" w:rsidRDefault="00822466" w:rsidP="00EF4909">
      <w:pPr>
        <w:autoSpaceDE w:val="0"/>
        <w:autoSpaceDN w:val="0"/>
        <w:adjustRightInd w:val="0"/>
        <w:jc w:val="both"/>
        <w:rPr>
          <w:rFonts w:asciiTheme="majorHAnsi" w:hAnsiTheme="majorHAnsi"/>
        </w:rPr>
      </w:pPr>
      <w:r w:rsidRPr="00986752">
        <w:rPr>
          <w:rFonts w:asciiTheme="majorHAnsi" w:hAnsiTheme="majorHAnsi"/>
        </w:rPr>
        <w:t>Objeto:</w:t>
      </w:r>
      <w:r>
        <w:rPr>
          <w:rFonts w:asciiTheme="majorHAnsi" w:hAnsiTheme="majorHAnsi"/>
        </w:rPr>
        <w:t xml:space="preserve"> </w:t>
      </w:r>
      <w:r w:rsidR="0030442E">
        <w:rPr>
          <w:rFonts w:asciiTheme="majorHAnsi" w:hAnsiTheme="majorHAnsi"/>
        </w:rPr>
        <w:t>R</w:t>
      </w:r>
      <w:r w:rsidR="0030442E" w:rsidRPr="00822466">
        <w:rPr>
          <w:rFonts w:asciiTheme="majorHAnsi" w:hAnsiTheme="majorHAnsi"/>
        </w:rPr>
        <w:t>eforma de local par</w:t>
      </w:r>
      <w:r w:rsidR="0030442E">
        <w:rPr>
          <w:rFonts w:asciiTheme="majorHAnsi" w:hAnsiTheme="majorHAnsi"/>
        </w:rPr>
        <w:t>a implantação do SAMU Paraopeba</w:t>
      </w:r>
      <w:r>
        <w:rPr>
          <w:rFonts w:asciiTheme="majorHAnsi" w:hAnsiTheme="majorHAnsi"/>
        </w:rPr>
        <w:t xml:space="preserve">, </w:t>
      </w:r>
      <w:r w:rsidRPr="00822466">
        <w:rPr>
          <w:rFonts w:asciiTheme="majorHAnsi" w:hAnsiTheme="majorHAnsi"/>
        </w:rPr>
        <w:t xml:space="preserve">que no dia 27/04/2023, às 09h30 </w:t>
      </w:r>
      <w:r>
        <w:rPr>
          <w:rFonts w:asciiTheme="majorHAnsi" w:hAnsiTheme="majorHAnsi"/>
        </w:rPr>
        <w:t xml:space="preserve">horas, </w:t>
      </w:r>
      <w:r w:rsidRPr="00822466">
        <w:rPr>
          <w:rFonts w:asciiTheme="majorHAnsi" w:hAnsiTheme="majorHAnsi"/>
        </w:rPr>
        <w:t>realizará, no Dep. de Compras Licitações, Contratos e Convênios, sito na R</w:t>
      </w:r>
      <w:r>
        <w:rPr>
          <w:rFonts w:asciiTheme="majorHAnsi" w:hAnsiTheme="majorHAnsi"/>
        </w:rPr>
        <w:t>ua Américo Barbosa nº13, Centro</w:t>
      </w:r>
      <w:r w:rsidRPr="00822466">
        <w:rPr>
          <w:rFonts w:asciiTheme="majorHAnsi" w:hAnsiTheme="majorHAnsi"/>
        </w:rPr>
        <w:t>. Poderão participar do certame as empresas devidamente cadastradas até às 17</w:t>
      </w:r>
      <w:r w:rsidR="00B07A38">
        <w:rPr>
          <w:rFonts w:asciiTheme="majorHAnsi" w:hAnsiTheme="majorHAnsi"/>
        </w:rPr>
        <w:t xml:space="preserve">:00 </w:t>
      </w:r>
      <w:r w:rsidRPr="00822466">
        <w:rPr>
          <w:rFonts w:asciiTheme="majorHAnsi" w:hAnsiTheme="majorHAnsi"/>
        </w:rPr>
        <w:t xml:space="preserve">horas do dia 24/04/2023. O edital poderá ser obtido no endereço supra ou através do site </w:t>
      </w:r>
      <w:hyperlink r:id="rId65" w:history="1">
        <w:r w:rsidR="00B07A38" w:rsidRPr="00DC3D8C">
          <w:rPr>
            <w:rStyle w:val="Hyperlink"/>
            <w:rFonts w:asciiTheme="majorHAnsi" w:hAnsiTheme="majorHAnsi"/>
          </w:rPr>
          <w:t>www.paraopeba.mg.gov.br</w:t>
        </w:r>
      </w:hyperlink>
      <w:r w:rsidRPr="00822466">
        <w:rPr>
          <w:rFonts w:asciiTheme="majorHAnsi" w:hAnsiTheme="majorHAnsi"/>
        </w:rPr>
        <w:t xml:space="preserve"> ou ainda pelo email </w:t>
      </w:r>
      <w:hyperlink r:id="rId66" w:history="1">
        <w:r w:rsidR="00B07A38" w:rsidRPr="00DC3D8C">
          <w:rPr>
            <w:rStyle w:val="Hyperlink"/>
            <w:rFonts w:asciiTheme="majorHAnsi" w:hAnsiTheme="majorHAnsi"/>
          </w:rPr>
          <w:t>licitacaoparaopebamg@paraopeba.mg.gov.br</w:t>
        </w:r>
      </w:hyperlink>
      <w:r w:rsidRPr="00822466">
        <w:rPr>
          <w:rFonts w:asciiTheme="majorHAnsi" w:hAnsiTheme="majorHAnsi"/>
        </w:rPr>
        <w:t>. In</w:t>
      </w:r>
      <w:r w:rsidR="00B07A38">
        <w:rPr>
          <w:rFonts w:asciiTheme="majorHAnsi" w:hAnsiTheme="majorHAnsi"/>
        </w:rPr>
        <w:t xml:space="preserve">formações através do telefone: </w:t>
      </w:r>
      <w:r w:rsidRPr="00822466">
        <w:rPr>
          <w:rFonts w:asciiTheme="majorHAnsi" w:hAnsiTheme="majorHAnsi"/>
        </w:rPr>
        <w:t>31-3714-1442, no h</w:t>
      </w:r>
      <w:r w:rsidR="00B07A38">
        <w:rPr>
          <w:rFonts w:asciiTheme="majorHAnsi" w:hAnsiTheme="majorHAnsi"/>
        </w:rPr>
        <w:t>orário de 13:00 às 17:00 horas.</w:t>
      </w:r>
    </w:p>
    <w:p w14:paraId="05AD4C27" w14:textId="77777777" w:rsidR="00CA1FB1" w:rsidRDefault="00CA1FB1" w:rsidP="00CA1FB1">
      <w:pPr>
        <w:autoSpaceDE w:val="0"/>
        <w:autoSpaceDN w:val="0"/>
        <w:adjustRightInd w:val="0"/>
        <w:spacing w:line="260" w:lineRule="exact"/>
        <w:jc w:val="both"/>
        <w:rPr>
          <w:rFonts w:asciiTheme="majorHAnsi" w:hAnsiTheme="majorHAnsi"/>
        </w:rPr>
      </w:pPr>
    </w:p>
    <w:p w14:paraId="4609AFDF" w14:textId="77777777" w:rsidR="0029564A" w:rsidRDefault="0029564A" w:rsidP="00CA1FB1">
      <w:pPr>
        <w:autoSpaceDE w:val="0"/>
        <w:autoSpaceDN w:val="0"/>
        <w:adjustRightInd w:val="0"/>
        <w:spacing w:line="260" w:lineRule="exact"/>
        <w:jc w:val="both"/>
        <w:rPr>
          <w:rFonts w:asciiTheme="majorHAnsi" w:hAnsiTheme="majorHAnsi"/>
        </w:rPr>
      </w:pPr>
    </w:p>
    <w:p w14:paraId="4B23C0A6" w14:textId="17A8138A" w:rsidR="00DA3F0B" w:rsidRDefault="0030442E" w:rsidP="00CA1FB1">
      <w:pPr>
        <w:autoSpaceDE w:val="0"/>
        <w:autoSpaceDN w:val="0"/>
        <w:adjustRightInd w:val="0"/>
        <w:spacing w:line="260" w:lineRule="exact"/>
        <w:jc w:val="both"/>
        <w:rPr>
          <w:rFonts w:asciiTheme="majorHAnsi" w:hAnsiTheme="majorHAnsi"/>
        </w:rPr>
      </w:pPr>
      <w:r w:rsidRPr="00DA3F0B">
        <w:rPr>
          <w:rFonts w:asciiTheme="majorHAnsi" w:hAnsiTheme="majorHAnsi"/>
          <w:b/>
        </w:rPr>
        <w:t xml:space="preserve">PREFEITURA MUNICIPAL </w:t>
      </w:r>
      <w:r w:rsidR="00DA3F0B" w:rsidRPr="00DA3F0B">
        <w:rPr>
          <w:rFonts w:asciiTheme="majorHAnsi" w:hAnsiTheme="majorHAnsi"/>
          <w:b/>
        </w:rPr>
        <w:t>DE PIEDADE DO RIO GRANDE - TOMADA DE PREÇOS Nº. 010/2023</w:t>
      </w:r>
    </w:p>
    <w:p w14:paraId="06676B7A" w14:textId="5970D208" w:rsidR="00B07A38" w:rsidRDefault="00DA3F0B" w:rsidP="00CA1FB1">
      <w:pPr>
        <w:autoSpaceDE w:val="0"/>
        <w:autoSpaceDN w:val="0"/>
        <w:adjustRightInd w:val="0"/>
        <w:spacing w:line="260" w:lineRule="exact"/>
        <w:jc w:val="both"/>
        <w:rPr>
          <w:rFonts w:asciiTheme="majorHAnsi" w:hAnsiTheme="majorHAnsi"/>
        </w:rPr>
      </w:pPr>
      <w:r w:rsidRPr="00986752">
        <w:rPr>
          <w:rFonts w:asciiTheme="majorHAnsi" w:hAnsiTheme="majorHAnsi"/>
        </w:rPr>
        <w:t>Objeto:</w:t>
      </w:r>
      <w:r>
        <w:rPr>
          <w:rFonts w:asciiTheme="majorHAnsi" w:hAnsiTheme="majorHAnsi"/>
        </w:rPr>
        <w:t xml:space="preserve"> E</w:t>
      </w:r>
      <w:r w:rsidRPr="00DA3F0B">
        <w:rPr>
          <w:rFonts w:asciiTheme="majorHAnsi" w:hAnsiTheme="majorHAnsi"/>
        </w:rPr>
        <w:t xml:space="preserve">xecução e implantação de sistema de prevenção contra incêndio e pânico. Sessão: 28/04/2023 às </w:t>
      </w:r>
      <w:r>
        <w:rPr>
          <w:rFonts w:asciiTheme="majorHAnsi" w:hAnsiTheme="majorHAnsi"/>
        </w:rPr>
        <w:t>0</w:t>
      </w:r>
      <w:r w:rsidRPr="00DA3F0B">
        <w:rPr>
          <w:rFonts w:asciiTheme="majorHAnsi" w:hAnsiTheme="majorHAnsi"/>
        </w:rPr>
        <w:t>9</w:t>
      </w:r>
      <w:r>
        <w:rPr>
          <w:rFonts w:asciiTheme="majorHAnsi" w:hAnsiTheme="majorHAnsi"/>
        </w:rPr>
        <w:t xml:space="preserve">:00 </w:t>
      </w:r>
      <w:r w:rsidRPr="00DA3F0B">
        <w:rPr>
          <w:rFonts w:asciiTheme="majorHAnsi" w:hAnsiTheme="majorHAnsi"/>
        </w:rPr>
        <w:t>h</w:t>
      </w:r>
      <w:r>
        <w:rPr>
          <w:rFonts w:asciiTheme="majorHAnsi" w:hAnsiTheme="majorHAnsi"/>
        </w:rPr>
        <w:t>oras</w:t>
      </w:r>
      <w:r w:rsidRPr="00DA3F0B">
        <w:rPr>
          <w:rFonts w:asciiTheme="majorHAnsi" w:hAnsiTheme="majorHAnsi"/>
        </w:rPr>
        <w:t xml:space="preserve">. Edital em: </w:t>
      </w:r>
      <w:hyperlink r:id="rId67" w:history="1">
        <w:r w:rsidRPr="00DC3D8C">
          <w:rPr>
            <w:rStyle w:val="Hyperlink"/>
            <w:rFonts w:asciiTheme="majorHAnsi" w:hAnsiTheme="majorHAnsi"/>
          </w:rPr>
          <w:t>www.piedadedoriogrande.mg.gov.br</w:t>
        </w:r>
      </w:hyperlink>
      <w:r w:rsidRPr="00DA3F0B">
        <w:rPr>
          <w:rFonts w:asciiTheme="majorHAnsi" w:hAnsiTheme="majorHAnsi"/>
        </w:rPr>
        <w:t>. Informações: (32) 3335-1122</w:t>
      </w:r>
      <w:r>
        <w:rPr>
          <w:rFonts w:asciiTheme="majorHAnsi" w:hAnsiTheme="majorHAnsi"/>
        </w:rPr>
        <w:t>.</w:t>
      </w:r>
    </w:p>
    <w:p w14:paraId="4C57A564" w14:textId="77777777" w:rsidR="00DA3F0B" w:rsidRDefault="00DA3F0B" w:rsidP="00CA1FB1">
      <w:pPr>
        <w:autoSpaceDE w:val="0"/>
        <w:autoSpaceDN w:val="0"/>
        <w:adjustRightInd w:val="0"/>
        <w:spacing w:line="260" w:lineRule="exact"/>
        <w:jc w:val="both"/>
        <w:rPr>
          <w:rFonts w:asciiTheme="majorHAnsi" w:hAnsiTheme="majorHAnsi"/>
        </w:rPr>
      </w:pPr>
    </w:p>
    <w:p w14:paraId="14583796" w14:textId="77777777" w:rsidR="004521E6" w:rsidRPr="00CA1FB1" w:rsidRDefault="004521E6" w:rsidP="00CA1FB1">
      <w:pPr>
        <w:autoSpaceDE w:val="0"/>
        <w:autoSpaceDN w:val="0"/>
        <w:adjustRightInd w:val="0"/>
        <w:spacing w:line="260" w:lineRule="exact"/>
        <w:jc w:val="both"/>
        <w:rPr>
          <w:rFonts w:asciiTheme="majorHAnsi" w:hAnsiTheme="majorHAnsi"/>
          <w:sz w:val="20"/>
          <w:szCs w:val="20"/>
        </w:rPr>
      </w:pPr>
    </w:p>
    <w:p w14:paraId="7CACDC45" w14:textId="77777777" w:rsidR="0029564A" w:rsidRDefault="0029564A" w:rsidP="0029564A">
      <w:pPr>
        <w:autoSpaceDE w:val="0"/>
        <w:autoSpaceDN w:val="0"/>
        <w:adjustRightInd w:val="0"/>
        <w:spacing w:line="280" w:lineRule="exact"/>
        <w:jc w:val="both"/>
        <w:rPr>
          <w:rFonts w:asciiTheme="majorHAnsi" w:hAnsiTheme="majorHAnsi"/>
          <w:b/>
        </w:rPr>
      </w:pPr>
    </w:p>
    <w:p w14:paraId="29EE5D82" w14:textId="34E81DB6" w:rsidR="004521E6" w:rsidRDefault="00DA3F0B" w:rsidP="0029564A">
      <w:pPr>
        <w:autoSpaceDE w:val="0"/>
        <w:autoSpaceDN w:val="0"/>
        <w:adjustRightInd w:val="0"/>
        <w:spacing w:line="280" w:lineRule="exact"/>
        <w:jc w:val="both"/>
        <w:rPr>
          <w:rFonts w:asciiTheme="majorHAnsi" w:hAnsiTheme="majorHAnsi"/>
        </w:rPr>
      </w:pPr>
      <w:r w:rsidRPr="004521E6">
        <w:rPr>
          <w:rFonts w:asciiTheme="majorHAnsi" w:hAnsiTheme="majorHAnsi"/>
          <w:b/>
        </w:rPr>
        <w:t xml:space="preserve">PREFEITURA </w:t>
      </w:r>
      <w:r w:rsidR="004521E6" w:rsidRPr="004521E6">
        <w:rPr>
          <w:rFonts w:asciiTheme="majorHAnsi" w:hAnsiTheme="majorHAnsi"/>
          <w:b/>
        </w:rPr>
        <w:t>MUNICIPAL DE PORTO FIRME - TOMADA DE PREÇOS Nº 003/2023</w:t>
      </w:r>
    </w:p>
    <w:p w14:paraId="3862A6C8" w14:textId="7A4F132A" w:rsidR="00DA3F0B" w:rsidRDefault="006D764A" w:rsidP="0029564A">
      <w:pPr>
        <w:autoSpaceDE w:val="0"/>
        <w:autoSpaceDN w:val="0"/>
        <w:adjustRightInd w:val="0"/>
        <w:spacing w:line="280" w:lineRule="exact"/>
        <w:jc w:val="both"/>
        <w:rPr>
          <w:rFonts w:asciiTheme="majorHAnsi" w:hAnsiTheme="majorHAnsi"/>
        </w:rPr>
      </w:pPr>
      <w:r w:rsidRPr="00986752">
        <w:rPr>
          <w:rFonts w:asciiTheme="majorHAnsi" w:hAnsiTheme="majorHAnsi"/>
        </w:rPr>
        <w:t>Objeto:</w:t>
      </w:r>
      <w:r>
        <w:rPr>
          <w:rFonts w:asciiTheme="majorHAnsi" w:hAnsiTheme="majorHAnsi"/>
        </w:rPr>
        <w:t xml:space="preserve"> E</w:t>
      </w:r>
      <w:r w:rsidR="004521E6" w:rsidRPr="004521E6">
        <w:rPr>
          <w:rFonts w:asciiTheme="majorHAnsi" w:hAnsiTheme="majorHAnsi"/>
        </w:rPr>
        <w:t xml:space="preserve">xecução de calçamento no entorno da Quadra Poliesportiva na Comunidade Santo Antônio das Posses, </w:t>
      </w:r>
      <w:r w:rsidRPr="006D764A">
        <w:rPr>
          <w:rFonts w:asciiTheme="majorHAnsi" w:hAnsiTheme="majorHAnsi"/>
        </w:rPr>
        <w:t xml:space="preserve">na </w:t>
      </w:r>
      <w:r>
        <w:rPr>
          <w:rFonts w:asciiTheme="majorHAnsi" w:hAnsiTheme="majorHAnsi"/>
        </w:rPr>
        <w:t>data de 10/05/2023, às 09:00 horas</w:t>
      </w:r>
      <w:r w:rsidR="004521E6" w:rsidRPr="004521E6">
        <w:rPr>
          <w:rFonts w:asciiTheme="majorHAnsi" w:hAnsiTheme="majorHAnsi"/>
        </w:rPr>
        <w:t>. O Edi</w:t>
      </w:r>
      <w:r>
        <w:rPr>
          <w:rFonts w:asciiTheme="majorHAnsi" w:hAnsiTheme="majorHAnsi"/>
        </w:rPr>
        <w:t xml:space="preserve">tal poderá ser retirado no site: </w:t>
      </w:r>
      <w:hyperlink r:id="rId68" w:history="1">
        <w:r w:rsidRPr="00DC3D8C">
          <w:rPr>
            <w:rStyle w:val="Hyperlink"/>
            <w:rFonts w:asciiTheme="majorHAnsi" w:hAnsiTheme="majorHAnsi"/>
          </w:rPr>
          <w:t>www.portofirme.mg.gov.br</w:t>
        </w:r>
      </w:hyperlink>
      <w:r>
        <w:rPr>
          <w:rFonts w:asciiTheme="majorHAnsi" w:hAnsiTheme="majorHAnsi"/>
        </w:rPr>
        <w:t>. Informações pelo telefone (31) 3893-1456.</w:t>
      </w:r>
    </w:p>
    <w:p w14:paraId="08673453" w14:textId="77777777" w:rsidR="006D764A" w:rsidRPr="00CA1FB1" w:rsidRDefault="006D764A" w:rsidP="0029564A">
      <w:pPr>
        <w:autoSpaceDE w:val="0"/>
        <w:autoSpaceDN w:val="0"/>
        <w:adjustRightInd w:val="0"/>
        <w:spacing w:line="280" w:lineRule="exact"/>
        <w:jc w:val="both"/>
        <w:rPr>
          <w:rFonts w:asciiTheme="majorHAnsi" w:hAnsiTheme="majorHAnsi"/>
          <w:sz w:val="20"/>
          <w:szCs w:val="20"/>
        </w:rPr>
      </w:pPr>
    </w:p>
    <w:p w14:paraId="469F293E" w14:textId="77777777" w:rsidR="006D764A" w:rsidRPr="00CA1FB1" w:rsidRDefault="006D764A" w:rsidP="0029564A">
      <w:pPr>
        <w:autoSpaceDE w:val="0"/>
        <w:autoSpaceDN w:val="0"/>
        <w:adjustRightInd w:val="0"/>
        <w:spacing w:line="280" w:lineRule="exact"/>
        <w:jc w:val="both"/>
        <w:rPr>
          <w:rFonts w:asciiTheme="majorHAnsi" w:hAnsiTheme="majorHAnsi"/>
          <w:sz w:val="20"/>
          <w:szCs w:val="20"/>
        </w:rPr>
      </w:pPr>
    </w:p>
    <w:p w14:paraId="116A470B" w14:textId="4B9FCEF3" w:rsidR="0080669F" w:rsidRDefault="002A20D0" w:rsidP="0029564A">
      <w:pPr>
        <w:autoSpaceDE w:val="0"/>
        <w:autoSpaceDN w:val="0"/>
        <w:adjustRightInd w:val="0"/>
        <w:spacing w:line="280" w:lineRule="exact"/>
        <w:jc w:val="both"/>
        <w:rPr>
          <w:rFonts w:asciiTheme="majorHAnsi" w:hAnsiTheme="majorHAnsi"/>
        </w:rPr>
      </w:pPr>
      <w:r w:rsidRPr="0080669F">
        <w:rPr>
          <w:rFonts w:asciiTheme="majorHAnsi" w:hAnsiTheme="majorHAnsi"/>
          <w:b/>
        </w:rPr>
        <w:t xml:space="preserve">PREFEITURA </w:t>
      </w:r>
      <w:r w:rsidR="0080669F" w:rsidRPr="0080669F">
        <w:rPr>
          <w:rFonts w:asciiTheme="majorHAnsi" w:hAnsiTheme="majorHAnsi"/>
          <w:b/>
        </w:rPr>
        <w:t>MUNICIPAL DE SANTO ANTÔNIO DO JACINTO - TOMADA DE PREÇO Nº 004/2023</w:t>
      </w:r>
    </w:p>
    <w:p w14:paraId="62FE1A72" w14:textId="65DD0E01" w:rsidR="006D764A" w:rsidRDefault="0080669F" w:rsidP="0029564A">
      <w:pPr>
        <w:autoSpaceDE w:val="0"/>
        <w:autoSpaceDN w:val="0"/>
        <w:adjustRightInd w:val="0"/>
        <w:spacing w:line="280" w:lineRule="exact"/>
        <w:jc w:val="both"/>
        <w:rPr>
          <w:rFonts w:asciiTheme="majorHAnsi" w:hAnsiTheme="majorHAnsi"/>
        </w:rPr>
      </w:pPr>
      <w:r w:rsidRPr="00986752">
        <w:rPr>
          <w:rFonts w:asciiTheme="majorHAnsi" w:hAnsiTheme="majorHAnsi"/>
        </w:rPr>
        <w:t>Objeto:</w:t>
      </w:r>
      <w:r>
        <w:rPr>
          <w:rFonts w:asciiTheme="majorHAnsi" w:hAnsiTheme="majorHAnsi"/>
        </w:rPr>
        <w:t xml:space="preserve"> E</w:t>
      </w:r>
      <w:r w:rsidRPr="0080669F">
        <w:rPr>
          <w:rFonts w:asciiTheme="majorHAnsi" w:hAnsiTheme="majorHAnsi"/>
        </w:rPr>
        <w:t>xecução de obra e serviços de engen</w:t>
      </w:r>
      <w:r>
        <w:rPr>
          <w:rFonts w:asciiTheme="majorHAnsi" w:hAnsiTheme="majorHAnsi"/>
        </w:rPr>
        <w:t>haria na construção de 09</w:t>
      </w:r>
      <w:r w:rsidRPr="0080669F">
        <w:rPr>
          <w:rFonts w:asciiTheme="majorHAnsi" w:hAnsiTheme="majorHAnsi"/>
        </w:rPr>
        <w:t xml:space="preserve"> unidades habitacionais, no Município de Santo Antônio </w:t>
      </w:r>
      <w:r>
        <w:rPr>
          <w:rFonts w:asciiTheme="majorHAnsi" w:hAnsiTheme="majorHAnsi"/>
        </w:rPr>
        <w:t>do Jacinto - MG, sendo 07</w:t>
      </w:r>
      <w:r w:rsidRPr="0080669F">
        <w:rPr>
          <w:rFonts w:asciiTheme="majorHAnsi" w:hAnsiTheme="majorHAnsi"/>
        </w:rPr>
        <w:t xml:space="preserve"> unid</w:t>
      </w:r>
      <w:r>
        <w:rPr>
          <w:rFonts w:asciiTheme="majorHAnsi" w:hAnsiTheme="majorHAnsi"/>
        </w:rPr>
        <w:t xml:space="preserve">ades na zona urbana e 02 </w:t>
      </w:r>
      <w:r w:rsidRPr="0080669F">
        <w:rPr>
          <w:rFonts w:asciiTheme="majorHAnsi" w:hAnsiTheme="majorHAnsi"/>
        </w:rPr>
        <w:t xml:space="preserve">unidades na zona rural, </w:t>
      </w:r>
      <w:r>
        <w:rPr>
          <w:rFonts w:asciiTheme="majorHAnsi" w:hAnsiTheme="majorHAnsi"/>
        </w:rPr>
        <w:t>realizará no dia 03 de maio de 2023 ás 09:00 horas</w:t>
      </w:r>
      <w:r w:rsidRPr="0080669F">
        <w:rPr>
          <w:rFonts w:asciiTheme="majorHAnsi" w:hAnsiTheme="majorHAnsi"/>
        </w:rPr>
        <w:t>. Os interessados poderão retirar o Edital no Edifício sede da Prefeitura Municipal de Santo Antônio do Jacinto/MG, localizada na Praça da Comig, nº 05, Ce</w:t>
      </w:r>
      <w:r w:rsidR="004D6E5B">
        <w:rPr>
          <w:rFonts w:asciiTheme="majorHAnsi" w:hAnsiTheme="majorHAnsi"/>
        </w:rPr>
        <w:t>ntro, Santo Antônio do Jacinto/</w:t>
      </w:r>
      <w:r w:rsidRPr="0080669F">
        <w:rPr>
          <w:rFonts w:asciiTheme="majorHAnsi" w:hAnsiTheme="majorHAnsi"/>
        </w:rPr>
        <w:t xml:space="preserve">MG, sala da Comissão Permanente de Licitação ou pelo site oficial do Município </w:t>
      </w:r>
      <w:hyperlink r:id="rId69" w:history="1">
        <w:r w:rsidR="004D6E5B" w:rsidRPr="00DC3D8C">
          <w:rPr>
            <w:rStyle w:val="Hyperlink"/>
            <w:rFonts w:asciiTheme="majorHAnsi" w:hAnsiTheme="majorHAnsi"/>
          </w:rPr>
          <w:t>http://www.santoantoniodojacinto.mg.gov.br</w:t>
        </w:r>
      </w:hyperlink>
      <w:r w:rsidR="004D6E5B">
        <w:rPr>
          <w:rFonts w:asciiTheme="majorHAnsi" w:hAnsiTheme="majorHAnsi"/>
        </w:rPr>
        <w:t xml:space="preserve">. </w:t>
      </w:r>
      <w:r w:rsidRPr="0080669F">
        <w:rPr>
          <w:rFonts w:asciiTheme="majorHAnsi" w:hAnsiTheme="majorHAnsi"/>
        </w:rPr>
        <w:t xml:space="preserve">Informações complementares poderão ser obtidas através do e-mail: </w:t>
      </w:r>
      <w:hyperlink r:id="rId70" w:history="1">
        <w:r w:rsidR="004D6E5B" w:rsidRPr="00DC3D8C">
          <w:rPr>
            <w:rStyle w:val="Hyperlink"/>
            <w:rFonts w:asciiTheme="majorHAnsi" w:hAnsiTheme="majorHAnsi"/>
          </w:rPr>
          <w:t>licitacao@santoantoniodojacinto.mg.gov.br</w:t>
        </w:r>
      </w:hyperlink>
      <w:r w:rsidRPr="0080669F">
        <w:rPr>
          <w:rFonts w:asciiTheme="majorHAnsi" w:hAnsiTheme="majorHAnsi"/>
        </w:rPr>
        <w:t xml:space="preserve">. </w:t>
      </w:r>
    </w:p>
    <w:p w14:paraId="22A7F8F1" w14:textId="77777777" w:rsidR="001C72FA" w:rsidRPr="00CA1FB1" w:rsidRDefault="001C72FA" w:rsidP="0029564A">
      <w:pPr>
        <w:autoSpaceDE w:val="0"/>
        <w:autoSpaceDN w:val="0"/>
        <w:adjustRightInd w:val="0"/>
        <w:spacing w:line="280" w:lineRule="exact"/>
        <w:jc w:val="both"/>
        <w:rPr>
          <w:rFonts w:asciiTheme="majorHAnsi" w:hAnsiTheme="majorHAnsi"/>
          <w:sz w:val="20"/>
          <w:szCs w:val="20"/>
        </w:rPr>
      </w:pPr>
    </w:p>
    <w:p w14:paraId="04798A10" w14:textId="77777777" w:rsidR="00F95A8B" w:rsidRPr="00CA1FB1" w:rsidRDefault="00F95A8B" w:rsidP="0029564A">
      <w:pPr>
        <w:autoSpaceDE w:val="0"/>
        <w:autoSpaceDN w:val="0"/>
        <w:adjustRightInd w:val="0"/>
        <w:spacing w:line="280" w:lineRule="exact"/>
        <w:jc w:val="both"/>
        <w:rPr>
          <w:rFonts w:asciiTheme="majorHAnsi" w:hAnsiTheme="majorHAnsi"/>
          <w:b/>
          <w:sz w:val="20"/>
          <w:szCs w:val="20"/>
        </w:rPr>
      </w:pPr>
    </w:p>
    <w:p w14:paraId="2C8E04DB" w14:textId="4EAA7C4B" w:rsidR="00BA151C" w:rsidRPr="00BA151C" w:rsidRDefault="00BA151C" w:rsidP="0029564A">
      <w:pPr>
        <w:autoSpaceDE w:val="0"/>
        <w:autoSpaceDN w:val="0"/>
        <w:adjustRightInd w:val="0"/>
        <w:spacing w:line="280" w:lineRule="exact"/>
        <w:jc w:val="both"/>
        <w:rPr>
          <w:rFonts w:asciiTheme="majorHAnsi" w:hAnsiTheme="majorHAnsi"/>
          <w:b/>
        </w:rPr>
      </w:pPr>
      <w:r w:rsidRPr="00BA151C">
        <w:rPr>
          <w:rFonts w:asciiTheme="majorHAnsi" w:hAnsiTheme="majorHAnsi"/>
          <w:b/>
        </w:rPr>
        <w:t xml:space="preserve">PREFEITURA MUNICIPAL DE SÃO GONÇALO DO RIO ABAIXO - TOMADA DE PREÇOS </w:t>
      </w:r>
      <w:r w:rsidR="009E0475" w:rsidRPr="0080669F">
        <w:rPr>
          <w:rFonts w:asciiTheme="majorHAnsi" w:hAnsiTheme="majorHAnsi"/>
          <w:b/>
        </w:rPr>
        <w:t>Nº</w:t>
      </w:r>
      <w:r w:rsidR="009E0475" w:rsidRPr="00BA151C">
        <w:rPr>
          <w:rFonts w:asciiTheme="majorHAnsi" w:hAnsiTheme="majorHAnsi"/>
          <w:b/>
        </w:rPr>
        <w:t xml:space="preserve"> </w:t>
      </w:r>
      <w:r w:rsidRPr="00BA151C">
        <w:rPr>
          <w:rFonts w:asciiTheme="majorHAnsi" w:hAnsiTheme="majorHAnsi"/>
          <w:b/>
        </w:rPr>
        <w:t>05/2023</w:t>
      </w:r>
    </w:p>
    <w:p w14:paraId="4075D699" w14:textId="28174F57" w:rsidR="004D6E5B" w:rsidRPr="00BA151C" w:rsidRDefault="009E0475" w:rsidP="0029564A">
      <w:pPr>
        <w:autoSpaceDE w:val="0"/>
        <w:autoSpaceDN w:val="0"/>
        <w:adjustRightInd w:val="0"/>
        <w:spacing w:line="280" w:lineRule="exact"/>
        <w:jc w:val="both"/>
        <w:rPr>
          <w:rFonts w:asciiTheme="majorHAnsi" w:hAnsiTheme="majorHAnsi"/>
        </w:rPr>
      </w:pPr>
      <w:r w:rsidRPr="00986752">
        <w:rPr>
          <w:rFonts w:asciiTheme="majorHAnsi" w:hAnsiTheme="majorHAnsi"/>
        </w:rPr>
        <w:t>Objeto:</w:t>
      </w:r>
      <w:r>
        <w:rPr>
          <w:rFonts w:asciiTheme="majorHAnsi" w:hAnsiTheme="majorHAnsi"/>
        </w:rPr>
        <w:t xml:space="preserve"> E</w:t>
      </w:r>
      <w:r w:rsidR="00BA151C" w:rsidRPr="00BA151C">
        <w:rPr>
          <w:rFonts w:asciiTheme="majorHAnsi" w:hAnsiTheme="majorHAnsi"/>
        </w:rPr>
        <w:t>xecução de melhorias na drenagem pluvial no pátio do estacionamento da Escola Municipal de Tempo Integral de Vargem Aleg</w:t>
      </w:r>
      <w:r>
        <w:rPr>
          <w:rFonts w:asciiTheme="majorHAnsi" w:hAnsiTheme="majorHAnsi"/>
        </w:rPr>
        <w:t>re em São Gonçalo do Rio Abaixo</w:t>
      </w:r>
      <w:r w:rsidR="00BA151C" w:rsidRPr="00BA151C">
        <w:rPr>
          <w:rFonts w:asciiTheme="majorHAnsi" w:hAnsiTheme="majorHAnsi"/>
        </w:rPr>
        <w:t xml:space="preserve">. As propostas deverão ser entregues até às 09:00 horas do dia 02/05/2023. A abertura dos envelopes será realizada, a partir das 09:00 horas, no mesmo dia e local no Setor de Licitações da Prefeitura Municipal – Rua Henriqueta Rubim, N.º 27 – Centro – S.G.R.A. O Edital completo poderá ser obtido no site </w:t>
      </w:r>
      <w:hyperlink r:id="rId71" w:history="1">
        <w:r w:rsidR="008E7CCA" w:rsidRPr="00DC3D8C">
          <w:rPr>
            <w:rStyle w:val="Hyperlink"/>
            <w:rFonts w:asciiTheme="majorHAnsi" w:hAnsiTheme="majorHAnsi"/>
          </w:rPr>
          <w:t>http://www.saogoncalo.mg.gov.br/licitacoes</w:t>
        </w:r>
      </w:hyperlink>
      <w:r w:rsidR="00BA151C" w:rsidRPr="00BA151C">
        <w:rPr>
          <w:rFonts w:asciiTheme="majorHAnsi" w:hAnsiTheme="majorHAnsi"/>
        </w:rPr>
        <w:t xml:space="preserve">. </w:t>
      </w:r>
    </w:p>
    <w:p w14:paraId="45417449" w14:textId="77777777" w:rsidR="006E5B2F" w:rsidRPr="00CA1FB1" w:rsidRDefault="006E5B2F" w:rsidP="0029564A">
      <w:pPr>
        <w:autoSpaceDE w:val="0"/>
        <w:autoSpaceDN w:val="0"/>
        <w:adjustRightInd w:val="0"/>
        <w:spacing w:line="280" w:lineRule="exact"/>
        <w:jc w:val="both"/>
        <w:rPr>
          <w:rFonts w:asciiTheme="majorHAnsi" w:hAnsiTheme="majorHAnsi"/>
          <w:sz w:val="20"/>
          <w:szCs w:val="20"/>
        </w:rPr>
      </w:pPr>
    </w:p>
    <w:p w14:paraId="45B23033" w14:textId="77777777" w:rsidR="00F95A8B" w:rsidRPr="00CA1FB1" w:rsidRDefault="00F95A8B" w:rsidP="0029564A">
      <w:pPr>
        <w:autoSpaceDE w:val="0"/>
        <w:autoSpaceDN w:val="0"/>
        <w:adjustRightInd w:val="0"/>
        <w:spacing w:line="280" w:lineRule="exact"/>
        <w:jc w:val="center"/>
        <w:rPr>
          <w:rFonts w:asciiTheme="majorHAnsi" w:hAnsiTheme="majorHAnsi"/>
          <w:sz w:val="20"/>
          <w:szCs w:val="20"/>
        </w:rPr>
      </w:pPr>
    </w:p>
    <w:p w14:paraId="1A65C275" w14:textId="0F0E9ACA" w:rsidR="007D5467" w:rsidRDefault="007D5467" w:rsidP="0029564A">
      <w:pPr>
        <w:autoSpaceDE w:val="0"/>
        <w:autoSpaceDN w:val="0"/>
        <w:adjustRightInd w:val="0"/>
        <w:spacing w:line="280" w:lineRule="exact"/>
        <w:jc w:val="center"/>
        <w:rPr>
          <w:rFonts w:asciiTheme="majorHAnsi" w:hAnsiTheme="majorHAnsi" w:cstheme="majorHAnsi"/>
          <w:b/>
        </w:rPr>
      </w:pPr>
      <w:r>
        <w:rPr>
          <w:rFonts w:asciiTheme="majorHAnsi" w:hAnsiTheme="majorHAnsi" w:cstheme="majorHAnsi"/>
          <w:b/>
        </w:rPr>
        <w:t>ESTADO DA BAHIA</w:t>
      </w:r>
    </w:p>
    <w:p w14:paraId="495CFACE" w14:textId="77777777" w:rsidR="007D5467" w:rsidRPr="00CA1FB1" w:rsidRDefault="007D5467" w:rsidP="0029564A">
      <w:pPr>
        <w:autoSpaceDE w:val="0"/>
        <w:autoSpaceDN w:val="0"/>
        <w:adjustRightInd w:val="0"/>
        <w:spacing w:line="280" w:lineRule="exact"/>
        <w:jc w:val="center"/>
        <w:rPr>
          <w:rFonts w:asciiTheme="majorHAnsi" w:hAnsiTheme="majorHAnsi" w:cstheme="majorHAnsi"/>
          <w:b/>
          <w:sz w:val="20"/>
          <w:szCs w:val="20"/>
        </w:rPr>
      </w:pPr>
    </w:p>
    <w:p w14:paraId="5FEFEAB1" w14:textId="77777777" w:rsidR="00F95A8B" w:rsidRPr="00CA1FB1" w:rsidRDefault="00F95A8B" w:rsidP="0029564A">
      <w:pPr>
        <w:autoSpaceDE w:val="0"/>
        <w:autoSpaceDN w:val="0"/>
        <w:adjustRightInd w:val="0"/>
        <w:spacing w:line="280" w:lineRule="exact"/>
        <w:jc w:val="center"/>
        <w:rPr>
          <w:rFonts w:asciiTheme="majorHAnsi" w:hAnsiTheme="majorHAnsi" w:cstheme="majorHAnsi"/>
          <w:b/>
          <w:sz w:val="20"/>
          <w:szCs w:val="20"/>
        </w:rPr>
      </w:pPr>
    </w:p>
    <w:p w14:paraId="4B6D4E69" w14:textId="77777777" w:rsidR="00467E8C" w:rsidRPr="00467E8C" w:rsidRDefault="00467E8C" w:rsidP="0029564A">
      <w:pPr>
        <w:autoSpaceDE w:val="0"/>
        <w:autoSpaceDN w:val="0"/>
        <w:adjustRightInd w:val="0"/>
        <w:spacing w:line="280" w:lineRule="exact"/>
        <w:jc w:val="both"/>
        <w:rPr>
          <w:rFonts w:asciiTheme="majorHAnsi" w:hAnsiTheme="majorHAnsi"/>
          <w:b/>
        </w:rPr>
      </w:pPr>
      <w:r w:rsidRPr="00467E8C">
        <w:rPr>
          <w:rFonts w:asciiTheme="majorHAnsi" w:hAnsiTheme="majorHAnsi"/>
          <w:b/>
        </w:rPr>
        <w:t>COMPANHIA DE DESENVOLVIMENTO E AÇÃO REGIONAL - CONCORRÊNCIA PÚBLICA NACIONAL - NCB Nº 1/2023</w:t>
      </w:r>
    </w:p>
    <w:p w14:paraId="3E54E4B7" w14:textId="62533534" w:rsidR="007D5467" w:rsidRPr="00132EA7" w:rsidRDefault="00467E8C" w:rsidP="0029564A">
      <w:pPr>
        <w:autoSpaceDE w:val="0"/>
        <w:autoSpaceDN w:val="0"/>
        <w:adjustRightInd w:val="0"/>
        <w:spacing w:line="280" w:lineRule="exact"/>
        <w:jc w:val="both"/>
        <w:rPr>
          <w:rFonts w:asciiTheme="majorHAnsi" w:hAnsiTheme="majorHAnsi"/>
        </w:rPr>
      </w:pPr>
      <w:r w:rsidRPr="00760A71">
        <w:rPr>
          <w:rFonts w:asciiTheme="majorHAnsi" w:hAnsiTheme="majorHAnsi" w:cstheme="majorHAnsi"/>
        </w:rPr>
        <w:t>Objeto:</w:t>
      </w:r>
      <w:r>
        <w:rPr>
          <w:rFonts w:asciiTheme="majorHAnsi" w:hAnsiTheme="majorHAnsi" w:cstheme="majorHAnsi"/>
        </w:rPr>
        <w:t xml:space="preserve"> </w:t>
      </w:r>
      <w:r w:rsidR="00132EA7">
        <w:rPr>
          <w:rFonts w:asciiTheme="majorHAnsi" w:hAnsiTheme="majorHAnsi"/>
        </w:rPr>
        <w:t>C</w:t>
      </w:r>
      <w:r w:rsidRPr="00467E8C">
        <w:rPr>
          <w:rFonts w:asciiTheme="majorHAnsi" w:hAnsiTheme="majorHAnsi"/>
        </w:rPr>
        <w:t xml:space="preserve">onstrução de um prédio para a unidade de beneficiamento de pescado, graxaria e sede administrativa, no município de Santa Cruz Cabrália, Rua Atlântica S/N Paraíso do Descobrimento - Coroa Vermelha CEP 45.807-000, Santa Cruz Cabrália - Bahia. A licitação está aberta a todos os Concorrentes oriundos de países elegíveis do Banco. A Cooperativa Mista dos Agricultores e Produtores da Agricultura Familiar do Município de Porto Seguro - COOMAPS, entidade executora do Convênio nº 299/21 assinado com a Companhia de Desenvolvimento e Ação Regional - CAR, doravante denominado "Contratante" convida os interessados a se habilitarem e apresentarem propostas que deverão ser executados em conformidade com as Instruções Técnicas para Contratação de Obras e Serviços. O Edital e cópias adicionais poderão ser adquiridos através do site: </w:t>
      </w:r>
      <w:hyperlink r:id="rId72" w:history="1">
        <w:r w:rsidR="00132EA7" w:rsidRPr="00DC3D8C">
          <w:rPr>
            <w:rStyle w:val="Hyperlink"/>
            <w:rFonts w:asciiTheme="majorHAnsi" w:hAnsiTheme="majorHAnsi"/>
          </w:rPr>
          <w:t>http://www.car.ba.gov.br/licitacoes/todos</w:t>
        </w:r>
      </w:hyperlink>
      <w:r w:rsidRPr="00467E8C">
        <w:rPr>
          <w:rFonts w:asciiTheme="majorHAnsi" w:hAnsiTheme="majorHAnsi"/>
        </w:rPr>
        <w:t xml:space="preserve"> ou no endereço sede da CAR - Coordenação do Projeto Bahia Produtiva, situada na Avenida II, SN, Conjunto SEPLAN, Centro Administrativo da Bahia - CAB, CEP: 41.745-000. Os interessados poderão obter maiores informações no mesmo endereço ou através do telefone 71-3115 5171 e e-mail: </w:t>
      </w:r>
      <w:hyperlink r:id="rId73" w:history="1">
        <w:r w:rsidR="00132EA7" w:rsidRPr="00DC3D8C">
          <w:rPr>
            <w:rStyle w:val="Hyperlink"/>
            <w:rFonts w:asciiTheme="majorHAnsi" w:hAnsiTheme="majorHAnsi"/>
          </w:rPr>
          <w:t>naralins@car.ba.gov.br</w:t>
        </w:r>
      </w:hyperlink>
      <w:r w:rsidRPr="00467E8C">
        <w:rPr>
          <w:rFonts w:asciiTheme="majorHAnsi" w:hAnsiTheme="majorHAnsi"/>
        </w:rPr>
        <w:t xml:space="preserve"> </w:t>
      </w:r>
      <w:hyperlink r:id="rId74" w:history="1">
        <w:r w:rsidR="00132EA7" w:rsidRPr="00DC3D8C">
          <w:rPr>
            <w:rStyle w:val="Hyperlink"/>
            <w:rFonts w:asciiTheme="majorHAnsi" w:hAnsiTheme="majorHAnsi"/>
          </w:rPr>
          <w:t>gilbertoandrade@car.ba.gov.br</w:t>
        </w:r>
      </w:hyperlink>
      <w:r w:rsidRPr="00467E8C">
        <w:rPr>
          <w:rFonts w:asciiTheme="majorHAnsi" w:hAnsiTheme="majorHAnsi"/>
        </w:rPr>
        <w:t xml:space="preserve"> e </w:t>
      </w:r>
      <w:hyperlink r:id="rId75" w:history="1">
        <w:r w:rsidR="00132EA7" w:rsidRPr="00DC3D8C">
          <w:rPr>
            <w:rStyle w:val="Hyperlink"/>
            <w:rFonts w:asciiTheme="majorHAnsi" w:hAnsiTheme="majorHAnsi"/>
          </w:rPr>
          <w:t>alexandremacedo@car.ba.gov.br</w:t>
        </w:r>
      </w:hyperlink>
      <w:r w:rsidRPr="00467E8C">
        <w:rPr>
          <w:rFonts w:asciiTheme="majorHAnsi" w:hAnsiTheme="majorHAnsi"/>
        </w:rPr>
        <w:t>. As propostas deverão ser enviadas por SEDEX ou entregues no seguinte endereço: SETAF de Eunápolis Bahia - Companhia de Desenvolvimento e Ação Regional - CAR, situada a Rua da Independência, 187 - Bairro Edgar Trancoso, CEP: 45.820-573, Eunápolis - Bahia, até às 15</w:t>
      </w:r>
      <w:r w:rsidR="00132EA7">
        <w:rPr>
          <w:rFonts w:asciiTheme="majorHAnsi" w:hAnsiTheme="majorHAnsi"/>
        </w:rPr>
        <w:t>:00</w:t>
      </w:r>
      <w:r w:rsidRPr="00467E8C">
        <w:rPr>
          <w:rFonts w:asciiTheme="majorHAnsi" w:hAnsiTheme="majorHAnsi"/>
        </w:rPr>
        <w:t xml:space="preserve"> horas do dia 11/05/2023 e serão abertas às 15</w:t>
      </w:r>
      <w:r w:rsidR="00132EA7">
        <w:rPr>
          <w:rFonts w:asciiTheme="majorHAnsi" w:hAnsiTheme="majorHAnsi"/>
        </w:rPr>
        <w:t>:00</w:t>
      </w:r>
      <w:r w:rsidRPr="00467E8C">
        <w:rPr>
          <w:rFonts w:asciiTheme="majorHAnsi" w:hAnsiTheme="majorHAnsi"/>
        </w:rPr>
        <w:t xml:space="preserve"> horas do mesmo dia, na presença dos interessados que desejarem assistir à cerimônia de abertura.</w:t>
      </w:r>
    </w:p>
    <w:p w14:paraId="36290AA0" w14:textId="77777777" w:rsidR="0029564A" w:rsidRDefault="0029564A" w:rsidP="00CA1FB1">
      <w:pPr>
        <w:autoSpaceDE w:val="0"/>
        <w:autoSpaceDN w:val="0"/>
        <w:adjustRightInd w:val="0"/>
        <w:spacing w:line="320" w:lineRule="exact"/>
        <w:jc w:val="both"/>
        <w:rPr>
          <w:rFonts w:asciiTheme="majorHAnsi" w:hAnsiTheme="majorHAnsi" w:cstheme="majorHAnsi"/>
          <w:b/>
          <w:sz w:val="20"/>
          <w:szCs w:val="20"/>
        </w:rPr>
      </w:pPr>
    </w:p>
    <w:p w14:paraId="10786F09" w14:textId="77777777" w:rsidR="0029564A" w:rsidRPr="00CA1FB1" w:rsidRDefault="0029564A" w:rsidP="00CA1FB1">
      <w:pPr>
        <w:autoSpaceDE w:val="0"/>
        <w:autoSpaceDN w:val="0"/>
        <w:adjustRightInd w:val="0"/>
        <w:spacing w:line="320" w:lineRule="exact"/>
        <w:jc w:val="both"/>
        <w:rPr>
          <w:rFonts w:asciiTheme="majorHAnsi" w:hAnsiTheme="majorHAnsi" w:cstheme="majorHAnsi"/>
          <w:b/>
          <w:sz w:val="20"/>
          <w:szCs w:val="20"/>
        </w:rPr>
      </w:pPr>
    </w:p>
    <w:p w14:paraId="16CDFEF9" w14:textId="19473B3D" w:rsidR="006245AE" w:rsidRDefault="006245AE" w:rsidP="00CA1FB1">
      <w:pPr>
        <w:autoSpaceDE w:val="0"/>
        <w:autoSpaceDN w:val="0"/>
        <w:adjustRightInd w:val="0"/>
        <w:spacing w:line="320" w:lineRule="exact"/>
        <w:jc w:val="center"/>
        <w:rPr>
          <w:rFonts w:asciiTheme="majorHAnsi" w:hAnsiTheme="majorHAnsi" w:cstheme="majorHAnsi"/>
          <w:b/>
        </w:rPr>
      </w:pPr>
      <w:r>
        <w:rPr>
          <w:rFonts w:asciiTheme="majorHAnsi" w:hAnsiTheme="majorHAnsi" w:cstheme="majorHAnsi"/>
          <w:b/>
        </w:rPr>
        <w:t>ESTADO DE RECIFE</w:t>
      </w:r>
    </w:p>
    <w:p w14:paraId="6663AF41" w14:textId="77777777" w:rsidR="006245AE" w:rsidRDefault="006245AE" w:rsidP="00CA1FB1">
      <w:pPr>
        <w:autoSpaceDE w:val="0"/>
        <w:autoSpaceDN w:val="0"/>
        <w:adjustRightInd w:val="0"/>
        <w:spacing w:line="320" w:lineRule="exact"/>
        <w:jc w:val="center"/>
        <w:rPr>
          <w:rFonts w:asciiTheme="majorHAnsi" w:hAnsiTheme="majorHAnsi" w:cstheme="majorHAnsi"/>
          <w:b/>
        </w:rPr>
      </w:pPr>
    </w:p>
    <w:p w14:paraId="5CB858D8" w14:textId="4285811D" w:rsidR="006245AE" w:rsidRDefault="008A10E8" w:rsidP="00CA1FB1">
      <w:pPr>
        <w:autoSpaceDE w:val="0"/>
        <w:autoSpaceDN w:val="0"/>
        <w:adjustRightInd w:val="0"/>
        <w:spacing w:line="320" w:lineRule="exact"/>
        <w:jc w:val="both"/>
        <w:rPr>
          <w:rFonts w:asciiTheme="majorHAnsi" w:hAnsiTheme="majorHAnsi" w:cstheme="majorHAnsi"/>
          <w:b/>
        </w:rPr>
      </w:pPr>
      <w:r>
        <w:rPr>
          <w:rFonts w:asciiTheme="majorHAnsi" w:hAnsiTheme="majorHAnsi" w:cstheme="majorHAnsi"/>
          <w:b/>
        </w:rPr>
        <w:t xml:space="preserve">COMPESA </w:t>
      </w:r>
      <w:r w:rsidR="00AE19E2">
        <w:rPr>
          <w:rFonts w:asciiTheme="majorHAnsi" w:hAnsiTheme="majorHAnsi" w:cstheme="majorHAnsi"/>
          <w:b/>
        </w:rPr>
        <w:t xml:space="preserve">- </w:t>
      </w:r>
      <w:r>
        <w:rPr>
          <w:rFonts w:asciiTheme="majorHAnsi" w:hAnsiTheme="majorHAnsi" w:cstheme="majorHAnsi"/>
          <w:b/>
        </w:rPr>
        <w:t>COMPANHIA PERNAMBUCANA DE SANEAMENTO</w:t>
      </w:r>
      <w:r w:rsidR="00AE19E2">
        <w:rPr>
          <w:rFonts w:asciiTheme="majorHAnsi" w:hAnsiTheme="majorHAnsi" w:cstheme="majorHAnsi"/>
          <w:b/>
        </w:rPr>
        <w:t xml:space="preserve"> -</w:t>
      </w:r>
      <w:r>
        <w:rPr>
          <w:rFonts w:asciiTheme="majorHAnsi" w:hAnsiTheme="majorHAnsi" w:cstheme="majorHAnsi"/>
          <w:b/>
        </w:rPr>
        <w:t xml:space="preserve"> LICITAÇÃO 017/2023</w:t>
      </w:r>
    </w:p>
    <w:p w14:paraId="102E88B7" w14:textId="741BD600" w:rsidR="00CD492F" w:rsidRPr="00E15FA7" w:rsidRDefault="00E15FA7" w:rsidP="00CA1FB1">
      <w:pPr>
        <w:autoSpaceDE w:val="0"/>
        <w:autoSpaceDN w:val="0"/>
        <w:adjustRightInd w:val="0"/>
        <w:spacing w:line="320" w:lineRule="exact"/>
        <w:jc w:val="both"/>
        <w:rPr>
          <w:rFonts w:asciiTheme="majorHAnsi" w:hAnsiTheme="majorHAnsi" w:cstheme="majorHAnsi"/>
        </w:rPr>
      </w:pPr>
      <w:r w:rsidRPr="0050629D">
        <w:rPr>
          <w:rFonts w:asciiTheme="majorHAnsi" w:hAnsiTheme="majorHAnsi"/>
        </w:rPr>
        <w:t>Objeto:</w:t>
      </w:r>
      <w:r>
        <w:rPr>
          <w:rFonts w:asciiTheme="majorHAnsi" w:hAnsiTheme="majorHAnsi"/>
        </w:rPr>
        <w:t xml:space="preserve"> </w:t>
      </w:r>
      <w:r w:rsidRPr="00E15FA7">
        <w:rPr>
          <w:rFonts w:asciiTheme="majorHAnsi" w:hAnsiTheme="majorHAnsi" w:cstheme="majorHAnsi"/>
        </w:rPr>
        <w:t>Implantação de linha de reforço a partir da adutora do Bairro Novo Recife para abastecimento do</w:t>
      </w:r>
      <w:r>
        <w:rPr>
          <w:rFonts w:asciiTheme="majorHAnsi" w:hAnsiTheme="majorHAnsi" w:cstheme="majorHAnsi"/>
        </w:rPr>
        <w:t xml:space="preserve"> </w:t>
      </w:r>
      <w:r w:rsidRPr="00E15FA7">
        <w:rPr>
          <w:rFonts w:asciiTheme="majorHAnsi" w:hAnsiTheme="majorHAnsi" w:cstheme="majorHAnsi"/>
        </w:rPr>
        <w:t>distrito d-45, localizado no Município de Recife/PE.</w:t>
      </w:r>
      <w:r w:rsidR="00CD492F">
        <w:rPr>
          <w:rFonts w:asciiTheme="majorHAnsi" w:hAnsiTheme="majorHAnsi" w:cstheme="majorHAnsi"/>
        </w:rPr>
        <w:t xml:space="preserve"> </w:t>
      </w:r>
      <w:r w:rsidR="00CD492F" w:rsidRPr="00CD492F">
        <w:rPr>
          <w:rFonts w:asciiTheme="majorHAnsi" w:hAnsiTheme="majorHAnsi" w:cstheme="majorHAnsi"/>
        </w:rPr>
        <w:t>Inicio acolh</w:t>
      </w:r>
      <w:r w:rsidR="00CD492F">
        <w:rPr>
          <w:rFonts w:asciiTheme="majorHAnsi" w:hAnsiTheme="majorHAnsi" w:cstheme="majorHAnsi"/>
        </w:rPr>
        <w:t xml:space="preserve">imento de propostas: 05/04/2023, </w:t>
      </w:r>
      <w:r w:rsidR="00CD492F" w:rsidRPr="00CD492F">
        <w:rPr>
          <w:rFonts w:asciiTheme="majorHAnsi" w:hAnsiTheme="majorHAnsi" w:cstheme="majorHAnsi"/>
        </w:rPr>
        <w:t>16:00</w:t>
      </w:r>
      <w:r w:rsidR="00CD492F">
        <w:rPr>
          <w:rFonts w:asciiTheme="majorHAnsi" w:hAnsiTheme="majorHAnsi" w:cstheme="majorHAnsi"/>
        </w:rPr>
        <w:t xml:space="preserve"> horas. </w:t>
      </w:r>
      <w:r w:rsidR="00CD492F" w:rsidRPr="00CD492F">
        <w:rPr>
          <w:rFonts w:asciiTheme="majorHAnsi" w:hAnsiTheme="majorHAnsi" w:cstheme="majorHAnsi"/>
        </w:rPr>
        <w:t>Abe</w:t>
      </w:r>
      <w:r w:rsidR="00CD492F">
        <w:rPr>
          <w:rFonts w:asciiTheme="majorHAnsi" w:hAnsiTheme="majorHAnsi" w:cstheme="majorHAnsi"/>
        </w:rPr>
        <w:t xml:space="preserve">rtura das propostas: 03/05/2023, </w:t>
      </w:r>
      <w:r w:rsidR="00CD492F" w:rsidRPr="00CD492F">
        <w:rPr>
          <w:rFonts w:asciiTheme="majorHAnsi" w:hAnsiTheme="majorHAnsi" w:cstheme="majorHAnsi"/>
        </w:rPr>
        <w:t>10:00</w:t>
      </w:r>
      <w:r w:rsidR="00CD492F">
        <w:rPr>
          <w:rFonts w:asciiTheme="majorHAnsi" w:hAnsiTheme="majorHAnsi" w:cstheme="majorHAnsi"/>
        </w:rPr>
        <w:t xml:space="preserve"> horas. </w:t>
      </w:r>
      <w:r w:rsidR="00CD492F" w:rsidRPr="00CD492F">
        <w:rPr>
          <w:rFonts w:asciiTheme="majorHAnsi" w:hAnsiTheme="majorHAnsi" w:cstheme="majorHAnsi"/>
        </w:rPr>
        <w:t xml:space="preserve">Data </w:t>
      </w:r>
      <w:r w:rsidR="00CD492F">
        <w:rPr>
          <w:rFonts w:asciiTheme="majorHAnsi" w:hAnsiTheme="majorHAnsi" w:cstheme="majorHAnsi"/>
        </w:rPr>
        <w:t xml:space="preserve">e a hora da dispula: 03/05/2023, </w:t>
      </w:r>
      <w:r w:rsidR="00CD492F" w:rsidRPr="00CD492F">
        <w:rPr>
          <w:rFonts w:asciiTheme="majorHAnsi" w:hAnsiTheme="majorHAnsi" w:cstheme="majorHAnsi"/>
        </w:rPr>
        <w:t>15:00</w:t>
      </w:r>
      <w:r w:rsidR="00CD492F">
        <w:rPr>
          <w:rFonts w:asciiTheme="majorHAnsi" w:hAnsiTheme="majorHAnsi" w:cstheme="majorHAnsi"/>
        </w:rPr>
        <w:t xml:space="preserve"> horas. Maiores informações pelo site </w:t>
      </w:r>
      <w:hyperlink r:id="rId76" w:history="1">
        <w:r w:rsidR="00CD492F" w:rsidRPr="00DC3D8C">
          <w:rPr>
            <w:rStyle w:val="Hyperlink"/>
            <w:rFonts w:asciiTheme="majorHAnsi" w:hAnsiTheme="majorHAnsi" w:cstheme="majorHAnsi"/>
          </w:rPr>
          <w:t>https://www.bb.com.br/site/campanhas/contas/conta-corrente-bb/?v=cm49eyJvcHIiOiJBQ1BDRFBGIn0</w:t>
        </w:r>
      </w:hyperlink>
      <w:r w:rsidR="00CD492F" w:rsidRPr="00CD492F">
        <w:rPr>
          <w:rFonts w:asciiTheme="majorHAnsi" w:hAnsiTheme="majorHAnsi" w:cstheme="majorHAnsi"/>
        </w:rPr>
        <w:t>=</w:t>
      </w:r>
      <w:r w:rsidR="00CD492F">
        <w:rPr>
          <w:rFonts w:asciiTheme="majorHAnsi" w:hAnsiTheme="majorHAnsi" w:cstheme="majorHAnsi"/>
        </w:rPr>
        <w:t xml:space="preserve">. </w:t>
      </w:r>
    </w:p>
    <w:p w14:paraId="5C7BBB9A" w14:textId="77777777" w:rsidR="00256513" w:rsidRPr="00CA1FB1" w:rsidRDefault="00256513" w:rsidP="00CA1FB1">
      <w:pPr>
        <w:autoSpaceDE w:val="0"/>
        <w:autoSpaceDN w:val="0"/>
        <w:adjustRightInd w:val="0"/>
        <w:spacing w:line="320" w:lineRule="exact"/>
        <w:jc w:val="both"/>
        <w:rPr>
          <w:rFonts w:asciiTheme="majorHAnsi" w:hAnsiTheme="majorHAnsi" w:cstheme="majorHAnsi"/>
          <w:b/>
          <w:sz w:val="20"/>
          <w:szCs w:val="20"/>
        </w:rPr>
      </w:pPr>
    </w:p>
    <w:p w14:paraId="4D40B01B" w14:textId="77777777" w:rsidR="004C7957" w:rsidRPr="00CA1FB1" w:rsidRDefault="004C7957" w:rsidP="00CA1FB1">
      <w:pPr>
        <w:autoSpaceDE w:val="0"/>
        <w:autoSpaceDN w:val="0"/>
        <w:adjustRightInd w:val="0"/>
        <w:spacing w:line="320" w:lineRule="exact"/>
        <w:jc w:val="both"/>
        <w:rPr>
          <w:rFonts w:asciiTheme="majorHAnsi" w:hAnsiTheme="majorHAnsi" w:cstheme="majorHAnsi"/>
          <w:b/>
          <w:sz w:val="20"/>
          <w:szCs w:val="20"/>
        </w:rPr>
      </w:pPr>
    </w:p>
    <w:p w14:paraId="66FD833F" w14:textId="77777777" w:rsidR="00F07F43" w:rsidRDefault="00F07F43" w:rsidP="00CA1FB1">
      <w:pPr>
        <w:autoSpaceDE w:val="0"/>
        <w:autoSpaceDN w:val="0"/>
        <w:adjustRightInd w:val="0"/>
        <w:spacing w:line="320" w:lineRule="exact"/>
        <w:jc w:val="center"/>
        <w:rPr>
          <w:rFonts w:asciiTheme="majorHAnsi" w:hAnsiTheme="majorHAnsi" w:cstheme="majorHAnsi"/>
          <w:b/>
        </w:rPr>
      </w:pPr>
      <w:r>
        <w:rPr>
          <w:rFonts w:asciiTheme="majorHAnsi" w:hAnsiTheme="majorHAnsi" w:cstheme="majorHAnsi"/>
          <w:b/>
        </w:rPr>
        <w:t>ESTADO DO RIO DE JANEIRO</w:t>
      </w:r>
    </w:p>
    <w:p w14:paraId="26A0EC25" w14:textId="77777777" w:rsidR="00F07F43" w:rsidRPr="00CA1FB1" w:rsidRDefault="00F07F43" w:rsidP="00CA1FB1">
      <w:pPr>
        <w:autoSpaceDE w:val="0"/>
        <w:autoSpaceDN w:val="0"/>
        <w:adjustRightInd w:val="0"/>
        <w:spacing w:line="320" w:lineRule="exact"/>
        <w:jc w:val="center"/>
        <w:rPr>
          <w:rFonts w:asciiTheme="majorHAnsi" w:hAnsiTheme="majorHAnsi" w:cstheme="majorHAnsi"/>
          <w:b/>
          <w:sz w:val="20"/>
          <w:szCs w:val="20"/>
        </w:rPr>
      </w:pPr>
    </w:p>
    <w:p w14:paraId="70571EA9" w14:textId="77777777" w:rsidR="00CA1FB1" w:rsidRPr="00CA1FB1" w:rsidRDefault="00CA1FB1" w:rsidP="00CA1FB1">
      <w:pPr>
        <w:autoSpaceDE w:val="0"/>
        <w:autoSpaceDN w:val="0"/>
        <w:adjustRightInd w:val="0"/>
        <w:spacing w:line="320" w:lineRule="exact"/>
        <w:jc w:val="center"/>
        <w:rPr>
          <w:rFonts w:asciiTheme="majorHAnsi" w:hAnsiTheme="majorHAnsi" w:cstheme="majorHAnsi"/>
          <w:b/>
          <w:sz w:val="20"/>
          <w:szCs w:val="20"/>
        </w:rPr>
      </w:pPr>
    </w:p>
    <w:p w14:paraId="068FFC45" w14:textId="77777777" w:rsidR="00F07F43" w:rsidRPr="0050629D" w:rsidRDefault="00F07F43" w:rsidP="00CA1FB1">
      <w:pPr>
        <w:autoSpaceDE w:val="0"/>
        <w:autoSpaceDN w:val="0"/>
        <w:adjustRightInd w:val="0"/>
        <w:spacing w:line="320" w:lineRule="exact"/>
        <w:jc w:val="both"/>
        <w:rPr>
          <w:rFonts w:asciiTheme="majorHAnsi" w:hAnsiTheme="majorHAnsi"/>
          <w:b/>
        </w:rPr>
      </w:pPr>
      <w:r w:rsidRPr="0050629D">
        <w:rPr>
          <w:rFonts w:asciiTheme="majorHAnsi" w:hAnsiTheme="majorHAnsi"/>
          <w:b/>
        </w:rPr>
        <w:t>COMPANHIA DOCAS DO RIO DE JANEIRO - PREGÃO ELETRÔNICO Nº 41/2022</w:t>
      </w:r>
    </w:p>
    <w:p w14:paraId="5CCD98B7" w14:textId="77777777" w:rsidR="00F07F43" w:rsidRDefault="00F07F43" w:rsidP="00CA1FB1">
      <w:pPr>
        <w:autoSpaceDE w:val="0"/>
        <w:autoSpaceDN w:val="0"/>
        <w:adjustRightInd w:val="0"/>
        <w:spacing w:line="320" w:lineRule="exact"/>
        <w:jc w:val="both"/>
        <w:rPr>
          <w:rFonts w:asciiTheme="majorHAnsi" w:hAnsiTheme="majorHAnsi"/>
        </w:rPr>
      </w:pPr>
      <w:r w:rsidRPr="0050629D">
        <w:rPr>
          <w:rFonts w:asciiTheme="majorHAnsi" w:hAnsiTheme="majorHAnsi"/>
        </w:rPr>
        <w:t xml:space="preserve">Objeto: Prestação dos serviços de manutenção do sistema </w:t>
      </w:r>
      <w:r>
        <w:rPr>
          <w:rFonts w:asciiTheme="majorHAnsi" w:hAnsiTheme="majorHAnsi"/>
        </w:rPr>
        <w:t>ferroviário do Porto de Itaguaí. Edital: 12/04/2023 das 08:00 às 12:</w:t>
      </w:r>
      <w:r w:rsidRPr="0050629D">
        <w:rPr>
          <w:rFonts w:asciiTheme="majorHAnsi" w:hAnsiTheme="majorHAnsi"/>
        </w:rPr>
        <w:t>00</w:t>
      </w:r>
      <w:r>
        <w:rPr>
          <w:rFonts w:asciiTheme="majorHAnsi" w:hAnsiTheme="majorHAnsi"/>
        </w:rPr>
        <w:t xml:space="preserve"> horas e das 13:00 às 17:</w:t>
      </w:r>
      <w:r w:rsidRPr="0050629D">
        <w:rPr>
          <w:rFonts w:asciiTheme="majorHAnsi" w:hAnsiTheme="majorHAnsi"/>
        </w:rPr>
        <w:t>00</w:t>
      </w:r>
      <w:r>
        <w:rPr>
          <w:rFonts w:asciiTheme="majorHAnsi" w:hAnsiTheme="majorHAnsi"/>
        </w:rPr>
        <w:t xml:space="preserve"> horas</w:t>
      </w:r>
      <w:r w:rsidRPr="0050629D">
        <w:rPr>
          <w:rFonts w:asciiTheme="majorHAnsi" w:hAnsiTheme="majorHAnsi"/>
        </w:rPr>
        <w:t xml:space="preserve">. Endereço: Rua Dom Gerardo, Nº. 35, 10º Andar, Centro - Rio de Janeiro/RJ ou </w:t>
      </w:r>
      <w:hyperlink r:id="rId77" w:history="1">
        <w:r w:rsidRPr="00DC3D8C">
          <w:rPr>
            <w:rStyle w:val="Hyperlink"/>
            <w:rFonts w:asciiTheme="majorHAnsi" w:hAnsiTheme="majorHAnsi"/>
          </w:rPr>
          <w:t>https://www.gov.br/compras/edital/399008-5-00041-2022</w:t>
        </w:r>
      </w:hyperlink>
      <w:r w:rsidRPr="0050629D">
        <w:rPr>
          <w:rFonts w:asciiTheme="majorHAnsi" w:hAnsiTheme="majorHAnsi"/>
        </w:rPr>
        <w:t>. Entrega das Proposta</w:t>
      </w:r>
      <w:r>
        <w:rPr>
          <w:rFonts w:asciiTheme="majorHAnsi" w:hAnsiTheme="majorHAnsi"/>
        </w:rPr>
        <w:t>s: a partir de 12/04/2023 às 08:</w:t>
      </w:r>
      <w:r w:rsidRPr="0050629D">
        <w:rPr>
          <w:rFonts w:asciiTheme="majorHAnsi" w:hAnsiTheme="majorHAnsi"/>
        </w:rPr>
        <w:t>00</w:t>
      </w:r>
      <w:r>
        <w:rPr>
          <w:rFonts w:asciiTheme="majorHAnsi" w:hAnsiTheme="majorHAnsi"/>
        </w:rPr>
        <w:t xml:space="preserve"> horas</w:t>
      </w:r>
      <w:r w:rsidRPr="0050629D">
        <w:rPr>
          <w:rFonts w:asciiTheme="majorHAnsi" w:hAnsiTheme="majorHAnsi"/>
        </w:rPr>
        <w:t xml:space="preserve"> no site </w:t>
      </w:r>
      <w:hyperlink r:id="rId78" w:history="1">
        <w:r w:rsidRPr="00DC3D8C">
          <w:rPr>
            <w:rStyle w:val="Hyperlink"/>
            <w:rFonts w:asciiTheme="majorHAnsi" w:hAnsiTheme="majorHAnsi"/>
          </w:rPr>
          <w:t>www.gov.br/compras</w:t>
        </w:r>
      </w:hyperlink>
      <w:r w:rsidRPr="0050629D">
        <w:rPr>
          <w:rFonts w:asciiTheme="majorHAnsi" w:hAnsiTheme="majorHAnsi"/>
        </w:rPr>
        <w:t xml:space="preserve">. Abertura </w:t>
      </w:r>
      <w:r>
        <w:rPr>
          <w:rFonts w:asciiTheme="majorHAnsi" w:hAnsiTheme="majorHAnsi"/>
        </w:rPr>
        <w:t>das Propostas: 25/04/2023 às 10:</w:t>
      </w:r>
      <w:r w:rsidRPr="0050629D">
        <w:rPr>
          <w:rFonts w:asciiTheme="majorHAnsi" w:hAnsiTheme="majorHAnsi"/>
        </w:rPr>
        <w:t>00</w:t>
      </w:r>
      <w:r>
        <w:rPr>
          <w:rFonts w:asciiTheme="majorHAnsi" w:hAnsiTheme="majorHAnsi"/>
        </w:rPr>
        <w:t xml:space="preserve"> horas</w:t>
      </w:r>
      <w:r w:rsidRPr="0050629D">
        <w:rPr>
          <w:rFonts w:asciiTheme="majorHAnsi" w:hAnsiTheme="majorHAnsi"/>
        </w:rPr>
        <w:t xml:space="preserve"> no site </w:t>
      </w:r>
      <w:hyperlink r:id="rId79" w:history="1">
        <w:r w:rsidRPr="00DC3D8C">
          <w:rPr>
            <w:rStyle w:val="Hyperlink"/>
            <w:rFonts w:asciiTheme="majorHAnsi" w:hAnsiTheme="majorHAnsi"/>
          </w:rPr>
          <w:t>www.gov.br/compras</w:t>
        </w:r>
      </w:hyperlink>
      <w:r w:rsidRPr="0050629D">
        <w:rPr>
          <w:rFonts w:asciiTheme="majorHAnsi" w:hAnsiTheme="majorHAnsi"/>
        </w:rPr>
        <w:t xml:space="preserve">. </w:t>
      </w:r>
    </w:p>
    <w:p w14:paraId="76119BFE" w14:textId="77777777" w:rsidR="00F07F43" w:rsidRPr="00CA1FB1" w:rsidRDefault="00F07F43" w:rsidP="00CA1FB1">
      <w:pPr>
        <w:autoSpaceDE w:val="0"/>
        <w:autoSpaceDN w:val="0"/>
        <w:adjustRightInd w:val="0"/>
        <w:spacing w:line="320" w:lineRule="exact"/>
        <w:jc w:val="both"/>
        <w:rPr>
          <w:rFonts w:asciiTheme="majorHAnsi" w:hAnsiTheme="majorHAnsi"/>
          <w:sz w:val="20"/>
          <w:szCs w:val="20"/>
        </w:rPr>
      </w:pPr>
    </w:p>
    <w:p w14:paraId="1C9A500B" w14:textId="77777777" w:rsidR="00F07F43" w:rsidRPr="00CA1FB1" w:rsidRDefault="00F07F43" w:rsidP="00CA1FB1">
      <w:pPr>
        <w:autoSpaceDE w:val="0"/>
        <w:autoSpaceDN w:val="0"/>
        <w:adjustRightInd w:val="0"/>
        <w:spacing w:line="320" w:lineRule="exact"/>
        <w:jc w:val="both"/>
        <w:rPr>
          <w:rFonts w:asciiTheme="majorHAnsi" w:hAnsiTheme="majorHAnsi" w:cstheme="majorHAnsi"/>
          <w:b/>
          <w:sz w:val="20"/>
          <w:szCs w:val="20"/>
        </w:rPr>
      </w:pPr>
    </w:p>
    <w:p w14:paraId="07D69B77" w14:textId="490775F8" w:rsidR="00A1570B" w:rsidRDefault="00531AD5" w:rsidP="00CA1FB1">
      <w:pPr>
        <w:autoSpaceDE w:val="0"/>
        <w:autoSpaceDN w:val="0"/>
        <w:adjustRightInd w:val="0"/>
        <w:spacing w:line="320" w:lineRule="exact"/>
        <w:jc w:val="center"/>
        <w:rPr>
          <w:rFonts w:asciiTheme="majorHAnsi" w:hAnsiTheme="majorHAnsi" w:cstheme="majorHAnsi"/>
          <w:b/>
        </w:rPr>
      </w:pPr>
      <w:r>
        <w:rPr>
          <w:rFonts w:asciiTheme="majorHAnsi" w:hAnsiTheme="majorHAnsi" w:cstheme="majorHAnsi"/>
          <w:b/>
        </w:rPr>
        <w:t>ESTADO DE SÃO PAULO</w:t>
      </w:r>
    </w:p>
    <w:p w14:paraId="3E45896E" w14:textId="77777777" w:rsidR="00531AD5" w:rsidRPr="00CA1FB1" w:rsidRDefault="00531AD5" w:rsidP="00CA1FB1">
      <w:pPr>
        <w:autoSpaceDE w:val="0"/>
        <w:autoSpaceDN w:val="0"/>
        <w:adjustRightInd w:val="0"/>
        <w:spacing w:line="320" w:lineRule="exact"/>
        <w:jc w:val="center"/>
        <w:rPr>
          <w:rFonts w:asciiTheme="majorHAnsi" w:hAnsiTheme="majorHAnsi" w:cstheme="majorHAnsi"/>
          <w:b/>
          <w:sz w:val="20"/>
          <w:szCs w:val="20"/>
        </w:rPr>
      </w:pPr>
    </w:p>
    <w:p w14:paraId="5EFD2EC6" w14:textId="77777777" w:rsidR="00241CDC" w:rsidRPr="00CA1FB1" w:rsidRDefault="00241CDC" w:rsidP="00CA1FB1">
      <w:pPr>
        <w:autoSpaceDE w:val="0"/>
        <w:autoSpaceDN w:val="0"/>
        <w:adjustRightInd w:val="0"/>
        <w:spacing w:line="320" w:lineRule="exact"/>
        <w:jc w:val="center"/>
        <w:rPr>
          <w:rFonts w:asciiTheme="majorHAnsi" w:hAnsiTheme="majorHAnsi" w:cstheme="majorHAnsi"/>
          <w:b/>
          <w:sz w:val="20"/>
          <w:szCs w:val="20"/>
        </w:rPr>
      </w:pPr>
    </w:p>
    <w:p w14:paraId="6B246E42" w14:textId="6EBF45A6" w:rsidR="00210110" w:rsidRPr="00BD4F91" w:rsidRDefault="00BD4F91" w:rsidP="00CA1FB1">
      <w:pPr>
        <w:autoSpaceDE w:val="0"/>
        <w:autoSpaceDN w:val="0"/>
        <w:adjustRightInd w:val="0"/>
        <w:spacing w:line="320" w:lineRule="exact"/>
        <w:jc w:val="both"/>
        <w:rPr>
          <w:rFonts w:asciiTheme="majorHAnsi" w:hAnsiTheme="majorHAnsi"/>
          <w:b/>
        </w:rPr>
      </w:pPr>
      <w:r w:rsidRPr="00BD4F91">
        <w:rPr>
          <w:rFonts w:asciiTheme="majorHAnsi" w:hAnsiTheme="majorHAnsi"/>
          <w:b/>
        </w:rPr>
        <w:t xml:space="preserve">CDHU - </w:t>
      </w:r>
      <w:r w:rsidRPr="00BD4F91">
        <w:rPr>
          <w:rFonts w:asciiTheme="majorHAnsi" w:hAnsiTheme="majorHAnsi" w:cs="Arial"/>
          <w:b/>
          <w:shd w:val="clear" w:color="auto" w:fill="FFFFFF"/>
        </w:rPr>
        <w:t>COMPANHIA DE DESENVOLVIMENTO HABITACIONAL E URBANO DO ESTADO DE SÃO PAULO</w:t>
      </w:r>
    </w:p>
    <w:p w14:paraId="7BFE7D87" w14:textId="77777777" w:rsidR="005F4C7E" w:rsidRPr="00CA1FB1" w:rsidRDefault="005F4C7E" w:rsidP="00CA1FB1">
      <w:pPr>
        <w:autoSpaceDE w:val="0"/>
        <w:autoSpaceDN w:val="0"/>
        <w:adjustRightInd w:val="0"/>
        <w:spacing w:line="320" w:lineRule="exact"/>
        <w:jc w:val="both"/>
        <w:rPr>
          <w:rFonts w:asciiTheme="majorHAnsi" w:hAnsiTheme="majorHAnsi"/>
          <w:sz w:val="20"/>
          <w:szCs w:val="20"/>
        </w:rPr>
      </w:pPr>
    </w:p>
    <w:p w14:paraId="0BF6847C" w14:textId="63408B03" w:rsidR="005F4C7E" w:rsidRPr="005F4C7E" w:rsidRDefault="005F4C7E" w:rsidP="00CA1FB1">
      <w:pPr>
        <w:autoSpaceDE w:val="0"/>
        <w:autoSpaceDN w:val="0"/>
        <w:adjustRightInd w:val="0"/>
        <w:spacing w:line="320" w:lineRule="exact"/>
        <w:jc w:val="both"/>
        <w:rPr>
          <w:rFonts w:asciiTheme="majorHAnsi" w:hAnsiTheme="majorHAnsi"/>
          <w:b/>
        </w:rPr>
      </w:pPr>
      <w:r w:rsidRPr="005F4C7E">
        <w:rPr>
          <w:rFonts w:asciiTheme="majorHAnsi" w:hAnsiTheme="majorHAnsi"/>
          <w:b/>
        </w:rPr>
        <w:t>LICITAÇÃO Nº 008/2023</w:t>
      </w:r>
    </w:p>
    <w:p w14:paraId="5E061C14" w14:textId="7504608A" w:rsidR="008B36C8" w:rsidRDefault="00172C23" w:rsidP="00CA1FB1">
      <w:pPr>
        <w:autoSpaceDE w:val="0"/>
        <w:autoSpaceDN w:val="0"/>
        <w:adjustRightInd w:val="0"/>
        <w:spacing w:line="320" w:lineRule="exact"/>
        <w:jc w:val="both"/>
        <w:rPr>
          <w:rFonts w:asciiTheme="majorHAnsi" w:hAnsiTheme="majorHAnsi"/>
        </w:rPr>
      </w:pPr>
      <w:r w:rsidRPr="00760A71">
        <w:rPr>
          <w:rFonts w:asciiTheme="majorHAnsi" w:hAnsiTheme="majorHAnsi" w:cstheme="majorHAnsi"/>
        </w:rPr>
        <w:t>Objeto:</w:t>
      </w:r>
      <w:r>
        <w:rPr>
          <w:rFonts w:asciiTheme="majorHAnsi" w:hAnsiTheme="majorHAnsi" w:cstheme="majorHAnsi"/>
        </w:rPr>
        <w:t xml:space="preserve"> </w:t>
      </w:r>
      <w:r w:rsidR="00D66EC7">
        <w:rPr>
          <w:rFonts w:asciiTheme="majorHAnsi" w:hAnsiTheme="majorHAnsi"/>
        </w:rPr>
        <w:t>E</w:t>
      </w:r>
      <w:r w:rsidR="005F4C7E" w:rsidRPr="005F4C7E">
        <w:rPr>
          <w:rFonts w:asciiTheme="majorHAnsi" w:hAnsiTheme="majorHAnsi"/>
        </w:rPr>
        <w:t>xecução de obras para realização de loteamento composto de 51 lotes no empreendimento denominado Alvinlândia “E”, no município de Alvinlândia/SP. O edital completo estará dispon</w:t>
      </w:r>
      <w:r w:rsidR="00DD5C03">
        <w:rPr>
          <w:rFonts w:asciiTheme="majorHAnsi" w:hAnsiTheme="majorHAnsi"/>
        </w:rPr>
        <w:t xml:space="preserve">ível para download no site </w:t>
      </w:r>
      <w:hyperlink r:id="rId80" w:history="1">
        <w:r w:rsidR="00DD5C03" w:rsidRPr="00DC3D8C">
          <w:rPr>
            <w:rStyle w:val="Hyperlink"/>
            <w:rFonts w:asciiTheme="majorHAnsi" w:hAnsiTheme="majorHAnsi"/>
          </w:rPr>
          <w:t>www.cdhu.sp.gov.br</w:t>
        </w:r>
      </w:hyperlink>
      <w:r w:rsidR="00DD5C03">
        <w:rPr>
          <w:rFonts w:asciiTheme="majorHAnsi" w:hAnsiTheme="majorHAnsi"/>
        </w:rPr>
        <w:t xml:space="preserve"> a partir das 00:00 horas do dia 13/04/2023. </w:t>
      </w:r>
      <w:r w:rsidR="005F4C7E" w:rsidRPr="005F4C7E">
        <w:rPr>
          <w:rFonts w:asciiTheme="majorHAnsi" w:hAnsiTheme="majorHAnsi"/>
        </w:rPr>
        <w:t>E</w:t>
      </w:r>
      <w:r w:rsidR="00DD5C03">
        <w:rPr>
          <w:rFonts w:asciiTheme="majorHAnsi" w:hAnsiTheme="majorHAnsi"/>
        </w:rPr>
        <w:t xml:space="preserve">sclarecimentos até 04/05/2023. </w:t>
      </w:r>
      <w:r w:rsidR="005F4C7E" w:rsidRPr="005F4C7E">
        <w:rPr>
          <w:rFonts w:asciiTheme="majorHAnsi" w:hAnsiTheme="majorHAnsi"/>
        </w:rPr>
        <w:t>Abertura: 11/05/2023 às 10</w:t>
      </w:r>
      <w:r w:rsidR="00DD5C03">
        <w:rPr>
          <w:rFonts w:asciiTheme="majorHAnsi" w:hAnsiTheme="majorHAnsi"/>
        </w:rPr>
        <w:t xml:space="preserve">:00 </w:t>
      </w:r>
      <w:r w:rsidR="005F4C7E" w:rsidRPr="005F4C7E">
        <w:rPr>
          <w:rFonts w:asciiTheme="majorHAnsi" w:hAnsiTheme="majorHAnsi"/>
        </w:rPr>
        <w:t>h</w:t>
      </w:r>
      <w:r w:rsidR="00DD5C03">
        <w:rPr>
          <w:rFonts w:asciiTheme="majorHAnsi" w:hAnsiTheme="majorHAnsi"/>
        </w:rPr>
        <w:t>oras</w:t>
      </w:r>
      <w:r w:rsidR="005F4C7E" w:rsidRPr="005F4C7E">
        <w:rPr>
          <w:rFonts w:asciiTheme="majorHAnsi" w:hAnsiTheme="majorHAnsi"/>
        </w:rPr>
        <w:t xml:space="preserve">, na Rua Boa Vista, 175, Edifício CIDADE II – Térreo – Auditório da CDHU, Centro, São Paulo/SP. </w:t>
      </w:r>
    </w:p>
    <w:p w14:paraId="45B7B5B2" w14:textId="77777777" w:rsidR="008B36C8" w:rsidRPr="00CA1FB1" w:rsidRDefault="008B36C8" w:rsidP="00CA1FB1">
      <w:pPr>
        <w:autoSpaceDE w:val="0"/>
        <w:autoSpaceDN w:val="0"/>
        <w:adjustRightInd w:val="0"/>
        <w:spacing w:line="320" w:lineRule="exact"/>
        <w:jc w:val="both"/>
        <w:rPr>
          <w:rFonts w:asciiTheme="majorHAnsi" w:hAnsiTheme="majorHAnsi"/>
          <w:sz w:val="20"/>
          <w:szCs w:val="20"/>
        </w:rPr>
      </w:pPr>
    </w:p>
    <w:p w14:paraId="41E732E3" w14:textId="783CF877" w:rsidR="008B36C8" w:rsidRPr="008B36C8" w:rsidRDefault="008B36C8" w:rsidP="00CA1FB1">
      <w:pPr>
        <w:autoSpaceDE w:val="0"/>
        <w:autoSpaceDN w:val="0"/>
        <w:adjustRightInd w:val="0"/>
        <w:spacing w:line="320" w:lineRule="exact"/>
        <w:jc w:val="both"/>
        <w:rPr>
          <w:rFonts w:asciiTheme="majorHAnsi" w:hAnsiTheme="majorHAnsi"/>
          <w:b/>
        </w:rPr>
      </w:pPr>
      <w:r w:rsidRPr="008B36C8">
        <w:rPr>
          <w:rFonts w:asciiTheme="majorHAnsi" w:hAnsiTheme="majorHAnsi"/>
          <w:b/>
        </w:rPr>
        <w:t xml:space="preserve">LICITAÇÃO Nº 009/2023 </w:t>
      </w:r>
    </w:p>
    <w:p w14:paraId="3E21D452" w14:textId="69E59C53" w:rsidR="005F4C7E" w:rsidRDefault="00AC56AC" w:rsidP="00CA1FB1">
      <w:pPr>
        <w:autoSpaceDE w:val="0"/>
        <w:autoSpaceDN w:val="0"/>
        <w:adjustRightInd w:val="0"/>
        <w:spacing w:line="320" w:lineRule="exact"/>
        <w:jc w:val="both"/>
        <w:rPr>
          <w:rFonts w:asciiTheme="majorHAnsi" w:hAnsiTheme="majorHAnsi"/>
        </w:rPr>
      </w:pPr>
      <w:r w:rsidRPr="00760A71">
        <w:rPr>
          <w:rFonts w:asciiTheme="majorHAnsi" w:hAnsiTheme="majorHAnsi" w:cstheme="majorHAnsi"/>
        </w:rPr>
        <w:t>Objeto:</w:t>
      </w:r>
      <w:r>
        <w:rPr>
          <w:rFonts w:asciiTheme="majorHAnsi" w:hAnsiTheme="majorHAnsi" w:cstheme="majorHAnsi"/>
        </w:rPr>
        <w:t xml:space="preserve"> </w:t>
      </w:r>
      <w:r w:rsidR="00BC65FC">
        <w:rPr>
          <w:rFonts w:asciiTheme="majorHAnsi" w:hAnsiTheme="majorHAnsi"/>
        </w:rPr>
        <w:t>E</w:t>
      </w:r>
      <w:r w:rsidR="005F4C7E" w:rsidRPr="005F4C7E">
        <w:rPr>
          <w:rFonts w:asciiTheme="majorHAnsi" w:hAnsiTheme="majorHAnsi"/>
        </w:rPr>
        <w:t xml:space="preserve">xecução de obras realização de loteamento composto de 69 lotes no empreendimento denominado Iepê “I”, no município de Iepê /SP. O edital completo estará disponível para download no site </w:t>
      </w:r>
      <w:hyperlink r:id="rId81" w:history="1">
        <w:r w:rsidR="00677EB4" w:rsidRPr="00DC3D8C">
          <w:rPr>
            <w:rStyle w:val="Hyperlink"/>
            <w:rFonts w:asciiTheme="majorHAnsi" w:hAnsiTheme="majorHAnsi"/>
          </w:rPr>
          <w:t>www.cdhu.sp.gov.br</w:t>
        </w:r>
      </w:hyperlink>
      <w:r w:rsidR="00677EB4">
        <w:rPr>
          <w:rFonts w:asciiTheme="majorHAnsi" w:hAnsiTheme="majorHAnsi"/>
        </w:rPr>
        <w:t xml:space="preserve"> a partir das 00:00 horas</w:t>
      </w:r>
      <w:r w:rsidR="005F4C7E" w:rsidRPr="005F4C7E">
        <w:rPr>
          <w:rFonts w:asciiTheme="majorHAnsi" w:hAnsiTheme="majorHAnsi"/>
        </w:rPr>
        <w:t xml:space="preserve"> do dia 13/04/2</w:t>
      </w:r>
      <w:r w:rsidR="00677EB4">
        <w:rPr>
          <w:rFonts w:asciiTheme="majorHAnsi" w:hAnsiTheme="majorHAnsi"/>
        </w:rPr>
        <w:t xml:space="preserve">023. </w:t>
      </w:r>
      <w:r w:rsidR="005F4C7E" w:rsidRPr="005F4C7E">
        <w:rPr>
          <w:rFonts w:asciiTheme="majorHAnsi" w:hAnsiTheme="majorHAnsi"/>
        </w:rPr>
        <w:t>E</w:t>
      </w:r>
      <w:r w:rsidR="00677EB4">
        <w:rPr>
          <w:rFonts w:asciiTheme="majorHAnsi" w:hAnsiTheme="majorHAnsi"/>
        </w:rPr>
        <w:t xml:space="preserve">sclarecimentos até 05/05/2023. </w:t>
      </w:r>
      <w:r w:rsidR="005F4C7E" w:rsidRPr="005F4C7E">
        <w:rPr>
          <w:rFonts w:asciiTheme="majorHAnsi" w:hAnsiTheme="majorHAnsi"/>
        </w:rPr>
        <w:t>Abertura: 12/05/2023 às 10</w:t>
      </w:r>
      <w:r w:rsidR="00677EB4">
        <w:rPr>
          <w:rFonts w:asciiTheme="majorHAnsi" w:hAnsiTheme="majorHAnsi"/>
        </w:rPr>
        <w:t xml:space="preserve">:00 </w:t>
      </w:r>
      <w:r w:rsidR="005F4C7E" w:rsidRPr="005F4C7E">
        <w:rPr>
          <w:rFonts w:asciiTheme="majorHAnsi" w:hAnsiTheme="majorHAnsi"/>
        </w:rPr>
        <w:t>h</w:t>
      </w:r>
      <w:r w:rsidR="00677EB4">
        <w:rPr>
          <w:rFonts w:asciiTheme="majorHAnsi" w:hAnsiTheme="majorHAnsi"/>
        </w:rPr>
        <w:t>oras</w:t>
      </w:r>
      <w:r w:rsidR="005F4C7E" w:rsidRPr="005F4C7E">
        <w:rPr>
          <w:rFonts w:asciiTheme="majorHAnsi" w:hAnsiTheme="majorHAnsi"/>
        </w:rPr>
        <w:t xml:space="preserve">, na Rua Boa Vista, 175, Edifício CIDADE II – Térreo – Auditório da CDHU, Centro, São Paulo/SP. </w:t>
      </w:r>
    </w:p>
    <w:p w14:paraId="1D4CB47F" w14:textId="77777777" w:rsidR="005F4C7E" w:rsidRPr="00CA1FB1" w:rsidRDefault="005F4C7E" w:rsidP="00CA1FB1">
      <w:pPr>
        <w:autoSpaceDE w:val="0"/>
        <w:autoSpaceDN w:val="0"/>
        <w:adjustRightInd w:val="0"/>
        <w:spacing w:line="290" w:lineRule="exact"/>
        <w:jc w:val="both"/>
        <w:rPr>
          <w:rFonts w:asciiTheme="majorHAnsi" w:hAnsiTheme="majorHAnsi"/>
          <w:sz w:val="20"/>
          <w:szCs w:val="20"/>
        </w:rPr>
      </w:pPr>
    </w:p>
    <w:p w14:paraId="268B63CA" w14:textId="67DE1705" w:rsidR="005F4C7E" w:rsidRPr="005F4C7E" w:rsidRDefault="005F4C7E" w:rsidP="00CA1FB1">
      <w:pPr>
        <w:autoSpaceDE w:val="0"/>
        <w:autoSpaceDN w:val="0"/>
        <w:adjustRightInd w:val="0"/>
        <w:spacing w:line="290" w:lineRule="exact"/>
        <w:jc w:val="both"/>
        <w:rPr>
          <w:rFonts w:asciiTheme="majorHAnsi" w:hAnsiTheme="majorHAnsi"/>
          <w:b/>
        </w:rPr>
      </w:pPr>
      <w:r w:rsidRPr="005F4C7E">
        <w:rPr>
          <w:rFonts w:asciiTheme="majorHAnsi" w:hAnsiTheme="majorHAnsi"/>
          <w:b/>
        </w:rPr>
        <w:t>LICITAÇÃO Nº 010/2023</w:t>
      </w:r>
    </w:p>
    <w:p w14:paraId="4E261A58" w14:textId="632624EC" w:rsidR="005F4C7E" w:rsidRDefault="00AA5A88" w:rsidP="00CA1FB1">
      <w:pPr>
        <w:autoSpaceDE w:val="0"/>
        <w:autoSpaceDN w:val="0"/>
        <w:adjustRightInd w:val="0"/>
        <w:spacing w:line="290" w:lineRule="exact"/>
        <w:jc w:val="both"/>
        <w:rPr>
          <w:rFonts w:asciiTheme="majorHAnsi" w:hAnsiTheme="majorHAnsi"/>
        </w:rPr>
      </w:pPr>
      <w:r w:rsidRPr="00760A71">
        <w:rPr>
          <w:rFonts w:asciiTheme="majorHAnsi" w:hAnsiTheme="majorHAnsi" w:cstheme="majorHAnsi"/>
        </w:rPr>
        <w:t>Objeto:</w:t>
      </w:r>
      <w:r>
        <w:rPr>
          <w:rFonts w:asciiTheme="majorHAnsi" w:hAnsiTheme="majorHAnsi" w:cstheme="majorHAnsi"/>
        </w:rPr>
        <w:t xml:space="preserve"> </w:t>
      </w:r>
      <w:r w:rsidR="00CA3647">
        <w:rPr>
          <w:rFonts w:asciiTheme="majorHAnsi" w:hAnsiTheme="majorHAnsi"/>
        </w:rPr>
        <w:t>E</w:t>
      </w:r>
      <w:r w:rsidR="00CA3647" w:rsidRPr="005F4C7E">
        <w:rPr>
          <w:rFonts w:asciiTheme="majorHAnsi" w:hAnsiTheme="majorHAnsi"/>
        </w:rPr>
        <w:t>xecução</w:t>
      </w:r>
      <w:r w:rsidR="005F4C7E" w:rsidRPr="005F4C7E">
        <w:rPr>
          <w:rFonts w:asciiTheme="majorHAnsi" w:hAnsiTheme="majorHAnsi"/>
        </w:rPr>
        <w:t xml:space="preserve"> de obras para realização de loteamento composto de 100 lotes no empreendimento denominado Ilha Solteira “D”, no município de Ilha Solteira/SP. O edital completo estará disponível para download no site </w:t>
      </w:r>
      <w:hyperlink r:id="rId82" w:history="1">
        <w:r w:rsidR="00D53515" w:rsidRPr="00DC3D8C">
          <w:rPr>
            <w:rStyle w:val="Hyperlink"/>
            <w:rFonts w:asciiTheme="majorHAnsi" w:hAnsiTheme="majorHAnsi"/>
          </w:rPr>
          <w:t>www.cdhu.sp.gov.br</w:t>
        </w:r>
      </w:hyperlink>
      <w:r w:rsidR="00D53515">
        <w:rPr>
          <w:rFonts w:asciiTheme="majorHAnsi" w:hAnsiTheme="majorHAnsi"/>
        </w:rPr>
        <w:t xml:space="preserve"> a partir das 00:00 horas do dia 13/04/2023. </w:t>
      </w:r>
      <w:r w:rsidR="005F4C7E" w:rsidRPr="005F4C7E">
        <w:rPr>
          <w:rFonts w:asciiTheme="majorHAnsi" w:hAnsiTheme="majorHAnsi"/>
        </w:rPr>
        <w:t>E</w:t>
      </w:r>
      <w:r w:rsidR="00830B0B">
        <w:rPr>
          <w:rFonts w:asciiTheme="majorHAnsi" w:hAnsiTheme="majorHAnsi"/>
        </w:rPr>
        <w:t xml:space="preserve">sclarecimentos até 08/05/2023. </w:t>
      </w:r>
      <w:r w:rsidR="005F4C7E" w:rsidRPr="005F4C7E">
        <w:rPr>
          <w:rFonts w:asciiTheme="majorHAnsi" w:hAnsiTheme="majorHAnsi"/>
        </w:rPr>
        <w:t>Abertura: 15/05/2023 às 10</w:t>
      </w:r>
      <w:r w:rsidR="00830B0B">
        <w:rPr>
          <w:rFonts w:asciiTheme="majorHAnsi" w:hAnsiTheme="majorHAnsi"/>
        </w:rPr>
        <w:t xml:space="preserve">:00 </w:t>
      </w:r>
      <w:r w:rsidR="005F4C7E" w:rsidRPr="005F4C7E">
        <w:rPr>
          <w:rFonts w:asciiTheme="majorHAnsi" w:hAnsiTheme="majorHAnsi"/>
        </w:rPr>
        <w:t>h</w:t>
      </w:r>
      <w:r w:rsidR="00830B0B">
        <w:rPr>
          <w:rFonts w:asciiTheme="majorHAnsi" w:hAnsiTheme="majorHAnsi"/>
        </w:rPr>
        <w:t>oras</w:t>
      </w:r>
      <w:r w:rsidR="005F4C7E" w:rsidRPr="005F4C7E">
        <w:rPr>
          <w:rFonts w:asciiTheme="majorHAnsi" w:hAnsiTheme="majorHAnsi"/>
        </w:rPr>
        <w:t xml:space="preserve">, na Rua Boa Vista, 175, Edifício CIDADE II – Térreo – Auditório da CDHU, Centro, São Paulo/SP. </w:t>
      </w:r>
    </w:p>
    <w:p w14:paraId="34F3BBC9" w14:textId="77777777" w:rsidR="005F4C7E" w:rsidRDefault="005F4C7E" w:rsidP="00CA1FB1">
      <w:pPr>
        <w:autoSpaceDE w:val="0"/>
        <w:autoSpaceDN w:val="0"/>
        <w:adjustRightInd w:val="0"/>
        <w:spacing w:line="290" w:lineRule="exact"/>
        <w:jc w:val="both"/>
        <w:rPr>
          <w:rFonts w:asciiTheme="majorHAnsi" w:hAnsiTheme="majorHAnsi"/>
        </w:rPr>
      </w:pPr>
    </w:p>
    <w:p w14:paraId="755DFA57" w14:textId="3E042DB6" w:rsidR="005F4C7E" w:rsidRPr="005F4C7E" w:rsidRDefault="005F4C7E" w:rsidP="00CA1FB1">
      <w:pPr>
        <w:autoSpaceDE w:val="0"/>
        <w:autoSpaceDN w:val="0"/>
        <w:adjustRightInd w:val="0"/>
        <w:spacing w:line="290" w:lineRule="exact"/>
        <w:jc w:val="both"/>
        <w:rPr>
          <w:rFonts w:asciiTheme="majorHAnsi" w:hAnsiTheme="majorHAnsi"/>
          <w:b/>
        </w:rPr>
      </w:pPr>
      <w:r w:rsidRPr="005F4C7E">
        <w:rPr>
          <w:rFonts w:asciiTheme="majorHAnsi" w:hAnsiTheme="majorHAnsi"/>
          <w:b/>
        </w:rPr>
        <w:t>LICITAÇÃO Nº 011/2023</w:t>
      </w:r>
    </w:p>
    <w:p w14:paraId="37DF66F7" w14:textId="76674742" w:rsidR="005F4C7E" w:rsidRPr="005F4C7E" w:rsidRDefault="00E562C7" w:rsidP="00CA1FB1">
      <w:pPr>
        <w:autoSpaceDE w:val="0"/>
        <w:autoSpaceDN w:val="0"/>
        <w:adjustRightInd w:val="0"/>
        <w:spacing w:line="290" w:lineRule="exact"/>
        <w:jc w:val="both"/>
        <w:rPr>
          <w:rFonts w:asciiTheme="majorHAnsi" w:hAnsiTheme="majorHAnsi"/>
        </w:rPr>
      </w:pPr>
      <w:r w:rsidRPr="00760A71">
        <w:rPr>
          <w:rFonts w:asciiTheme="majorHAnsi" w:hAnsiTheme="majorHAnsi" w:cstheme="majorHAnsi"/>
        </w:rPr>
        <w:t>Objeto:</w:t>
      </w:r>
      <w:r>
        <w:rPr>
          <w:rFonts w:asciiTheme="majorHAnsi" w:hAnsiTheme="majorHAnsi" w:cstheme="majorHAnsi"/>
        </w:rPr>
        <w:t xml:space="preserve"> </w:t>
      </w:r>
      <w:r w:rsidR="00513FC7">
        <w:rPr>
          <w:rFonts w:asciiTheme="majorHAnsi" w:hAnsiTheme="majorHAnsi"/>
        </w:rPr>
        <w:t>E</w:t>
      </w:r>
      <w:r w:rsidR="00513FC7" w:rsidRPr="005F4C7E">
        <w:rPr>
          <w:rFonts w:asciiTheme="majorHAnsi" w:hAnsiTheme="majorHAnsi"/>
        </w:rPr>
        <w:t>xecução</w:t>
      </w:r>
      <w:r w:rsidR="005F4C7E" w:rsidRPr="005F4C7E">
        <w:rPr>
          <w:rFonts w:asciiTheme="majorHAnsi" w:hAnsiTheme="majorHAnsi"/>
        </w:rPr>
        <w:t xml:space="preserve"> de obras para realização de loteamento composto de 157 lotes no empreendimento denominado Tupi Paulista “E”, no município de Tupi Paulista/SP. O edital completo estará disponível para download no site </w:t>
      </w:r>
      <w:hyperlink r:id="rId83" w:history="1">
        <w:r w:rsidR="00513FC7" w:rsidRPr="00DC3D8C">
          <w:rPr>
            <w:rStyle w:val="Hyperlink"/>
            <w:rFonts w:asciiTheme="majorHAnsi" w:hAnsiTheme="majorHAnsi"/>
          </w:rPr>
          <w:t>www.cdhu.sp.gov.br</w:t>
        </w:r>
      </w:hyperlink>
      <w:r w:rsidR="00513FC7">
        <w:rPr>
          <w:rFonts w:asciiTheme="majorHAnsi" w:hAnsiTheme="majorHAnsi"/>
        </w:rPr>
        <w:t xml:space="preserve"> a partir das 00:00 horas do dia 13/04/2023. </w:t>
      </w:r>
      <w:r w:rsidR="005F4C7E" w:rsidRPr="005F4C7E">
        <w:rPr>
          <w:rFonts w:asciiTheme="majorHAnsi" w:hAnsiTheme="majorHAnsi"/>
        </w:rPr>
        <w:t>E</w:t>
      </w:r>
      <w:r w:rsidR="00513FC7">
        <w:rPr>
          <w:rFonts w:asciiTheme="majorHAnsi" w:hAnsiTheme="majorHAnsi"/>
        </w:rPr>
        <w:t xml:space="preserve">sclarecimentos até 09/05/2023. </w:t>
      </w:r>
      <w:r w:rsidR="005F4C7E" w:rsidRPr="005F4C7E">
        <w:rPr>
          <w:rFonts w:asciiTheme="majorHAnsi" w:hAnsiTheme="majorHAnsi"/>
        </w:rPr>
        <w:t>Abertura: 16/05/2023 às 10</w:t>
      </w:r>
      <w:r w:rsidR="00513FC7">
        <w:rPr>
          <w:rFonts w:asciiTheme="majorHAnsi" w:hAnsiTheme="majorHAnsi"/>
        </w:rPr>
        <w:t xml:space="preserve">:00 </w:t>
      </w:r>
      <w:r w:rsidR="005F4C7E" w:rsidRPr="005F4C7E">
        <w:rPr>
          <w:rFonts w:asciiTheme="majorHAnsi" w:hAnsiTheme="majorHAnsi"/>
        </w:rPr>
        <w:t>h</w:t>
      </w:r>
      <w:r w:rsidR="00513FC7">
        <w:rPr>
          <w:rFonts w:asciiTheme="majorHAnsi" w:hAnsiTheme="majorHAnsi"/>
        </w:rPr>
        <w:t>oras</w:t>
      </w:r>
      <w:r w:rsidR="005F4C7E" w:rsidRPr="005F4C7E">
        <w:rPr>
          <w:rFonts w:asciiTheme="majorHAnsi" w:hAnsiTheme="majorHAnsi"/>
        </w:rPr>
        <w:t>, na Rua Boa Vista, 175, Edifício CIDADE II – Térreo – Auditório da CDHU, Centro, São Paulo/SP</w:t>
      </w:r>
    </w:p>
    <w:p w14:paraId="02CFF1C1" w14:textId="77777777" w:rsidR="005F4C7E" w:rsidRDefault="005F4C7E" w:rsidP="00CA1FB1">
      <w:pPr>
        <w:autoSpaceDE w:val="0"/>
        <w:autoSpaceDN w:val="0"/>
        <w:adjustRightInd w:val="0"/>
        <w:spacing w:line="290" w:lineRule="exact"/>
        <w:jc w:val="both"/>
      </w:pPr>
    </w:p>
    <w:p w14:paraId="565A0C1F" w14:textId="77777777" w:rsidR="00CA1FB1" w:rsidRDefault="00CA1FB1" w:rsidP="00CA1FB1">
      <w:pPr>
        <w:autoSpaceDE w:val="0"/>
        <w:autoSpaceDN w:val="0"/>
        <w:adjustRightInd w:val="0"/>
        <w:spacing w:line="290" w:lineRule="exact"/>
        <w:jc w:val="both"/>
        <w:rPr>
          <w:rFonts w:asciiTheme="majorHAnsi" w:hAnsiTheme="majorHAnsi" w:cstheme="majorHAnsi"/>
          <w:b/>
        </w:rPr>
      </w:pPr>
    </w:p>
    <w:p w14:paraId="0CB60EBD" w14:textId="44EA49F7" w:rsidR="00531AD5" w:rsidRPr="00210110" w:rsidRDefault="00210110" w:rsidP="00CA1FB1">
      <w:pPr>
        <w:autoSpaceDE w:val="0"/>
        <w:autoSpaceDN w:val="0"/>
        <w:adjustRightInd w:val="0"/>
        <w:spacing w:line="290" w:lineRule="exact"/>
        <w:jc w:val="both"/>
        <w:rPr>
          <w:rFonts w:asciiTheme="majorHAnsi" w:hAnsiTheme="majorHAnsi" w:cstheme="majorHAnsi"/>
          <w:b/>
        </w:rPr>
      </w:pPr>
      <w:r w:rsidRPr="00210110">
        <w:rPr>
          <w:rFonts w:asciiTheme="majorHAnsi" w:hAnsiTheme="majorHAnsi" w:cstheme="majorHAnsi"/>
          <w:b/>
        </w:rPr>
        <w:t>SABESP -</w:t>
      </w:r>
      <w:r w:rsidRPr="00210110">
        <w:rPr>
          <w:rFonts w:asciiTheme="majorHAnsi" w:hAnsiTheme="majorHAnsi" w:cs="Arial"/>
          <w:b/>
        </w:rPr>
        <w:t xml:space="preserve"> COMPANHIA DE SANEAMENTO BÁSICO DO ESTADO DE SÃO PAULO</w:t>
      </w:r>
    </w:p>
    <w:p w14:paraId="38F4FCFA" w14:textId="77777777" w:rsidR="00531AD5" w:rsidRDefault="00531AD5" w:rsidP="00CA1FB1">
      <w:pPr>
        <w:autoSpaceDE w:val="0"/>
        <w:autoSpaceDN w:val="0"/>
        <w:adjustRightInd w:val="0"/>
        <w:spacing w:line="290" w:lineRule="exact"/>
        <w:jc w:val="both"/>
        <w:rPr>
          <w:rFonts w:asciiTheme="majorHAnsi" w:hAnsiTheme="majorHAnsi" w:cstheme="majorHAnsi"/>
          <w:b/>
        </w:rPr>
      </w:pPr>
    </w:p>
    <w:p w14:paraId="5F5F90C8" w14:textId="6DFCD01C" w:rsidR="00531AD5" w:rsidRPr="00210110" w:rsidRDefault="00531AD5" w:rsidP="00CA1FB1">
      <w:pPr>
        <w:autoSpaceDE w:val="0"/>
        <w:autoSpaceDN w:val="0"/>
        <w:adjustRightInd w:val="0"/>
        <w:spacing w:line="290" w:lineRule="exact"/>
        <w:jc w:val="both"/>
        <w:rPr>
          <w:rFonts w:asciiTheme="majorHAnsi" w:hAnsiTheme="majorHAnsi"/>
          <w:b/>
        </w:rPr>
      </w:pPr>
      <w:r w:rsidRPr="00210110">
        <w:rPr>
          <w:rFonts w:asciiTheme="majorHAnsi" w:hAnsiTheme="majorHAnsi"/>
          <w:b/>
        </w:rPr>
        <w:t xml:space="preserve">LICITAÇÃO </w:t>
      </w:r>
      <w:r w:rsidR="00210110">
        <w:rPr>
          <w:rFonts w:asciiTheme="majorHAnsi" w:hAnsiTheme="majorHAnsi"/>
          <w:b/>
          <w:bCs/>
        </w:rPr>
        <w:t>N°</w:t>
      </w:r>
      <w:r w:rsidRPr="00210110">
        <w:rPr>
          <w:rFonts w:asciiTheme="majorHAnsi" w:hAnsiTheme="majorHAnsi"/>
          <w:b/>
        </w:rPr>
        <w:t>086/23</w:t>
      </w:r>
    </w:p>
    <w:p w14:paraId="3F6030F7" w14:textId="1C6F20E8" w:rsidR="00531AD5" w:rsidRPr="006227C9" w:rsidRDefault="006227C9" w:rsidP="00CA1FB1">
      <w:pPr>
        <w:autoSpaceDE w:val="0"/>
        <w:autoSpaceDN w:val="0"/>
        <w:adjustRightInd w:val="0"/>
        <w:spacing w:line="290" w:lineRule="exact"/>
        <w:jc w:val="both"/>
        <w:rPr>
          <w:rFonts w:asciiTheme="majorHAnsi" w:hAnsiTheme="majorHAnsi"/>
        </w:rPr>
      </w:pPr>
      <w:r w:rsidRPr="00760A71">
        <w:rPr>
          <w:rFonts w:asciiTheme="majorHAnsi" w:hAnsiTheme="majorHAnsi" w:cstheme="majorHAnsi"/>
        </w:rPr>
        <w:t>Objeto:</w:t>
      </w:r>
      <w:r>
        <w:rPr>
          <w:rFonts w:asciiTheme="majorHAnsi" w:hAnsiTheme="majorHAnsi" w:cstheme="majorHAnsi"/>
        </w:rPr>
        <w:t xml:space="preserve"> </w:t>
      </w:r>
      <w:r w:rsidR="00531AD5" w:rsidRPr="00210110">
        <w:rPr>
          <w:rFonts w:asciiTheme="majorHAnsi" w:hAnsiTheme="majorHAnsi"/>
        </w:rPr>
        <w:t>Execução das obras de complementação do SES dos Bairros Areia Branca, Ponte Pênsil, Fazendinha, Laranja Azeda e Anta Gorda, no município de Itariri, no âmbito da Superintendência de Gestão de Empreendimentos para a UN Vale do Ribeira. Edital disponível para</w:t>
      </w:r>
      <w:r>
        <w:rPr>
          <w:rFonts w:asciiTheme="majorHAnsi" w:hAnsiTheme="majorHAnsi"/>
        </w:rPr>
        <w:t xml:space="preserve"> download a partir de 12/04/23 </w:t>
      </w:r>
      <w:r w:rsidR="00531AD5" w:rsidRPr="00210110">
        <w:rPr>
          <w:rFonts w:asciiTheme="majorHAnsi" w:hAnsiTheme="majorHAnsi"/>
        </w:rPr>
        <w:t xml:space="preserve"> </w:t>
      </w:r>
      <w:hyperlink r:id="rId84" w:history="1">
        <w:r w:rsidRPr="00DC3D8C">
          <w:rPr>
            <w:rStyle w:val="Hyperlink"/>
            <w:rFonts w:asciiTheme="majorHAnsi" w:hAnsiTheme="majorHAnsi"/>
          </w:rPr>
          <w:t>www.sabesp.com.br/licitacoes</w:t>
        </w:r>
      </w:hyperlink>
      <w:r>
        <w:rPr>
          <w:rFonts w:asciiTheme="majorHAnsi" w:hAnsiTheme="majorHAnsi"/>
        </w:rPr>
        <w:t xml:space="preserve">, </w:t>
      </w:r>
      <w:r w:rsidR="00531AD5" w:rsidRPr="00210110">
        <w:rPr>
          <w:rFonts w:asciiTheme="majorHAnsi" w:hAnsiTheme="majorHAnsi"/>
        </w:rPr>
        <w:t xml:space="preserve">mediante obtenção de senha e credenciamento (condicionada a participação) no acesso "cadastre sua empresa". Problemas ou informações sobre obtenção de senha, contatar </w:t>
      </w:r>
      <w:r w:rsidR="00AC70BA">
        <w:rPr>
          <w:rFonts w:asciiTheme="majorHAnsi" w:hAnsiTheme="majorHAnsi"/>
        </w:rPr>
        <w:t>tele</w:t>
      </w:r>
      <w:r w:rsidR="00531AD5" w:rsidRPr="00210110">
        <w:rPr>
          <w:rFonts w:asciiTheme="majorHAnsi" w:hAnsiTheme="majorHAnsi"/>
        </w:rPr>
        <w:t>fone (11) 3388-6724/6812. Env</w:t>
      </w:r>
      <w:r>
        <w:rPr>
          <w:rFonts w:asciiTheme="majorHAnsi" w:hAnsiTheme="majorHAnsi"/>
        </w:rPr>
        <w:t>io das propostas a partir da 00:</w:t>
      </w:r>
      <w:r w:rsidR="00531AD5" w:rsidRPr="00210110">
        <w:rPr>
          <w:rFonts w:asciiTheme="majorHAnsi" w:hAnsiTheme="majorHAnsi"/>
        </w:rPr>
        <w:t>00</w:t>
      </w:r>
      <w:r>
        <w:rPr>
          <w:rFonts w:asciiTheme="majorHAnsi" w:hAnsiTheme="majorHAnsi"/>
        </w:rPr>
        <w:t xml:space="preserve"> horas de 08/05/23 até às 09:</w:t>
      </w:r>
      <w:r w:rsidR="00531AD5" w:rsidRPr="00210110">
        <w:rPr>
          <w:rFonts w:asciiTheme="majorHAnsi" w:hAnsiTheme="majorHAnsi"/>
        </w:rPr>
        <w:t xml:space="preserve">30 </w:t>
      </w:r>
      <w:r>
        <w:rPr>
          <w:rFonts w:asciiTheme="majorHAnsi" w:hAnsiTheme="majorHAnsi"/>
        </w:rPr>
        <w:t xml:space="preserve">horas </w:t>
      </w:r>
      <w:r w:rsidR="00531AD5" w:rsidRPr="00210110">
        <w:rPr>
          <w:rFonts w:asciiTheme="majorHAnsi" w:hAnsiTheme="majorHAnsi"/>
        </w:rPr>
        <w:t>de 09/05/23 no si</w:t>
      </w:r>
      <w:r>
        <w:rPr>
          <w:rFonts w:asciiTheme="majorHAnsi" w:hAnsiTheme="majorHAnsi"/>
        </w:rPr>
        <w:t>te acima. As 09:</w:t>
      </w:r>
      <w:r w:rsidR="00531AD5" w:rsidRPr="00210110">
        <w:rPr>
          <w:rFonts w:asciiTheme="majorHAnsi" w:hAnsiTheme="majorHAnsi"/>
        </w:rPr>
        <w:t>31</w:t>
      </w:r>
      <w:r>
        <w:rPr>
          <w:rFonts w:asciiTheme="majorHAnsi" w:hAnsiTheme="majorHAnsi"/>
        </w:rPr>
        <w:t xml:space="preserve"> horas</w:t>
      </w:r>
      <w:r w:rsidR="00531AD5" w:rsidRPr="00210110">
        <w:rPr>
          <w:rFonts w:asciiTheme="majorHAnsi" w:hAnsiTheme="majorHAnsi"/>
        </w:rPr>
        <w:t xml:space="preserve"> ser</w:t>
      </w:r>
      <w:r>
        <w:rPr>
          <w:rFonts w:asciiTheme="majorHAnsi" w:hAnsiTheme="majorHAnsi"/>
        </w:rPr>
        <w:t>á dado início a Sessão Pública.</w:t>
      </w:r>
    </w:p>
    <w:p w14:paraId="4F16D47C" w14:textId="77777777" w:rsidR="00A1570B" w:rsidRPr="00210110" w:rsidRDefault="00A1570B" w:rsidP="00CA1FB1">
      <w:pPr>
        <w:autoSpaceDE w:val="0"/>
        <w:autoSpaceDN w:val="0"/>
        <w:adjustRightInd w:val="0"/>
        <w:spacing w:line="290" w:lineRule="exact"/>
        <w:jc w:val="both"/>
        <w:rPr>
          <w:rFonts w:asciiTheme="majorHAnsi" w:hAnsiTheme="majorHAnsi" w:cstheme="majorHAnsi"/>
          <w:b/>
        </w:rPr>
      </w:pPr>
    </w:p>
    <w:p w14:paraId="1C711DBA" w14:textId="16C8C107" w:rsidR="00531AD5" w:rsidRPr="00210110" w:rsidRDefault="00531AD5" w:rsidP="00CA1FB1">
      <w:pPr>
        <w:autoSpaceDE w:val="0"/>
        <w:autoSpaceDN w:val="0"/>
        <w:adjustRightInd w:val="0"/>
        <w:spacing w:line="290" w:lineRule="exact"/>
        <w:jc w:val="both"/>
        <w:rPr>
          <w:rFonts w:asciiTheme="majorHAnsi" w:hAnsiTheme="majorHAnsi"/>
          <w:b/>
        </w:rPr>
      </w:pPr>
      <w:r w:rsidRPr="00210110">
        <w:rPr>
          <w:rFonts w:asciiTheme="majorHAnsi" w:hAnsiTheme="majorHAnsi"/>
          <w:b/>
        </w:rPr>
        <w:t xml:space="preserve">LICITAÇÃO </w:t>
      </w:r>
      <w:r w:rsidR="00210110">
        <w:rPr>
          <w:rFonts w:asciiTheme="majorHAnsi" w:hAnsiTheme="majorHAnsi"/>
          <w:b/>
          <w:bCs/>
        </w:rPr>
        <w:t>N°</w:t>
      </w:r>
      <w:r w:rsidRPr="00210110">
        <w:rPr>
          <w:rFonts w:asciiTheme="majorHAnsi" w:hAnsiTheme="majorHAnsi"/>
          <w:b/>
        </w:rPr>
        <w:t>00.105/23</w:t>
      </w:r>
    </w:p>
    <w:p w14:paraId="39E271FD" w14:textId="6C914774" w:rsidR="00A1570B" w:rsidRPr="00B07210" w:rsidRDefault="00B07210" w:rsidP="00CA1FB1">
      <w:pPr>
        <w:autoSpaceDE w:val="0"/>
        <w:autoSpaceDN w:val="0"/>
        <w:adjustRightInd w:val="0"/>
        <w:spacing w:line="290" w:lineRule="exact"/>
        <w:jc w:val="both"/>
        <w:rPr>
          <w:rFonts w:asciiTheme="majorHAnsi" w:hAnsiTheme="majorHAnsi"/>
        </w:rPr>
      </w:pPr>
      <w:r w:rsidRPr="00760A71">
        <w:rPr>
          <w:rFonts w:asciiTheme="majorHAnsi" w:hAnsiTheme="majorHAnsi" w:cstheme="majorHAnsi"/>
        </w:rPr>
        <w:t>Objeto:</w:t>
      </w:r>
      <w:r>
        <w:rPr>
          <w:rFonts w:asciiTheme="majorHAnsi" w:hAnsiTheme="majorHAnsi" w:cstheme="majorHAnsi"/>
        </w:rPr>
        <w:t xml:space="preserve"> </w:t>
      </w:r>
      <w:r w:rsidR="00531AD5" w:rsidRPr="00210110">
        <w:rPr>
          <w:rFonts w:asciiTheme="majorHAnsi" w:hAnsiTheme="majorHAnsi"/>
        </w:rPr>
        <w:t xml:space="preserve">Prestação de serviço de recuperação da travessia da adutora de água bruta e adutora de água tratada, na ponte sobre o Rio Preto, no município de Peruíbe, no âmbito da Coordenadoria de Empreendimentos Sul - RES e Unidade de Negócio Baixada Santista - RS. Edital completo disponível para download a partir de 13/04/23 - </w:t>
      </w:r>
      <w:hyperlink r:id="rId85" w:history="1">
        <w:r w:rsidRPr="00DC3D8C">
          <w:rPr>
            <w:rStyle w:val="Hyperlink"/>
            <w:rFonts w:asciiTheme="majorHAnsi" w:hAnsiTheme="majorHAnsi"/>
          </w:rPr>
          <w:t>www.sabesp.com.br/fornecedores</w:t>
        </w:r>
      </w:hyperlink>
      <w:r>
        <w:rPr>
          <w:rFonts w:asciiTheme="majorHAnsi" w:hAnsiTheme="majorHAnsi"/>
        </w:rPr>
        <w:t xml:space="preserve">, </w:t>
      </w:r>
      <w:r w:rsidR="00531AD5" w:rsidRPr="00210110">
        <w:rPr>
          <w:rFonts w:asciiTheme="majorHAnsi" w:hAnsiTheme="majorHAnsi"/>
        </w:rPr>
        <w:t>mediante obtenção de senha no acesso - cad</w:t>
      </w:r>
      <w:r>
        <w:rPr>
          <w:rFonts w:asciiTheme="majorHAnsi" w:hAnsiTheme="majorHAnsi"/>
        </w:rPr>
        <w:t>astre sua empresa - Problemas com</w:t>
      </w:r>
      <w:r w:rsidR="00531AD5" w:rsidRPr="00210110">
        <w:rPr>
          <w:rFonts w:asciiTheme="majorHAnsi" w:hAnsiTheme="majorHAnsi"/>
        </w:rPr>
        <w:t xml:space="preserve"> site, contatar </w:t>
      </w:r>
      <w:r w:rsidR="00AC70BA">
        <w:rPr>
          <w:rFonts w:asciiTheme="majorHAnsi" w:hAnsiTheme="majorHAnsi"/>
        </w:rPr>
        <w:t>tele</w:t>
      </w:r>
      <w:r w:rsidR="00531AD5" w:rsidRPr="00210110">
        <w:rPr>
          <w:rFonts w:asciiTheme="majorHAnsi" w:hAnsiTheme="majorHAnsi"/>
        </w:rPr>
        <w:t>fone (11) 3388-6984. Envio das propostas a partir da 00:00</w:t>
      </w:r>
      <w:r>
        <w:rPr>
          <w:rFonts w:asciiTheme="majorHAnsi" w:hAnsiTheme="majorHAnsi"/>
        </w:rPr>
        <w:t xml:space="preserve"> </w:t>
      </w:r>
      <w:r w:rsidR="00531AD5" w:rsidRPr="00210110">
        <w:rPr>
          <w:rFonts w:asciiTheme="majorHAnsi" w:hAnsiTheme="majorHAnsi"/>
        </w:rPr>
        <w:t>h</w:t>
      </w:r>
      <w:r>
        <w:rPr>
          <w:rFonts w:asciiTheme="majorHAnsi" w:hAnsiTheme="majorHAnsi"/>
        </w:rPr>
        <w:t>oras</w:t>
      </w:r>
      <w:r w:rsidR="00531AD5" w:rsidRPr="00210110">
        <w:rPr>
          <w:rFonts w:asciiTheme="majorHAnsi" w:hAnsiTheme="majorHAnsi"/>
        </w:rPr>
        <w:t xml:space="preserve"> de 03/05/23 até as 09:00</w:t>
      </w:r>
      <w:r>
        <w:rPr>
          <w:rFonts w:asciiTheme="majorHAnsi" w:hAnsiTheme="majorHAnsi"/>
        </w:rPr>
        <w:t xml:space="preserve"> </w:t>
      </w:r>
      <w:r w:rsidR="00531AD5" w:rsidRPr="00210110">
        <w:rPr>
          <w:rFonts w:asciiTheme="majorHAnsi" w:hAnsiTheme="majorHAnsi"/>
        </w:rPr>
        <w:t>h</w:t>
      </w:r>
      <w:r>
        <w:rPr>
          <w:rFonts w:asciiTheme="majorHAnsi" w:hAnsiTheme="majorHAnsi"/>
        </w:rPr>
        <w:t>oras</w:t>
      </w:r>
      <w:r w:rsidR="00531AD5" w:rsidRPr="00210110">
        <w:rPr>
          <w:rFonts w:asciiTheme="majorHAnsi" w:hAnsiTheme="majorHAnsi"/>
        </w:rPr>
        <w:t xml:space="preserve"> de 04/05/23 no site acima. As 09:00</w:t>
      </w:r>
      <w:r>
        <w:rPr>
          <w:rFonts w:asciiTheme="majorHAnsi" w:hAnsiTheme="majorHAnsi"/>
        </w:rPr>
        <w:t xml:space="preserve"> </w:t>
      </w:r>
      <w:r w:rsidR="00531AD5" w:rsidRPr="00210110">
        <w:rPr>
          <w:rFonts w:asciiTheme="majorHAnsi" w:hAnsiTheme="majorHAnsi"/>
        </w:rPr>
        <w:t>h</w:t>
      </w:r>
      <w:r>
        <w:rPr>
          <w:rFonts w:asciiTheme="majorHAnsi" w:hAnsiTheme="majorHAnsi"/>
        </w:rPr>
        <w:t>oras</w:t>
      </w:r>
      <w:r w:rsidR="00531AD5" w:rsidRPr="00210110">
        <w:rPr>
          <w:rFonts w:asciiTheme="majorHAnsi" w:hAnsiTheme="majorHAnsi"/>
        </w:rPr>
        <w:t xml:space="preserve"> será dado início a sessão pública. </w:t>
      </w:r>
    </w:p>
    <w:p w14:paraId="3F3BC1B0" w14:textId="77777777" w:rsidR="00A1570B" w:rsidRDefault="00A1570B" w:rsidP="00CA1FB1">
      <w:pPr>
        <w:autoSpaceDE w:val="0"/>
        <w:autoSpaceDN w:val="0"/>
        <w:adjustRightInd w:val="0"/>
        <w:spacing w:line="290" w:lineRule="exact"/>
        <w:jc w:val="both"/>
        <w:rPr>
          <w:rFonts w:asciiTheme="majorHAnsi" w:hAnsiTheme="majorHAnsi" w:cstheme="majorHAnsi"/>
          <w:b/>
        </w:rPr>
      </w:pPr>
    </w:p>
    <w:p w14:paraId="7282616A" w14:textId="77777777" w:rsidR="00A1570B" w:rsidRDefault="00A1570B" w:rsidP="00CA1FB1">
      <w:pPr>
        <w:autoSpaceDE w:val="0"/>
        <w:autoSpaceDN w:val="0"/>
        <w:adjustRightInd w:val="0"/>
        <w:spacing w:line="290" w:lineRule="exact"/>
        <w:jc w:val="both"/>
        <w:rPr>
          <w:rFonts w:asciiTheme="majorHAnsi" w:hAnsiTheme="majorHAnsi" w:cstheme="majorHAnsi"/>
          <w:b/>
        </w:rPr>
      </w:pPr>
    </w:p>
    <w:p w14:paraId="1DF51C22" w14:textId="15A57817" w:rsidR="00210110" w:rsidRPr="00210110" w:rsidRDefault="00210110" w:rsidP="00CA1FB1">
      <w:pPr>
        <w:autoSpaceDE w:val="0"/>
        <w:autoSpaceDN w:val="0"/>
        <w:adjustRightInd w:val="0"/>
        <w:spacing w:line="290" w:lineRule="exact"/>
        <w:jc w:val="both"/>
        <w:rPr>
          <w:rFonts w:asciiTheme="majorHAnsi" w:hAnsiTheme="majorHAnsi"/>
          <w:b/>
        </w:rPr>
      </w:pPr>
      <w:r w:rsidRPr="00210110">
        <w:rPr>
          <w:rFonts w:asciiTheme="majorHAnsi" w:hAnsiTheme="majorHAnsi"/>
          <w:b/>
        </w:rPr>
        <w:t xml:space="preserve">LICITAÇÃO </w:t>
      </w:r>
      <w:r>
        <w:rPr>
          <w:rFonts w:asciiTheme="majorHAnsi" w:hAnsiTheme="majorHAnsi"/>
          <w:b/>
          <w:bCs/>
        </w:rPr>
        <w:t>N°</w:t>
      </w:r>
      <w:r w:rsidRPr="00210110">
        <w:rPr>
          <w:rFonts w:asciiTheme="majorHAnsi" w:hAnsiTheme="majorHAnsi"/>
          <w:b/>
        </w:rPr>
        <w:t xml:space="preserve">596/23 </w:t>
      </w:r>
    </w:p>
    <w:p w14:paraId="01383EA6" w14:textId="3E9C04F0" w:rsidR="006358E6" w:rsidRDefault="00B07210" w:rsidP="00CA1FB1">
      <w:pPr>
        <w:autoSpaceDE w:val="0"/>
        <w:autoSpaceDN w:val="0"/>
        <w:adjustRightInd w:val="0"/>
        <w:spacing w:line="290" w:lineRule="exact"/>
        <w:jc w:val="both"/>
        <w:rPr>
          <w:rFonts w:asciiTheme="majorHAnsi" w:hAnsiTheme="majorHAnsi"/>
        </w:rPr>
      </w:pPr>
      <w:r w:rsidRPr="00760A71">
        <w:rPr>
          <w:rFonts w:asciiTheme="majorHAnsi" w:hAnsiTheme="majorHAnsi" w:cstheme="majorHAnsi"/>
        </w:rPr>
        <w:t>Objeto:</w:t>
      </w:r>
      <w:r>
        <w:rPr>
          <w:rFonts w:asciiTheme="majorHAnsi" w:hAnsiTheme="majorHAnsi" w:cstheme="majorHAnsi"/>
        </w:rPr>
        <w:t xml:space="preserve"> </w:t>
      </w:r>
      <w:r w:rsidRPr="00210110">
        <w:rPr>
          <w:rFonts w:asciiTheme="majorHAnsi" w:hAnsiTheme="majorHAnsi"/>
        </w:rPr>
        <w:t xml:space="preserve">Execução das obras </w:t>
      </w:r>
      <w:r w:rsidR="00210110" w:rsidRPr="00210110">
        <w:rPr>
          <w:rFonts w:asciiTheme="majorHAnsi" w:hAnsiTheme="majorHAnsi"/>
        </w:rPr>
        <w:t xml:space="preserve">S.A.A. mun. de São Manuel, Travessia por Método Não Destr. sob a Rod. João Melão (SP 255) no Km 204+967m e </w:t>
      </w:r>
      <w:r w:rsidRPr="00210110">
        <w:rPr>
          <w:rFonts w:asciiTheme="majorHAnsi" w:hAnsiTheme="majorHAnsi"/>
        </w:rPr>
        <w:t xml:space="preserve">Execução das obras </w:t>
      </w:r>
      <w:r>
        <w:rPr>
          <w:rFonts w:asciiTheme="majorHAnsi" w:hAnsiTheme="majorHAnsi"/>
        </w:rPr>
        <w:t>S.E.S. do municipio</w:t>
      </w:r>
      <w:r w:rsidR="00210110" w:rsidRPr="00210110">
        <w:rPr>
          <w:rFonts w:asciiTheme="majorHAnsi" w:hAnsiTheme="majorHAnsi"/>
        </w:rPr>
        <w:t xml:space="preserve"> de Pratânia, Travessia por Método Não Destrutivo sob a Rodovia João Melão (SP 255) no Km 215+150m, no Centro – REE e U. N. Médio Tietê – RM. Edital completo disponível para download a partir de 11/04/2023 em</w:t>
      </w:r>
      <w:r>
        <w:rPr>
          <w:rFonts w:asciiTheme="majorHAnsi" w:hAnsiTheme="majorHAnsi"/>
        </w:rPr>
        <w:t xml:space="preserve"> </w:t>
      </w:r>
      <w:hyperlink r:id="rId86" w:history="1">
        <w:r w:rsidRPr="00DC3D8C">
          <w:rPr>
            <w:rStyle w:val="Hyperlink"/>
            <w:rFonts w:asciiTheme="majorHAnsi" w:hAnsiTheme="majorHAnsi"/>
          </w:rPr>
          <w:t>www.sabesp.com.br/licitacoes</w:t>
        </w:r>
      </w:hyperlink>
      <w:r>
        <w:rPr>
          <w:rFonts w:asciiTheme="majorHAnsi" w:hAnsiTheme="majorHAnsi"/>
        </w:rPr>
        <w:t xml:space="preserve">, </w:t>
      </w:r>
      <w:r w:rsidR="00210110" w:rsidRPr="00210110">
        <w:rPr>
          <w:rFonts w:asciiTheme="majorHAnsi" w:hAnsiTheme="majorHAnsi"/>
        </w:rPr>
        <w:t>median</w:t>
      </w:r>
      <w:r>
        <w:rPr>
          <w:rFonts w:asciiTheme="majorHAnsi" w:hAnsiTheme="majorHAnsi"/>
        </w:rPr>
        <w:t xml:space="preserve">te obtenção de senha no acesso </w:t>
      </w:r>
      <w:r w:rsidR="00210110" w:rsidRPr="00210110">
        <w:rPr>
          <w:rFonts w:asciiTheme="majorHAnsi" w:hAnsiTheme="majorHAnsi"/>
        </w:rPr>
        <w:t>Cadastro de Fo</w:t>
      </w:r>
      <w:r>
        <w:rPr>
          <w:rFonts w:asciiTheme="majorHAnsi" w:hAnsiTheme="majorHAnsi"/>
        </w:rPr>
        <w:t>rnecedores. Envio das Propostas a partir da 00:00 horas do dia 09/05/2023 até às 09:</w:t>
      </w:r>
      <w:r w:rsidR="00210110" w:rsidRPr="00210110">
        <w:rPr>
          <w:rFonts w:asciiTheme="majorHAnsi" w:hAnsiTheme="majorHAnsi"/>
        </w:rPr>
        <w:t>00</w:t>
      </w:r>
      <w:r>
        <w:rPr>
          <w:rFonts w:asciiTheme="majorHAnsi" w:hAnsiTheme="majorHAnsi"/>
        </w:rPr>
        <w:t xml:space="preserve"> horas do dia 10/05/2023, no site</w:t>
      </w:r>
      <w:r w:rsidR="00210110" w:rsidRPr="00210110">
        <w:rPr>
          <w:rFonts w:asciiTheme="majorHAnsi" w:hAnsiTheme="majorHAnsi"/>
        </w:rPr>
        <w:t xml:space="preserve"> da Sabesp: </w:t>
      </w:r>
      <w:hyperlink r:id="rId87" w:history="1">
        <w:r w:rsidRPr="00DC3D8C">
          <w:rPr>
            <w:rStyle w:val="Hyperlink"/>
            <w:rFonts w:asciiTheme="majorHAnsi" w:hAnsiTheme="majorHAnsi"/>
          </w:rPr>
          <w:t>www.sabesp.com.br/licitacoes. Às 09:00</w:t>
        </w:r>
      </w:hyperlink>
      <w:r>
        <w:rPr>
          <w:rFonts w:asciiTheme="majorHAnsi" w:hAnsiTheme="majorHAnsi"/>
        </w:rPr>
        <w:t xml:space="preserve"> horas</w:t>
      </w:r>
      <w:r w:rsidR="00210110" w:rsidRPr="00210110">
        <w:rPr>
          <w:rFonts w:asciiTheme="majorHAnsi" w:hAnsiTheme="majorHAnsi"/>
        </w:rPr>
        <w:t xml:space="preserve"> do dia 10/05/2023 ser</w:t>
      </w:r>
      <w:r>
        <w:rPr>
          <w:rFonts w:asciiTheme="majorHAnsi" w:hAnsiTheme="majorHAnsi"/>
        </w:rPr>
        <w:t>á dado início a sessão pública.</w:t>
      </w:r>
    </w:p>
    <w:p w14:paraId="027635E5" w14:textId="77777777" w:rsidR="00CA1FB1" w:rsidRPr="00CA1FB1" w:rsidRDefault="00CA1FB1" w:rsidP="00CA1FB1">
      <w:pPr>
        <w:autoSpaceDE w:val="0"/>
        <w:autoSpaceDN w:val="0"/>
        <w:adjustRightInd w:val="0"/>
        <w:spacing w:line="290" w:lineRule="exact"/>
        <w:jc w:val="both"/>
        <w:rPr>
          <w:rFonts w:asciiTheme="majorHAnsi" w:hAnsiTheme="majorHAnsi"/>
        </w:rPr>
      </w:pPr>
    </w:p>
    <w:p w14:paraId="65C814AF" w14:textId="77777777" w:rsidR="006358E6" w:rsidRPr="00096015" w:rsidRDefault="006358E6" w:rsidP="006358E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bookmarkStart w:id="0" w:name="_GoBack"/>
      <w:bookmarkEnd w:id="0"/>
      <w:r w:rsidRPr="00096015">
        <w:rPr>
          <w:rFonts w:asciiTheme="majorHAnsi" w:hAnsiTheme="majorHAnsi" w:cstheme="majorHAnsi"/>
          <w:i/>
          <w:color w:val="FFFFFF" w:themeColor="background1"/>
          <w:spacing w:val="20"/>
        </w:rPr>
        <w:lastRenderedPageBreak/>
        <w:t>- PUBLICIDADE -</w:t>
      </w:r>
    </w:p>
    <w:p w14:paraId="632C3B3C" w14:textId="77777777" w:rsidR="00DD673A" w:rsidRDefault="00DD673A" w:rsidP="006110C2">
      <w:pPr>
        <w:pStyle w:val="SemEspaamento"/>
        <w:jc w:val="both"/>
        <w:rPr>
          <w:rFonts w:ascii="Arial" w:hAnsi="Arial" w:cs="Arial"/>
          <w:spacing w:val="10"/>
        </w:rPr>
      </w:pPr>
    </w:p>
    <w:p w14:paraId="32E94A02" w14:textId="3AC90711" w:rsidR="00DD673A" w:rsidRDefault="00DD673A" w:rsidP="006110C2">
      <w:pPr>
        <w:pStyle w:val="SemEspaamento"/>
        <w:jc w:val="both"/>
        <w:rPr>
          <w:rFonts w:ascii="Arial" w:hAnsi="Arial" w:cs="Arial"/>
          <w:spacing w:val="10"/>
        </w:rPr>
      </w:pPr>
      <w:r>
        <w:rPr>
          <w:rFonts w:ascii="Arial" w:hAnsi="Arial" w:cs="Arial"/>
          <w:noProof/>
          <w:spacing w:val="14"/>
          <w:sz w:val="18"/>
          <w:szCs w:val="18"/>
        </w:rPr>
        <w:drawing>
          <wp:inline distT="0" distB="0" distL="0" distR="0" wp14:anchorId="4D20F6EF" wp14:editId="04AE0DEA">
            <wp:extent cx="6840220" cy="1071880"/>
            <wp:effectExtent l="0" t="0" r="0" b="0"/>
            <wp:docPr id="6" name="Imagem 6">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89">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559F71B7" w14:textId="77777777" w:rsidR="00596106" w:rsidRDefault="00596106" w:rsidP="006110C2">
      <w:pPr>
        <w:pStyle w:val="SemEspaamento"/>
        <w:jc w:val="both"/>
        <w:rPr>
          <w:rFonts w:ascii="Arial" w:hAnsi="Arial" w:cs="Arial"/>
          <w:spacing w:val="10"/>
        </w:rPr>
      </w:pPr>
    </w:p>
    <w:p w14:paraId="60DA6E4B" w14:textId="36C613E8" w:rsidR="00596106" w:rsidRDefault="00596106" w:rsidP="006110C2">
      <w:pPr>
        <w:pStyle w:val="SemEspaamento"/>
        <w:jc w:val="both"/>
        <w:rPr>
          <w:rFonts w:ascii="Arial" w:hAnsi="Arial" w:cs="Arial"/>
          <w:spacing w:val="10"/>
        </w:rPr>
      </w:pPr>
      <w:r>
        <w:rPr>
          <w:rFonts w:ascii="Arial" w:hAnsi="Arial" w:cs="Arial"/>
          <w:noProof/>
          <w:spacing w:val="10"/>
        </w:rPr>
        <w:drawing>
          <wp:inline distT="0" distB="0" distL="0" distR="0" wp14:anchorId="67F66AE5" wp14:editId="736FB532">
            <wp:extent cx="6840220" cy="1072515"/>
            <wp:effectExtent l="0" t="0" r="0" b="0"/>
            <wp:docPr id="11" name="Imagem 11">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cepot-BANNER-2.png"/>
                    <pic:cNvPicPr/>
                  </pic:nvPicPr>
                  <pic:blipFill>
                    <a:blip r:embed="rId91">
                      <a:extLst>
                        <a:ext uri="{28A0092B-C50C-407E-A947-70E740481C1C}">
                          <a14:useLocalDpi xmlns:a14="http://schemas.microsoft.com/office/drawing/2010/main" val="0"/>
                        </a:ext>
                      </a:extLst>
                    </a:blip>
                    <a:stretch>
                      <a:fillRect/>
                    </a:stretch>
                  </pic:blipFill>
                  <pic:spPr>
                    <a:xfrm>
                      <a:off x="0" y="0"/>
                      <a:ext cx="6840220" cy="1072515"/>
                    </a:xfrm>
                    <a:prstGeom prst="rect">
                      <a:avLst/>
                    </a:prstGeom>
                  </pic:spPr>
                </pic:pic>
              </a:graphicData>
            </a:graphic>
          </wp:inline>
        </w:drawing>
      </w:r>
    </w:p>
    <w:p w14:paraId="3AFEEDDC" w14:textId="77777777" w:rsidR="00596106" w:rsidRDefault="00596106" w:rsidP="006110C2">
      <w:pPr>
        <w:pStyle w:val="SemEspaamento"/>
        <w:jc w:val="both"/>
        <w:rPr>
          <w:rFonts w:ascii="Arial" w:hAnsi="Arial" w:cs="Arial"/>
          <w:spacing w:val="10"/>
        </w:rPr>
      </w:pPr>
    </w:p>
    <w:p w14:paraId="1C21B168" w14:textId="77777777" w:rsidR="006110C2" w:rsidRDefault="006110C2" w:rsidP="006110C2">
      <w:pPr>
        <w:pStyle w:val="SemEspaamento"/>
        <w:jc w:val="both"/>
        <w:rPr>
          <w:rFonts w:ascii="Arial" w:hAnsi="Arial" w:cs="Arial"/>
          <w:spacing w:val="10"/>
        </w:rPr>
      </w:pPr>
      <w:r>
        <w:rPr>
          <w:rFonts w:ascii="Arial" w:hAnsi="Arial" w:cs="Arial"/>
          <w:noProof/>
          <w:spacing w:val="10"/>
        </w:rPr>
        <w:drawing>
          <wp:inline distT="0" distB="0" distL="0" distR="0" wp14:anchorId="4479B0AE" wp14:editId="0B7BDDA7">
            <wp:extent cx="6865011" cy="1075825"/>
            <wp:effectExtent l="0" t="0" r="0" b="0"/>
            <wp:docPr id="9" name="Imagem 9">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5x145_op02.png"/>
                    <pic:cNvPicPr/>
                  </pic:nvPicPr>
                  <pic:blipFill>
                    <a:blip r:embed="rId93">
                      <a:extLst>
                        <a:ext uri="{28A0092B-C50C-407E-A947-70E740481C1C}">
                          <a14:useLocalDpi xmlns:a14="http://schemas.microsoft.com/office/drawing/2010/main" val="0"/>
                        </a:ext>
                      </a:extLst>
                    </a:blip>
                    <a:stretch>
                      <a:fillRect/>
                    </a:stretch>
                  </pic:blipFill>
                  <pic:spPr>
                    <a:xfrm>
                      <a:off x="0" y="0"/>
                      <a:ext cx="7019065" cy="1099967"/>
                    </a:xfrm>
                    <a:prstGeom prst="rect">
                      <a:avLst/>
                    </a:prstGeom>
                  </pic:spPr>
                </pic:pic>
              </a:graphicData>
            </a:graphic>
          </wp:inline>
        </w:drawing>
      </w:r>
    </w:p>
    <w:p w14:paraId="539F9A9A" w14:textId="77777777" w:rsidR="006110C2" w:rsidRPr="00A8440D" w:rsidRDefault="006110C2" w:rsidP="006110C2">
      <w:pPr>
        <w:pStyle w:val="SemEspaamento"/>
        <w:jc w:val="both"/>
        <w:rPr>
          <w:rFonts w:ascii="Arial" w:hAnsi="Arial" w:cs="Arial"/>
          <w:spacing w:val="10"/>
          <w:sz w:val="26"/>
          <w:szCs w:val="26"/>
        </w:rPr>
      </w:pPr>
    </w:p>
    <w:p w14:paraId="2CFAEC26" w14:textId="77777777" w:rsidR="006110C2" w:rsidRDefault="006110C2" w:rsidP="006110C2">
      <w:pPr>
        <w:pStyle w:val="SemEspaamento"/>
        <w:jc w:val="both"/>
        <w:rPr>
          <w:rFonts w:ascii="Arial" w:hAnsi="Arial" w:cs="Arial"/>
          <w:spacing w:val="10"/>
        </w:rPr>
      </w:pPr>
      <w:r>
        <w:rPr>
          <w:rFonts w:ascii="Arial" w:hAnsi="Arial" w:cs="Arial"/>
          <w:noProof/>
          <w:spacing w:val="10"/>
        </w:rPr>
        <w:drawing>
          <wp:inline distT="0" distB="0" distL="0" distR="0" wp14:anchorId="29F30C5D" wp14:editId="6C2E0434">
            <wp:extent cx="6857695" cy="1074678"/>
            <wp:effectExtent l="0" t="0" r="635" b="0"/>
            <wp:docPr id="10" name="Imagem 10">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30224_BANNER_1.2.png"/>
                    <pic:cNvPicPr/>
                  </pic:nvPicPr>
                  <pic:blipFill>
                    <a:blip r:embed="rId95">
                      <a:extLst>
                        <a:ext uri="{28A0092B-C50C-407E-A947-70E740481C1C}">
                          <a14:useLocalDpi xmlns:a14="http://schemas.microsoft.com/office/drawing/2010/main" val="0"/>
                        </a:ext>
                      </a:extLst>
                    </a:blip>
                    <a:stretch>
                      <a:fillRect/>
                    </a:stretch>
                  </pic:blipFill>
                  <pic:spPr>
                    <a:xfrm>
                      <a:off x="0" y="0"/>
                      <a:ext cx="6968792" cy="1092088"/>
                    </a:xfrm>
                    <a:prstGeom prst="rect">
                      <a:avLst/>
                    </a:prstGeom>
                  </pic:spPr>
                </pic:pic>
              </a:graphicData>
            </a:graphic>
          </wp:inline>
        </w:drawing>
      </w:r>
    </w:p>
    <w:p w14:paraId="31423E5B" w14:textId="77777777" w:rsidR="006110C2" w:rsidRPr="003D4F10" w:rsidRDefault="006110C2" w:rsidP="006110C2">
      <w:pPr>
        <w:pStyle w:val="SemEspaamento"/>
        <w:jc w:val="both"/>
        <w:rPr>
          <w:rFonts w:ascii="Arial" w:hAnsi="Arial" w:cs="Arial"/>
          <w:spacing w:val="10"/>
          <w:sz w:val="28"/>
          <w:szCs w:val="28"/>
        </w:rPr>
      </w:pPr>
    </w:p>
    <w:p w14:paraId="555EE6A6" w14:textId="77777777" w:rsidR="006110C2" w:rsidRPr="003118EA" w:rsidRDefault="006110C2" w:rsidP="006110C2">
      <w:pPr>
        <w:pStyle w:val="SemEspaamento"/>
        <w:jc w:val="both"/>
        <w:rPr>
          <w:rFonts w:ascii="Arial" w:hAnsi="Arial" w:cs="Arial"/>
          <w:spacing w:val="10"/>
        </w:rPr>
      </w:pPr>
      <w:r>
        <w:rPr>
          <w:rFonts w:ascii="Arial" w:hAnsi="Arial" w:cs="Arial"/>
          <w:noProof/>
          <w:spacing w:val="14"/>
          <w:sz w:val="18"/>
          <w:szCs w:val="18"/>
        </w:rPr>
        <w:drawing>
          <wp:inline distT="0" distB="0" distL="0" distR="0" wp14:anchorId="3C64367A" wp14:editId="6B8ABC43">
            <wp:extent cx="6879641" cy="1078708"/>
            <wp:effectExtent l="0" t="0" r="0" b="7620"/>
            <wp:docPr id="3" name="Imagem 3">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97">
                      <a:extLst>
                        <a:ext uri="{28A0092B-C50C-407E-A947-70E740481C1C}">
                          <a14:useLocalDpi xmlns:a14="http://schemas.microsoft.com/office/drawing/2010/main" val="0"/>
                        </a:ext>
                      </a:extLst>
                    </a:blip>
                    <a:stretch>
                      <a:fillRect/>
                    </a:stretch>
                  </pic:blipFill>
                  <pic:spPr>
                    <a:xfrm>
                      <a:off x="0" y="0"/>
                      <a:ext cx="6953163" cy="1090236"/>
                    </a:xfrm>
                    <a:prstGeom prst="rect">
                      <a:avLst/>
                    </a:prstGeom>
                  </pic:spPr>
                </pic:pic>
              </a:graphicData>
            </a:graphic>
          </wp:inline>
        </w:drawing>
      </w:r>
    </w:p>
    <w:p w14:paraId="34C353FC" w14:textId="77777777" w:rsidR="006110C2" w:rsidRDefault="006110C2" w:rsidP="006110C2"/>
    <w:p w14:paraId="4FF2DF56" w14:textId="79CBD7C6" w:rsidR="008D5A5D" w:rsidRPr="00096015" w:rsidRDefault="008D5A5D" w:rsidP="006110C2">
      <w:pPr>
        <w:rPr>
          <w:rFonts w:asciiTheme="majorHAnsi" w:hAnsiTheme="majorHAnsi" w:cstheme="majorHAnsi"/>
        </w:rPr>
      </w:pPr>
    </w:p>
    <w:sectPr w:rsidR="008D5A5D" w:rsidRPr="00096015" w:rsidSect="001042F4">
      <w:headerReference w:type="default" r:id="rId98"/>
      <w:footerReference w:type="default" r:id="rId99"/>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79327C" w14:textId="77777777" w:rsidR="001C72FA" w:rsidRDefault="001C72FA">
      <w:r>
        <w:separator/>
      </w:r>
    </w:p>
  </w:endnote>
  <w:endnote w:type="continuationSeparator" w:id="0">
    <w:p w14:paraId="398193D4" w14:textId="77777777" w:rsidR="001C72FA" w:rsidRDefault="001C72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1C72FA" w:rsidRPr="00FE1850" w:rsidRDefault="001C72FA"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1C72FA" w:rsidRDefault="001C72FA"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1C72FA" w:rsidRPr="001042F4" w:rsidRDefault="001C72FA"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1C72FA" w14:paraId="15E73B0D" w14:textId="77777777" w:rsidTr="001042F4">
      <w:tc>
        <w:tcPr>
          <w:tcW w:w="2977" w:type="dxa"/>
          <w:shd w:val="clear" w:color="auto" w:fill="F2F2F2" w:themeFill="background1" w:themeFillShade="F2"/>
          <w:vAlign w:val="center"/>
        </w:tcPr>
        <w:p w14:paraId="179090BD" w14:textId="77777777" w:rsidR="001C72FA" w:rsidRDefault="001C72FA" w:rsidP="001042F4">
          <w:pPr>
            <w:jc w:val="center"/>
            <w:rPr>
              <w:rFonts w:ascii="Arial" w:hAnsi="Arial" w:cs="Arial"/>
              <w:sz w:val="16"/>
            </w:rPr>
          </w:pPr>
        </w:p>
      </w:tc>
      <w:tc>
        <w:tcPr>
          <w:tcW w:w="1418" w:type="dxa"/>
          <w:shd w:val="clear" w:color="auto" w:fill="F2F2F2" w:themeFill="background1" w:themeFillShade="F2"/>
        </w:tcPr>
        <w:p w14:paraId="200D52FE" w14:textId="77777777" w:rsidR="001C72FA" w:rsidRPr="001042F4" w:rsidRDefault="001C72FA"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1C72FA" w:rsidRDefault="001C72FA"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1C72FA" w:rsidRDefault="001C72FA" w:rsidP="001042F4">
          <w:pPr>
            <w:jc w:val="center"/>
            <w:rPr>
              <w:rFonts w:ascii="Arial" w:hAnsi="Arial" w:cs="Arial"/>
              <w:sz w:val="16"/>
            </w:rPr>
          </w:pPr>
          <w:r>
            <w:rPr>
              <w:rFonts w:ascii="Arial" w:hAnsi="Arial" w:cs="Arial"/>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1C72FA" w:rsidRDefault="001C72FA" w:rsidP="001042F4">
          <w:pPr>
            <w:jc w:val="center"/>
            <w:rPr>
              <w:rFonts w:ascii="Arial" w:hAnsi="Arial" w:cs="Arial"/>
              <w:sz w:val="16"/>
            </w:rPr>
          </w:pPr>
          <w:r>
            <w:rPr>
              <w:rFonts w:ascii="Arial" w:hAnsi="Arial" w:cs="Arial"/>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1C72FA" w:rsidRDefault="001C72FA" w:rsidP="001042F4">
          <w:pPr>
            <w:jc w:val="center"/>
            <w:rPr>
              <w:rFonts w:ascii="Arial" w:hAnsi="Arial" w:cs="Arial"/>
              <w:sz w:val="16"/>
            </w:rPr>
          </w:pPr>
          <w:r>
            <w:rPr>
              <w:rFonts w:ascii="Arial" w:hAnsi="Arial" w:cs="Arial"/>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1C72FA" w:rsidRDefault="001C72FA" w:rsidP="001042F4">
          <w:pPr>
            <w:jc w:val="center"/>
            <w:rPr>
              <w:rFonts w:ascii="Arial" w:hAnsi="Arial" w:cs="Arial"/>
              <w:sz w:val="16"/>
            </w:rPr>
          </w:pPr>
        </w:p>
      </w:tc>
    </w:tr>
  </w:tbl>
  <w:p w14:paraId="62D11665" w14:textId="77777777" w:rsidR="001C72FA" w:rsidRPr="18102E9A" w:rsidRDefault="001C72FA"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449C55" w14:textId="77777777" w:rsidR="001C72FA" w:rsidRDefault="001C72FA">
      <w:r>
        <w:separator/>
      </w:r>
    </w:p>
  </w:footnote>
  <w:footnote w:type="continuationSeparator" w:id="0">
    <w:p w14:paraId="1C806D01" w14:textId="77777777" w:rsidR="001C72FA" w:rsidRDefault="001C72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1C72FA" w:rsidRDefault="001C72FA" w:rsidP="20C86550">
    <w:pPr>
      <w:pStyle w:val="Cabealho"/>
    </w:pPr>
    <w: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64C28FED" w:rsidR="001C72FA" w:rsidRPr="20774586" w:rsidRDefault="001C72FA" w:rsidP="007C304A">
                          <w:pPr>
                            <w:rPr>
                              <w:rFonts w:ascii="Arial" w:hAnsi="Arial" w:cs="Arial"/>
                              <w:b/>
                              <w:color w:val="FFFFFF"/>
                              <w:sz w:val="18"/>
                              <w:szCs w:val="18"/>
                            </w:rPr>
                          </w:pPr>
                          <w:r>
                            <w:rPr>
                              <w:rFonts w:ascii="Arial" w:hAnsi="Arial" w:cs="Arial"/>
                              <w:b/>
                              <w:bCs/>
                              <w:iCs/>
                              <w:caps/>
                              <w:color w:val="FFFFFF"/>
                              <w:sz w:val="18"/>
                              <w:szCs w:val="18"/>
                            </w:rPr>
                            <w:t>12/04/2023 - EdiçÃo nº 60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3F1C0D">
                            <w:rPr>
                              <w:rStyle w:val="Nmerodepgina"/>
                              <w:rFonts w:ascii="Arial" w:hAnsi="Arial" w:cs="Arial"/>
                              <w:b/>
                              <w:noProof/>
                              <w:color w:val="FFFFFF"/>
                              <w:sz w:val="18"/>
                              <w:szCs w:val="18"/>
                            </w:rPr>
                            <w:t>13</w:t>
                          </w:r>
                          <w:r>
                            <w:rPr>
                              <w:rStyle w:val="Nmerodepgina"/>
                              <w:rFonts w:ascii="Arial" w:hAnsi="Arial" w:cs="Arial"/>
                              <w:b/>
                              <w:color w:val="FFFFFF"/>
                              <w:sz w:val="18"/>
                              <w:szCs w:val="18"/>
                            </w:rPr>
                            <w:fldChar w:fldCharType="end"/>
                          </w:r>
                          <w:r w:rsidR="003F1C0D">
                            <w:rPr>
                              <w:rStyle w:val="Nmerodepgina"/>
                              <w:rFonts w:ascii="Arial" w:hAnsi="Arial" w:cs="Arial"/>
                              <w:b/>
                              <w:color w:val="FFFFFF"/>
                              <w:sz w:val="18"/>
                              <w:szCs w:val="18"/>
                            </w:rPr>
                            <w:t>/13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64C28FED" w:rsidR="001C72FA" w:rsidRPr="20774586" w:rsidRDefault="001C72FA" w:rsidP="007C304A">
                    <w:pPr>
                      <w:rPr>
                        <w:rFonts w:ascii="Arial" w:hAnsi="Arial" w:cs="Arial"/>
                        <w:b/>
                        <w:color w:val="FFFFFF"/>
                        <w:sz w:val="18"/>
                        <w:szCs w:val="18"/>
                      </w:rPr>
                    </w:pPr>
                    <w:r>
                      <w:rPr>
                        <w:rFonts w:ascii="Arial" w:hAnsi="Arial" w:cs="Arial"/>
                        <w:b/>
                        <w:bCs/>
                        <w:iCs/>
                        <w:caps/>
                        <w:color w:val="FFFFFF"/>
                        <w:sz w:val="18"/>
                        <w:szCs w:val="18"/>
                      </w:rPr>
                      <w:t>12/04/2023 - EdiçÃo nº 60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3F1C0D">
                      <w:rPr>
                        <w:rStyle w:val="Nmerodepgina"/>
                        <w:rFonts w:ascii="Arial" w:hAnsi="Arial" w:cs="Arial"/>
                        <w:b/>
                        <w:noProof/>
                        <w:color w:val="FFFFFF"/>
                        <w:sz w:val="18"/>
                        <w:szCs w:val="18"/>
                      </w:rPr>
                      <w:t>13</w:t>
                    </w:r>
                    <w:r>
                      <w:rPr>
                        <w:rStyle w:val="Nmerodepgina"/>
                        <w:rFonts w:ascii="Arial" w:hAnsi="Arial" w:cs="Arial"/>
                        <w:b/>
                        <w:color w:val="FFFFFF"/>
                        <w:sz w:val="18"/>
                        <w:szCs w:val="18"/>
                      </w:rPr>
                      <w:fldChar w:fldCharType="end"/>
                    </w:r>
                    <w:r w:rsidR="003F1C0D">
                      <w:rPr>
                        <w:rStyle w:val="Nmerodepgina"/>
                        <w:rFonts w:ascii="Arial" w:hAnsi="Arial" w:cs="Arial"/>
                        <w:b/>
                        <w:color w:val="FFFFFF"/>
                        <w:sz w:val="18"/>
                        <w:szCs w:val="18"/>
                      </w:rPr>
                      <w:t>/13</w:t>
                    </w:r>
                  </w:p>
                </w:txbxContent>
              </v:textbox>
              <w10:wrap anchorx="margin"/>
            </v:shape>
          </w:pict>
        </mc:Fallback>
      </mc:AlternateContent>
    </w:r>
    <w: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1"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5" w15:restartNumberingAfterBreak="0">
    <w:nsid w:val="585A4DDE"/>
    <w:multiLevelType w:val="hybridMultilevel"/>
    <w:tmpl w:val="10F4E0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9"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2"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3"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9"/>
  </w:num>
  <w:num w:numId="4">
    <w:abstractNumId w:val="17"/>
  </w:num>
  <w:num w:numId="5">
    <w:abstractNumId w:val="13"/>
  </w:num>
  <w:num w:numId="6">
    <w:abstractNumId w:val="13"/>
  </w:num>
  <w:num w:numId="7">
    <w:abstractNumId w:val="22"/>
  </w:num>
  <w:num w:numId="8">
    <w:abstractNumId w:val="15"/>
  </w:num>
  <w:num w:numId="9">
    <w:abstractNumId w:val="26"/>
  </w:num>
  <w:num w:numId="10">
    <w:abstractNumId w:val="43"/>
  </w:num>
  <w:num w:numId="11">
    <w:abstractNumId w:val="40"/>
  </w:num>
  <w:num w:numId="12">
    <w:abstractNumId w:val="19"/>
  </w:num>
  <w:num w:numId="13">
    <w:abstractNumId w:val="32"/>
  </w:num>
  <w:num w:numId="14">
    <w:abstractNumId w:val="36"/>
  </w:num>
  <w:num w:numId="15">
    <w:abstractNumId w:val="16"/>
  </w:num>
  <w:num w:numId="16">
    <w:abstractNumId w:val="29"/>
  </w:num>
  <w:num w:numId="17">
    <w:abstractNumId w:val="18"/>
  </w:num>
  <w:num w:numId="18">
    <w:abstractNumId w:val="33"/>
  </w:num>
  <w:num w:numId="19">
    <w:abstractNumId w:val="30"/>
  </w:num>
  <w:num w:numId="20">
    <w:abstractNumId w:val="20"/>
  </w:num>
  <w:num w:numId="21">
    <w:abstractNumId w:val="21"/>
  </w:num>
  <w:num w:numId="22">
    <w:abstractNumId w:val="31"/>
  </w:num>
  <w:num w:numId="23">
    <w:abstractNumId w:val="3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22"/>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6A"/>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70"/>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97"/>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D91"/>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720"/>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7D"/>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A7"/>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2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0B1"/>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CFE"/>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EEB"/>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23"/>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1EF"/>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0A"/>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BC"/>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1D9"/>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25"/>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CE5"/>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4D4"/>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2FA"/>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05"/>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9C"/>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9BF"/>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10"/>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BFE"/>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CF3"/>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CDC"/>
    <w:rsid w:val="00241D9B"/>
    <w:rsid w:val="00241DE8"/>
    <w:rsid w:val="00241E5E"/>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7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BF7"/>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2"/>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13"/>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A6"/>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000"/>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3A"/>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4A"/>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0"/>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46"/>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51"/>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06"/>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2E"/>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01"/>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20"/>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36"/>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9B"/>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09"/>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0D"/>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C5"/>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3A"/>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1E6"/>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E8C"/>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5E6"/>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57"/>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5B"/>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29D"/>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C7"/>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AD5"/>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60"/>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C9"/>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4C"/>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1"/>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97"/>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4F"/>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06"/>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3B"/>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A9"/>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BE"/>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467"/>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91"/>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A6"/>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C7E"/>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0C2"/>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9"/>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AE"/>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A"/>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1FD"/>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1E"/>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4B"/>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B4"/>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6E6"/>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6C"/>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75"/>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4"/>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AF9"/>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8F"/>
    <w:rsid w:val="006D72B1"/>
    <w:rsid w:val="006D72BE"/>
    <w:rsid w:val="006D72DA"/>
    <w:rsid w:val="006D7300"/>
    <w:rsid w:val="006D7317"/>
    <w:rsid w:val="006D73A2"/>
    <w:rsid w:val="006D7481"/>
    <w:rsid w:val="006D754C"/>
    <w:rsid w:val="006D75A8"/>
    <w:rsid w:val="006D75FB"/>
    <w:rsid w:val="006D764A"/>
    <w:rsid w:val="006D76C6"/>
    <w:rsid w:val="006D7800"/>
    <w:rsid w:val="006D7811"/>
    <w:rsid w:val="006D7859"/>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2F"/>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DE0"/>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9B"/>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A2"/>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D"/>
    <w:rsid w:val="00724B7F"/>
    <w:rsid w:val="00724B8B"/>
    <w:rsid w:val="00724B9D"/>
    <w:rsid w:val="00724C17"/>
    <w:rsid w:val="00724C1D"/>
    <w:rsid w:val="00724C47"/>
    <w:rsid w:val="00724C79"/>
    <w:rsid w:val="00724C84"/>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4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51"/>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6F2"/>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45"/>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391"/>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9FE"/>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467"/>
    <w:rsid w:val="007D55CF"/>
    <w:rsid w:val="007D5600"/>
    <w:rsid w:val="007D560E"/>
    <w:rsid w:val="007D5686"/>
    <w:rsid w:val="007D56E8"/>
    <w:rsid w:val="007D5703"/>
    <w:rsid w:val="007D573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6"/>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9F"/>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15"/>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DD3"/>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466"/>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0B"/>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80"/>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4B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4C"/>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8FC"/>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3F95"/>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0E8"/>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C8"/>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BBE"/>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96"/>
    <w:rsid w:val="008E7AC3"/>
    <w:rsid w:val="008E7ACF"/>
    <w:rsid w:val="008E7B44"/>
    <w:rsid w:val="008E7B8E"/>
    <w:rsid w:val="008E7CAC"/>
    <w:rsid w:val="008E7CB6"/>
    <w:rsid w:val="008E7CCA"/>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95"/>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96F"/>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49"/>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A37"/>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2"/>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57C"/>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1BA"/>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9EF"/>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56"/>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29"/>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6D"/>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75"/>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87"/>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67"/>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52"/>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2B"/>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88"/>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6AC"/>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0B"/>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BA"/>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36"/>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2"/>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254"/>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5FE"/>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72B"/>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1F9"/>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10"/>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8"/>
    <w:rsid w:val="00B07A3B"/>
    <w:rsid w:val="00B07AEA"/>
    <w:rsid w:val="00B07BA2"/>
    <w:rsid w:val="00B07BBD"/>
    <w:rsid w:val="00B07C93"/>
    <w:rsid w:val="00B07D22"/>
    <w:rsid w:val="00B07DBB"/>
    <w:rsid w:val="00B07E89"/>
    <w:rsid w:val="00B07ED4"/>
    <w:rsid w:val="00B07ED5"/>
    <w:rsid w:val="00B07F9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B97"/>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09"/>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45"/>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DD9"/>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3F7"/>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82"/>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1C"/>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5FC"/>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91"/>
    <w:rsid w:val="00BD4FA8"/>
    <w:rsid w:val="00BD5031"/>
    <w:rsid w:val="00BD5119"/>
    <w:rsid w:val="00BD51BD"/>
    <w:rsid w:val="00BD520C"/>
    <w:rsid w:val="00BD520F"/>
    <w:rsid w:val="00BD5219"/>
    <w:rsid w:val="00BD5222"/>
    <w:rsid w:val="00BD5238"/>
    <w:rsid w:val="00BD536F"/>
    <w:rsid w:val="00BD5394"/>
    <w:rsid w:val="00BD54C1"/>
    <w:rsid w:val="00BD5504"/>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04"/>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3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38"/>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A8"/>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8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1FB1"/>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47"/>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65"/>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2F"/>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09"/>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1A"/>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62"/>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C8"/>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15"/>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EC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4D"/>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C2"/>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0B"/>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551"/>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03"/>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0A"/>
    <w:rsid w:val="00DD6255"/>
    <w:rsid w:val="00DD6263"/>
    <w:rsid w:val="00DD6317"/>
    <w:rsid w:val="00DD6361"/>
    <w:rsid w:val="00DD637B"/>
    <w:rsid w:val="00DD6445"/>
    <w:rsid w:val="00DD650E"/>
    <w:rsid w:val="00DD657D"/>
    <w:rsid w:val="00DD673A"/>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6A"/>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1"/>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A7"/>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21"/>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2C7"/>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1F5"/>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5C"/>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8E6"/>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9B"/>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43"/>
    <w:rsid w:val="00F07F7E"/>
    <w:rsid w:val="00F07F8F"/>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82"/>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C32"/>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33"/>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EDD"/>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027"/>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6CB"/>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4B5"/>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AAA"/>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80E"/>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1C"/>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8B"/>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0D"/>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68B"/>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A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uiPriority w:val="1"/>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elizeu@funepu.com.br" TargetMode="External"/><Relationship Id="rId21" Type="http://schemas.openxmlformats.org/officeDocument/2006/relationships/hyperlink" Target="http://www.licitacoes.caixa.gov.br" TargetMode="External"/><Relationship Id="rId34" Type="http://schemas.openxmlformats.org/officeDocument/2006/relationships/hyperlink" Target="http://www.capitolio.mg.gov.br" TargetMode="External"/><Relationship Id="rId42" Type="http://schemas.openxmlformats.org/officeDocument/2006/relationships/hyperlink" Target="http://www.gov.br/compras" TargetMode="External"/><Relationship Id="rId47" Type="http://schemas.openxmlformats.org/officeDocument/2006/relationships/hyperlink" Target="http://www.guimarania.mg.gov.br" TargetMode="External"/><Relationship Id="rId50" Type="http://schemas.openxmlformats.org/officeDocument/2006/relationships/hyperlink" Target="http://www.guimarania.mg.gov.br" TargetMode="External"/><Relationship Id="rId55" Type="http://schemas.openxmlformats.org/officeDocument/2006/relationships/hyperlink" Target="mailto:licitacao@itaurb.com.br" TargetMode="External"/><Relationship Id="rId63" Type="http://schemas.openxmlformats.org/officeDocument/2006/relationships/hyperlink" Target="mailto:licitacao@mutum.mg.gov.br" TargetMode="External"/><Relationship Id="rId68" Type="http://schemas.openxmlformats.org/officeDocument/2006/relationships/hyperlink" Target="http://www.portofirme.mg.gov.br" TargetMode="External"/><Relationship Id="rId76" Type="http://schemas.openxmlformats.org/officeDocument/2006/relationships/hyperlink" Target="https://www.bb.com.br/site/campanhas/contas/conta-corrente-bb/?v=cm49eyJvcHIiOiJBQ1BDRFBGIn0" TargetMode="External"/><Relationship Id="rId84" Type="http://schemas.openxmlformats.org/officeDocument/2006/relationships/hyperlink" Target="http://www.sabesp.com.br/licitacoes" TargetMode="External"/><Relationship Id="rId89" Type="http://schemas.openxmlformats.org/officeDocument/2006/relationships/image" Target="media/image4.png"/><Relationship Id="rId97" Type="http://schemas.openxmlformats.org/officeDocument/2006/relationships/image" Target="media/image8.jpg"/><Relationship Id="rId7" Type="http://schemas.openxmlformats.org/officeDocument/2006/relationships/endnotes" Target="endnotes.xml"/><Relationship Id="rId71" Type="http://schemas.openxmlformats.org/officeDocument/2006/relationships/hyperlink" Target="http://www.saogoncalo.mg.gov.br/licitacoes" TargetMode="External"/><Relationship Id="rId92" Type="http://schemas.openxmlformats.org/officeDocument/2006/relationships/hyperlink" Target="https://www.segurosunimed.com.br/seguro-vida-empresarial" TargetMode="External"/><Relationship Id="rId2" Type="http://schemas.openxmlformats.org/officeDocument/2006/relationships/numbering" Target="numbering.xml"/><Relationship Id="rId16" Type="http://schemas.openxmlformats.org/officeDocument/2006/relationships/hyperlink" Target="http://www.licitacoes.caixa.gov.br" TargetMode="External"/><Relationship Id="rId29" Type="http://schemas.openxmlformats.org/officeDocument/2006/relationships/hyperlink" Target="mailto:licitacao@belooriente.mg.gov.br" TargetMode="External"/><Relationship Id="rId11" Type="http://schemas.openxmlformats.org/officeDocument/2006/relationships/hyperlink" Target="http://www.compras.mg.gov.br" TargetMode="External"/><Relationship Id="rId24" Type="http://schemas.openxmlformats.org/officeDocument/2006/relationships/hyperlink" Target="https://prefeitura.pbh.gov.br/licitacoes" TargetMode="External"/><Relationship Id="rId32" Type="http://schemas.openxmlformats.org/officeDocument/2006/relationships/hyperlink" Target="http://www.capelanova.mg.gov.br" TargetMode="External"/><Relationship Id="rId37" Type="http://schemas.openxmlformats.org/officeDocument/2006/relationships/hyperlink" Target="mailto:licitacao@fabriciano.mg.gov.br" TargetMode="External"/><Relationship Id="rId40" Type="http://schemas.openxmlformats.org/officeDocument/2006/relationships/hyperlink" Target="mailto:licitagraomogol.mg@gmail.com" TargetMode="External"/><Relationship Id="rId45" Type="http://schemas.openxmlformats.org/officeDocument/2006/relationships/hyperlink" Target="mailto:licitacao@guaraciaba.mg.gov.br" TargetMode="External"/><Relationship Id="rId53" Type="http://schemas.openxmlformats.org/officeDocument/2006/relationships/hyperlink" Target="http://www.ibia.mg.gov.br" TargetMode="External"/><Relationship Id="rId58" Type="http://schemas.openxmlformats.org/officeDocument/2006/relationships/hyperlink" Target="mailto:licitacaopmj.mg@yahoo.com" TargetMode="External"/><Relationship Id="rId66" Type="http://schemas.openxmlformats.org/officeDocument/2006/relationships/hyperlink" Target="mailto:licitacaoparaopebamg@paraopeba.mg.gov.br" TargetMode="External"/><Relationship Id="rId74" Type="http://schemas.openxmlformats.org/officeDocument/2006/relationships/hyperlink" Target="mailto:gilbertoandrade@car.ba.gov.br" TargetMode="External"/><Relationship Id="rId79" Type="http://schemas.openxmlformats.org/officeDocument/2006/relationships/hyperlink" Target="http://www.gov.br/compras" TargetMode="External"/><Relationship Id="rId87" Type="http://schemas.openxmlformats.org/officeDocument/2006/relationships/hyperlink" Target="http://www.sabesp.com.br/licitacoes.%20&#192;s%2009:00" TargetMode="External"/><Relationship Id="rId5" Type="http://schemas.openxmlformats.org/officeDocument/2006/relationships/webSettings" Target="webSettings.xml"/><Relationship Id="rId61" Type="http://schemas.openxmlformats.org/officeDocument/2006/relationships/hyperlink" Target="mailto:licitacao@mutum.mg.gov.br" TargetMode="External"/><Relationship Id="rId82" Type="http://schemas.openxmlformats.org/officeDocument/2006/relationships/hyperlink" Target="http://www.cdhu.sp.gov.br" TargetMode="External"/><Relationship Id="rId90" Type="http://schemas.openxmlformats.org/officeDocument/2006/relationships/hyperlink" Target="https://conteudo.axsenergia.com.br/landing-page-sicepot-mg" TargetMode="External"/><Relationship Id="rId95" Type="http://schemas.openxmlformats.org/officeDocument/2006/relationships/image" Target="media/image7.png"/><Relationship Id="rId19" Type="http://schemas.openxmlformats.org/officeDocument/2006/relationships/hyperlink" Target="https://prefeitura.pbh.gov.br/licitacoes" TargetMode="External"/><Relationship Id="rId14" Type="http://schemas.openxmlformats.org/officeDocument/2006/relationships/hyperlink" Target="http://www.der.mg.gov.br" TargetMode="External"/><Relationship Id="rId22" Type="http://schemas.openxmlformats.org/officeDocument/2006/relationships/hyperlink" Target="http://www.pbh.gov.br" TargetMode="External"/><Relationship Id="rId27" Type="http://schemas.openxmlformats.org/officeDocument/2006/relationships/hyperlink" Target="http://www.arinos.mg.gov.br" TargetMode="External"/><Relationship Id="rId30" Type="http://schemas.openxmlformats.org/officeDocument/2006/relationships/hyperlink" Target="http://www.belooriente.mg.gov.br" TargetMode="External"/><Relationship Id="rId35" Type="http://schemas.openxmlformats.org/officeDocument/2006/relationships/hyperlink" Target="http://www.claraval.mg.gov.br" TargetMode="External"/><Relationship Id="rId43" Type="http://schemas.openxmlformats.org/officeDocument/2006/relationships/hyperlink" Target="http://www.gov.br/compras" TargetMode="External"/><Relationship Id="rId48" Type="http://schemas.openxmlformats.org/officeDocument/2006/relationships/hyperlink" Target="mailto:licitacao@guimarania.mg.gov.br" TargetMode="External"/><Relationship Id="rId56" Type="http://schemas.openxmlformats.org/officeDocument/2006/relationships/hyperlink" Target="http://www.jaiba.mg.gov.br" TargetMode="External"/><Relationship Id="rId64" Type="http://schemas.openxmlformats.org/officeDocument/2006/relationships/hyperlink" Target="mailto:licitacao@ouroverdedeminas.mg.gov.br" TargetMode="External"/><Relationship Id="rId69" Type="http://schemas.openxmlformats.org/officeDocument/2006/relationships/hyperlink" Target="http://www.santoantoniodojacinto.mg.gov.br" TargetMode="External"/><Relationship Id="rId77" Type="http://schemas.openxmlformats.org/officeDocument/2006/relationships/hyperlink" Target="https://www.gov.br/compras/edital/399008-5-00041-2022" TargetMode="External"/><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mailto:licitacao@guimarania.mg.gov.br" TargetMode="External"/><Relationship Id="rId72" Type="http://schemas.openxmlformats.org/officeDocument/2006/relationships/hyperlink" Target="http://www.car.ba.gov.br/licitacoes/todos" TargetMode="External"/><Relationship Id="rId80" Type="http://schemas.openxmlformats.org/officeDocument/2006/relationships/hyperlink" Target="http://www.cdhu.sp.gov.br" TargetMode="External"/><Relationship Id="rId85" Type="http://schemas.openxmlformats.org/officeDocument/2006/relationships/hyperlink" Target="http://www.sabesp.com.br/fornecedores" TargetMode="External"/><Relationship Id="rId93" Type="http://schemas.openxmlformats.org/officeDocument/2006/relationships/image" Target="media/image6.png"/><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www.tjmg.jus.br" TargetMode="External"/><Relationship Id="rId17" Type="http://schemas.openxmlformats.org/officeDocument/2006/relationships/hyperlink" Target="http://www.pbh.gov.br" TargetMode="External"/><Relationship Id="rId25" Type="http://schemas.openxmlformats.org/officeDocument/2006/relationships/image" Target="media/image3.png"/><Relationship Id="rId33" Type="http://schemas.openxmlformats.org/officeDocument/2006/relationships/hyperlink" Target="mailto:licitar@capelanova.mg.gov.br" TargetMode="External"/><Relationship Id="rId38" Type="http://schemas.openxmlformats.org/officeDocument/2006/relationships/hyperlink" Target="mailto:licitagraomogol.mg@gmail.com" TargetMode="External"/><Relationship Id="rId46" Type="http://schemas.openxmlformats.org/officeDocument/2006/relationships/hyperlink" Target="http://www.guimarania.mg.gov.br" TargetMode="External"/><Relationship Id="rId59" Type="http://schemas.openxmlformats.org/officeDocument/2006/relationships/hyperlink" Target="mailto:licitacaopmj.mg@yahoo.com" TargetMode="External"/><Relationship Id="rId67" Type="http://schemas.openxmlformats.org/officeDocument/2006/relationships/hyperlink" Target="http://www.piedadedoriogrande.mg.gov.br" TargetMode="External"/><Relationship Id="rId20" Type="http://schemas.openxmlformats.org/officeDocument/2006/relationships/hyperlink" Target="http://www.licitacoes.caixa.gov.br" TargetMode="External"/><Relationship Id="rId41" Type="http://schemas.openxmlformats.org/officeDocument/2006/relationships/hyperlink" Target="http://www.graomogol.mg.gov.br" TargetMode="External"/><Relationship Id="rId54" Type="http://schemas.openxmlformats.org/officeDocument/2006/relationships/hyperlink" Target="http://www.itaurb.com.br/licitacoes" TargetMode="External"/><Relationship Id="rId62" Type="http://schemas.openxmlformats.org/officeDocument/2006/relationships/hyperlink" Target="https://mutum.mg.gov.br" TargetMode="External"/><Relationship Id="rId70" Type="http://schemas.openxmlformats.org/officeDocument/2006/relationships/hyperlink" Target="mailto:licitacao@santoantoniodojacinto.mg.gov.br" TargetMode="External"/><Relationship Id="rId75" Type="http://schemas.openxmlformats.org/officeDocument/2006/relationships/hyperlink" Target="mailto:alexandremacedo@car.ba.gov.br" TargetMode="External"/><Relationship Id="rId83" Type="http://schemas.openxmlformats.org/officeDocument/2006/relationships/hyperlink" Target="http://www.cdhu.sp.gov.br" TargetMode="External"/><Relationship Id="rId88" Type="http://schemas.openxmlformats.org/officeDocument/2006/relationships/hyperlink" Target="https://grupoqmt.com.br/produtosqmt/" TargetMode="External"/><Relationship Id="rId91" Type="http://schemas.openxmlformats.org/officeDocument/2006/relationships/image" Target="media/image5.png"/><Relationship Id="rId96" Type="http://schemas.openxmlformats.org/officeDocument/2006/relationships/hyperlink" Target="https://atentasaude.com.br/contat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er.mg.gov.br" TargetMode="External"/><Relationship Id="rId23" Type="http://schemas.openxmlformats.org/officeDocument/2006/relationships/hyperlink" Target="mailto:cpl.sudecap@pbh.gov.br" TargetMode="External"/><Relationship Id="rId28" Type="http://schemas.openxmlformats.org/officeDocument/2006/relationships/hyperlink" Target="https://www.antoniodias.mg.gov.br" TargetMode="External"/><Relationship Id="rId36" Type="http://schemas.openxmlformats.org/officeDocument/2006/relationships/hyperlink" Target="http://www.fabriciano.mg.gov.br" TargetMode="External"/><Relationship Id="rId49" Type="http://schemas.openxmlformats.org/officeDocument/2006/relationships/hyperlink" Target="http://www.guimarania.mg.gov.br" TargetMode="External"/><Relationship Id="rId57" Type="http://schemas.openxmlformats.org/officeDocument/2006/relationships/hyperlink" Target="mailto:licitacoes@jaiba.mg.gov.br" TargetMode="External"/><Relationship Id="rId10" Type="http://schemas.openxmlformats.org/officeDocument/2006/relationships/image" Target="media/image2.png"/><Relationship Id="rId31" Type="http://schemas.openxmlformats.org/officeDocument/2006/relationships/hyperlink" Target="http://www.cajuri.mg.gov.br" TargetMode="External"/><Relationship Id="rId44" Type="http://schemas.openxmlformats.org/officeDocument/2006/relationships/hyperlink" Target="http://www.guaraciaba.mg.gov.br" TargetMode="External"/><Relationship Id="rId52" Type="http://schemas.openxmlformats.org/officeDocument/2006/relationships/hyperlink" Target="mailto:licitacao@ibia.mg.gov.br" TargetMode="External"/><Relationship Id="rId60" Type="http://schemas.openxmlformats.org/officeDocument/2006/relationships/hyperlink" Target="mailto:camjuvenilia@hotmail.com" TargetMode="External"/><Relationship Id="rId65" Type="http://schemas.openxmlformats.org/officeDocument/2006/relationships/hyperlink" Target="http://www.paraopeba.mg.gov.br" TargetMode="External"/><Relationship Id="rId73" Type="http://schemas.openxmlformats.org/officeDocument/2006/relationships/hyperlink" Target="mailto:naralins@car.ba.gov.br" TargetMode="External"/><Relationship Id="rId78" Type="http://schemas.openxmlformats.org/officeDocument/2006/relationships/hyperlink" Target="http://www.gov.br/compras" TargetMode="External"/><Relationship Id="rId81" Type="http://schemas.openxmlformats.org/officeDocument/2006/relationships/hyperlink" Target="http://www.cdhu.sp.gov.br" TargetMode="External"/><Relationship Id="rId86" Type="http://schemas.openxmlformats.org/officeDocument/2006/relationships/hyperlink" Target="http://www.sabesp.com.br/licitacoes" TargetMode="External"/><Relationship Id="rId94" Type="http://schemas.openxmlformats.org/officeDocument/2006/relationships/hyperlink" Target="https://brasid.com.br/" TargetMode="External"/><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icit@tjmg.jus.br" TargetMode="External"/><Relationship Id="rId13" Type="http://schemas.openxmlformats.org/officeDocument/2006/relationships/hyperlink" Target="mailto:asl@der.mg.gov.br" TargetMode="External"/><Relationship Id="rId18" Type="http://schemas.openxmlformats.org/officeDocument/2006/relationships/hyperlink" Target="mailto:cpl.sudecap@pbh.gov.br" TargetMode="External"/><Relationship Id="rId39" Type="http://schemas.openxmlformats.org/officeDocument/2006/relationships/hyperlink" Target="http://www.graomogol.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1.png"/><Relationship Id="rId5" Type="http://schemas.openxmlformats.org/officeDocument/2006/relationships/hyperlink" Target="https://www.instagram.com/sicepotmg/" TargetMode="External"/><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963E21-0993-4386-80AE-3ADF26FB0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4317</Words>
  <Characters>29554</Characters>
  <Application>Microsoft Office Word</Application>
  <DocSecurity>0</DocSecurity>
  <Lines>246</Lines>
  <Paragraphs>67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33804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3</cp:revision>
  <cp:lastPrinted>2023-04-12T18:43:00Z</cp:lastPrinted>
  <dcterms:created xsi:type="dcterms:W3CDTF">2023-04-12T18:42:00Z</dcterms:created>
  <dcterms:modified xsi:type="dcterms:W3CDTF">2023-04-12T18:43:00Z</dcterms:modified>
</cp:coreProperties>
</file>