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CABB8" w14:textId="77777777" w:rsidR="004321BD" w:rsidRPr="00020CD0" w:rsidRDefault="004321BD" w:rsidP="004A0887">
      <w:pPr>
        <w:autoSpaceDE w:val="0"/>
        <w:autoSpaceDN w:val="0"/>
        <w:adjustRightInd w:val="0"/>
        <w:rPr>
          <w:rFonts w:asciiTheme="majorHAnsi" w:hAnsiTheme="majorHAnsi" w:cstheme="majorHAnsi"/>
          <w:b/>
        </w:rPr>
      </w:pPr>
    </w:p>
    <w:p w14:paraId="1ECD9C4D" w14:textId="77777777" w:rsidR="00C41920" w:rsidRPr="00020CD0" w:rsidRDefault="001759B3" w:rsidP="00B825D1">
      <w:pPr>
        <w:autoSpaceDE w:val="0"/>
        <w:autoSpaceDN w:val="0"/>
        <w:adjustRightInd w:val="0"/>
        <w:jc w:val="center"/>
        <w:rPr>
          <w:rFonts w:asciiTheme="majorHAnsi" w:hAnsiTheme="majorHAnsi" w:cstheme="majorHAnsi"/>
          <w:b/>
        </w:rPr>
      </w:pPr>
      <w:r w:rsidRPr="00020CD0">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2492C1B0" w:rsidR="007B0514" w:rsidRPr="00020CD0"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20CD0">
        <w:rPr>
          <w:rFonts w:asciiTheme="majorHAnsi" w:hAnsiTheme="majorHAnsi" w:cstheme="majorHAnsi"/>
          <w:b/>
        </w:rPr>
        <w:tab/>
      </w:r>
      <w:r w:rsidR="00DA032C" w:rsidRPr="00020CD0">
        <w:rPr>
          <w:rFonts w:asciiTheme="majorHAnsi" w:hAnsiTheme="majorHAnsi" w:cstheme="majorHAnsi"/>
          <w:b/>
        </w:rPr>
        <w:tab/>
      </w:r>
    </w:p>
    <w:p w14:paraId="33CCDAC1" w14:textId="74585B26" w:rsidR="008245FE" w:rsidRPr="00020CD0" w:rsidRDefault="008245FE" w:rsidP="00462915">
      <w:pPr>
        <w:autoSpaceDE w:val="0"/>
        <w:autoSpaceDN w:val="0"/>
        <w:adjustRightInd w:val="0"/>
        <w:jc w:val="center"/>
        <w:rPr>
          <w:rFonts w:asciiTheme="minorHAnsi" w:hAnsiTheme="minorHAnsi" w:cstheme="minorHAnsi"/>
          <w:b/>
        </w:rPr>
      </w:pPr>
      <w:r w:rsidRPr="00020CD0">
        <w:rPr>
          <w:rFonts w:asciiTheme="minorHAnsi" w:hAnsiTheme="minorHAnsi" w:cstheme="minorHAnsi"/>
          <w:b/>
        </w:rPr>
        <w:t>ESTADO DE MINAS GERAIS</w:t>
      </w:r>
    </w:p>
    <w:p w14:paraId="6CC565E9" w14:textId="77777777" w:rsidR="00447F0A" w:rsidRDefault="00447F0A" w:rsidP="00FA6130">
      <w:pPr>
        <w:autoSpaceDE w:val="0"/>
        <w:autoSpaceDN w:val="0"/>
        <w:adjustRightInd w:val="0"/>
        <w:jc w:val="both"/>
        <w:rPr>
          <w:rFonts w:asciiTheme="majorHAnsi" w:hAnsiTheme="majorHAnsi" w:cstheme="majorHAnsi"/>
          <w:b/>
        </w:rPr>
      </w:pPr>
    </w:p>
    <w:p w14:paraId="2D9587FA" w14:textId="77777777" w:rsidR="00D66DC8" w:rsidRPr="00020CD0" w:rsidRDefault="00D66DC8" w:rsidP="00FA6130">
      <w:pPr>
        <w:autoSpaceDE w:val="0"/>
        <w:autoSpaceDN w:val="0"/>
        <w:adjustRightInd w:val="0"/>
        <w:jc w:val="both"/>
        <w:rPr>
          <w:rFonts w:asciiTheme="majorHAnsi" w:hAnsiTheme="majorHAnsi" w:cstheme="majorHAnsi"/>
          <w:b/>
        </w:rPr>
      </w:pPr>
    </w:p>
    <w:p w14:paraId="2706C89C" w14:textId="77777777" w:rsidR="00651A49" w:rsidRPr="00020CD0" w:rsidRDefault="00651A49" w:rsidP="00FA6130">
      <w:pPr>
        <w:autoSpaceDE w:val="0"/>
        <w:autoSpaceDN w:val="0"/>
        <w:adjustRightInd w:val="0"/>
        <w:jc w:val="both"/>
        <w:rPr>
          <w:rFonts w:asciiTheme="minorHAnsi" w:hAnsiTheme="minorHAnsi" w:cstheme="minorHAnsi"/>
          <w:b/>
        </w:rPr>
      </w:pPr>
      <w:r w:rsidRPr="00020CD0">
        <w:rPr>
          <w:rFonts w:asciiTheme="minorHAnsi" w:hAnsiTheme="minorHAnsi" w:cstheme="minorHAnsi"/>
          <w:b/>
        </w:rPr>
        <w:t>CONSMEPI - CONSÓRCIO INTERMUNICIPAL MULTISSETORIAL DO MÉDIO RIO PIRACICABA - CONCORRÊNCIA PÚBLICA 001/2024</w:t>
      </w:r>
    </w:p>
    <w:p w14:paraId="4927C7DE" w14:textId="633AF91D" w:rsidR="00651A49" w:rsidRPr="00020CD0" w:rsidRDefault="00651A49" w:rsidP="00FA6130">
      <w:pPr>
        <w:autoSpaceDE w:val="0"/>
        <w:autoSpaceDN w:val="0"/>
        <w:adjustRightInd w:val="0"/>
        <w:jc w:val="both"/>
        <w:rPr>
          <w:rFonts w:asciiTheme="majorHAnsi" w:hAnsiTheme="majorHAnsi" w:cstheme="majorHAnsi"/>
          <w:b/>
        </w:rPr>
      </w:pPr>
      <w:r w:rsidRPr="00020CD0">
        <w:rPr>
          <w:rFonts w:asciiTheme="majorHAnsi" w:hAnsiTheme="majorHAnsi" w:cstheme="majorHAnsi"/>
        </w:rPr>
        <w:t xml:space="preserve">Objeto: </w:t>
      </w:r>
      <w:r w:rsidR="00154C3D" w:rsidRPr="00020CD0">
        <w:rPr>
          <w:rFonts w:asciiTheme="majorHAnsi" w:hAnsiTheme="majorHAnsi" w:cstheme="majorHAnsi"/>
        </w:rPr>
        <w:t>E</w:t>
      </w:r>
      <w:r w:rsidRPr="00020CD0">
        <w:rPr>
          <w:rFonts w:asciiTheme="majorHAnsi" w:hAnsiTheme="majorHAnsi" w:cstheme="majorHAnsi"/>
        </w:rPr>
        <w:t>xecução de recapeamento e pavimentação asfáltica em CBUQ – concreto betuminoso usinado a quente, terraplenagem, drenagem pluvial e sinalização viária, para atender os mun</w:t>
      </w:r>
      <w:r w:rsidR="00154C3D" w:rsidRPr="00020CD0">
        <w:rPr>
          <w:rFonts w:asciiTheme="majorHAnsi" w:hAnsiTheme="majorHAnsi" w:cstheme="majorHAnsi"/>
        </w:rPr>
        <w:t>icípios integrantes do CONSMEPI</w:t>
      </w:r>
      <w:r w:rsidRPr="00020CD0">
        <w:rPr>
          <w:rFonts w:asciiTheme="majorHAnsi" w:hAnsiTheme="majorHAnsi" w:cstheme="majorHAnsi"/>
        </w:rPr>
        <w:t xml:space="preserve">. Envio das propostas eletrônicas: Até as 07h59min de 13/05/2024 na plataforma </w:t>
      </w:r>
      <w:hyperlink r:id="rId11" w:history="1">
        <w:r w:rsidRPr="00020CD0">
          <w:rPr>
            <w:rStyle w:val="Hyperlink"/>
            <w:rFonts w:asciiTheme="majorHAnsi" w:hAnsiTheme="majorHAnsi" w:cstheme="majorHAnsi"/>
          </w:rPr>
          <w:t>www.licitardigital.com.br</w:t>
        </w:r>
      </w:hyperlink>
      <w:r w:rsidRPr="00020CD0">
        <w:rPr>
          <w:rFonts w:asciiTheme="majorHAnsi" w:hAnsiTheme="majorHAnsi" w:cstheme="majorHAnsi"/>
        </w:rPr>
        <w:t xml:space="preserve">. Abertura Da Sessão Da Concorrência Pública: 08h00min de 13/05/2024 na plataforma </w:t>
      </w:r>
      <w:hyperlink r:id="rId12" w:history="1">
        <w:r w:rsidRPr="00020CD0">
          <w:rPr>
            <w:rStyle w:val="Hyperlink"/>
            <w:rFonts w:asciiTheme="majorHAnsi" w:hAnsiTheme="majorHAnsi" w:cstheme="majorHAnsi"/>
          </w:rPr>
          <w:t>www.licitardigital.com.br</w:t>
        </w:r>
      </w:hyperlink>
      <w:r w:rsidRPr="00020CD0">
        <w:rPr>
          <w:rFonts w:asciiTheme="majorHAnsi" w:hAnsiTheme="majorHAnsi" w:cstheme="majorHAnsi"/>
        </w:rPr>
        <w:t xml:space="preserve">. Pedidos de esclarecimentos, informações, impugnações e recursos: Diretamente pela plataforma de licitações – </w:t>
      </w:r>
      <w:hyperlink r:id="rId13" w:history="1">
        <w:r w:rsidRPr="00020CD0">
          <w:rPr>
            <w:rStyle w:val="Hyperlink"/>
            <w:rFonts w:asciiTheme="majorHAnsi" w:hAnsiTheme="majorHAnsi" w:cstheme="majorHAnsi"/>
          </w:rPr>
          <w:t>www.licitardigital.com.br</w:t>
        </w:r>
      </w:hyperlink>
      <w:r w:rsidRPr="00020CD0">
        <w:rPr>
          <w:rFonts w:asciiTheme="majorHAnsi" w:hAnsiTheme="majorHAnsi" w:cstheme="majorHAnsi"/>
        </w:rPr>
        <w:t xml:space="preserve">. Telefones: (31) 3852-1541 – Ramal 1 - Horário de funcionamento: 08h00min. às 11h00min e de 13h00min às 17h00. Local da sessão pública: plataforma de licitações licitar digital – </w:t>
      </w:r>
      <w:hyperlink r:id="rId14" w:history="1">
        <w:r w:rsidRPr="00020CD0">
          <w:rPr>
            <w:rStyle w:val="Hyperlink"/>
            <w:rFonts w:asciiTheme="majorHAnsi" w:hAnsiTheme="majorHAnsi" w:cstheme="majorHAnsi"/>
          </w:rPr>
          <w:t>www.licitardigital.com.br</w:t>
        </w:r>
      </w:hyperlink>
      <w:r w:rsidRPr="00020CD0">
        <w:rPr>
          <w:rFonts w:asciiTheme="majorHAnsi" w:hAnsiTheme="majorHAnsi" w:cstheme="majorHAnsi"/>
        </w:rPr>
        <w:t>. Valor Estimado Total De Contratação: R$ 80.172.397,32.</w:t>
      </w:r>
    </w:p>
    <w:p w14:paraId="162B5EA0" w14:textId="77777777" w:rsidR="00651A49" w:rsidRPr="00020CD0" w:rsidRDefault="00651A49" w:rsidP="00FA6130">
      <w:pPr>
        <w:autoSpaceDE w:val="0"/>
        <w:autoSpaceDN w:val="0"/>
        <w:adjustRightInd w:val="0"/>
        <w:jc w:val="both"/>
        <w:rPr>
          <w:rFonts w:asciiTheme="majorHAnsi" w:hAnsiTheme="majorHAnsi" w:cstheme="majorHAnsi"/>
          <w:b/>
        </w:rPr>
      </w:pPr>
    </w:p>
    <w:p w14:paraId="18D9E4D6" w14:textId="77777777" w:rsidR="00651A49" w:rsidRPr="00020CD0" w:rsidRDefault="00651A49" w:rsidP="00FA6130">
      <w:pPr>
        <w:autoSpaceDE w:val="0"/>
        <w:autoSpaceDN w:val="0"/>
        <w:adjustRightInd w:val="0"/>
        <w:jc w:val="both"/>
        <w:rPr>
          <w:rFonts w:asciiTheme="majorHAnsi" w:hAnsiTheme="majorHAnsi" w:cstheme="majorHAnsi"/>
          <w:b/>
        </w:rPr>
      </w:pPr>
    </w:p>
    <w:p w14:paraId="7AC64C94" w14:textId="5572A08D" w:rsidR="00F00CC7" w:rsidRPr="00020CD0" w:rsidRDefault="00F00CC7" w:rsidP="00FA6130">
      <w:pPr>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PREFEITURA MUNICIPAL DE ABAETÉ - </w:t>
      </w:r>
      <w:r w:rsidRPr="00020CD0">
        <w:rPr>
          <w:rFonts w:asciiTheme="minorHAnsi" w:hAnsiTheme="minorHAnsi" w:cstheme="minorHAnsi"/>
          <w:b/>
        </w:rPr>
        <w:t xml:space="preserve">REABERTURA </w:t>
      </w:r>
      <w:r w:rsidRPr="00020CD0">
        <w:rPr>
          <w:rFonts w:asciiTheme="minorHAnsi" w:hAnsiTheme="minorHAnsi" w:cstheme="minorHAnsi"/>
          <w:b/>
        </w:rPr>
        <w:t>- CONCORRÊNCIA 005/2024</w:t>
      </w:r>
    </w:p>
    <w:p w14:paraId="19347E9E" w14:textId="0DEA4200" w:rsidR="00F00CC7" w:rsidRPr="00020CD0" w:rsidRDefault="00F00CC7" w:rsidP="00FA6130">
      <w:pPr>
        <w:autoSpaceDE w:val="0"/>
        <w:autoSpaceDN w:val="0"/>
        <w:adjustRightInd w:val="0"/>
        <w:jc w:val="both"/>
        <w:rPr>
          <w:rFonts w:asciiTheme="majorHAnsi" w:hAnsiTheme="majorHAnsi" w:cstheme="majorHAnsi"/>
        </w:rPr>
      </w:pPr>
      <w:r w:rsidRPr="00020CD0">
        <w:rPr>
          <w:rFonts w:asciiTheme="majorHAnsi" w:hAnsiTheme="majorHAnsi" w:cstheme="majorHAnsi"/>
        </w:rPr>
        <w:t>Objeto: E</w:t>
      </w:r>
      <w:r w:rsidR="0072312D" w:rsidRPr="00020CD0">
        <w:rPr>
          <w:rFonts w:asciiTheme="majorHAnsi" w:hAnsiTheme="majorHAnsi" w:cstheme="majorHAnsi"/>
        </w:rPr>
        <w:t>xecução de obra de construção de Unidade Básica de Saúde (UBS), no Bairro Bernard</w:t>
      </w:r>
      <w:r w:rsidRPr="00020CD0">
        <w:rPr>
          <w:rFonts w:asciiTheme="majorHAnsi" w:hAnsiTheme="majorHAnsi" w:cstheme="majorHAnsi"/>
        </w:rPr>
        <w:t>o Soares Faria, neste município</w:t>
      </w:r>
      <w:r w:rsidR="0072312D" w:rsidRPr="00020CD0">
        <w:rPr>
          <w:rFonts w:asciiTheme="majorHAnsi" w:hAnsiTheme="majorHAnsi" w:cstheme="majorHAnsi"/>
        </w:rPr>
        <w:t xml:space="preserve">. O certame será realizado no dia 03 de junho de 2024, às 09h00. A íntegra do Edital estará disponível aos interessados nos endereços eletrônicos </w:t>
      </w:r>
      <w:hyperlink r:id="rId15" w:history="1">
        <w:r w:rsidRPr="00020CD0">
          <w:rPr>
            <w:rStyle w:val="Hyperlink"/>
            <w:rFonts w:asciiTheme="majorHAnsi" w:hAnsiTheme="majorHAnsi" w:cstheme="majorHAnsi"/>
          </w:rPr>
          <w:t>www.portaldecompraspublicas.com.br</w:t>
        </w:r>
      </w:hyperlink>
      <w:r w:rsidR="0072312D" w:rsidRPr="00020CD0">
        <w:rPr>
          <w:rFonts w:asciiTheme="majorHAnsi" w:hAnsiTheme="majorHAnsi" w:cstheme="majorHAnsi"/>
        </w:rPr>
        <w:t xml:space="preserve"> e </w:t>
      </w:r>
      <w:hyperlink r:id="rId16" w:history="1">
        <w:r w:rsidRPr="00020CD0">
          <w:rPr>
            <w:rStyle w:val="Hyperlink"/>
            <w:rFonts w:asciiTheme="majorHAnsi" w:hAnsiTheme="majorHAnsi" w:cstheme="majorHAnsi"/>
          </w:rPr>
          <w:t>www.abaete.mg.gov.br/licitacoes</w:t>
        </w:r>
      </w:hyperlink>
      <w:r w:rsidR="0072312D" w:rsidRPr="00020CD0">
        <w:rPr>
          <w:rFonts w:asciiTheme="majorHAnsi" w:hAnsiTheme="majorHAnsi" w:cstheme="majorHAnsi"/>
        </w:rPr>
        <w:t xml:space="preserve">. Mais informações poderão ser obtidas em todos os dias úteis no horário de 8:00 as 11:30 e de 13:00 as 17h00 pelo telefone 37-3541-5151, pelo site </w:t>
      </w:r>
      <w:hyperlink r:id="rId17" w:history="1">
        <w:r w:rsidRPr="00020CD0">
          <w:rPr>
            <w:rStyle w:val="Hyperlink"/>
            <w:rFonts w:asciiTheme="majorHAnsi" w:hAnsiTheme="majorHAnsi" w:cstheme="majorHAnsi"/>
          </w:rPr>
          <w:t>www.abaete.mg.gov.br</w:t>
        </w:r>
      </w:hyperlink>
      <w:r w:rsidR="0072312D" w:rsidRPr="00020CD0">
        <w:rPr>
          <w:rFonts w:asciiTheme="majorHAnsi" w:hAnsiTheme="majorHAnsi" w:cstheme="majorHAnsi"/>
        </w:rPr>
        <w:t xml:space="preserve"> ou pelo e-mail </w:t>
      </w:r>
      <w:hyperlink r:id="rId18" w:history="1">
        <w:r w:rsidRPr="00020CD0">
          <w:rPr>
            <w:rStyle w:val="Hyperlink"/>
            <w:rFonts w:asciiTheme="majorHAnsi" w:hAnsiTheme="majorHAnsi" w:cstheme="majorHAnsi"/>
          </w:rPr>
          <w:t>licita.apoio@abaete.mg.gov.br</w:t>
        </w:r>
      </w:hyperlink>
      <w:r w:rsidR="0072312D" w:rsidRPr="00020CD0">
        <w:rPr>
          <w:rFonts w:asciiTheme="majorHAnsi" w:hAnsiTheme="majorHAnsi" w:cstheme="majorHAnsi"/>
        </w:rPr>
        <w:t>.</w:t>
      </w:r>
    </w:p>
    <w:p w14:paraId="09D142BA" w14:textId="77777777" w:rsidR="00651A49" w:rsidRPr="00020CD0" w:rsidRDefault="00651A49" w:rsidP="00FA6130">
      <w:pPr>
        <w:autoSpaceDE w:val="0"/>
        <w:autoSpaceDN w:val="0"/>
        <w:adjustRightInd w:val="0"/>
        <w:jc w:val="both"/>
        <w:rPr>
          <w:rFonts w:asciiTheme="majorHAnsi" w:hAnsiTheme="majorHAnsi" w:cstheme="majorHAnsi"/>
          <w:b/>
        </w:rPr>
      </w:pPr>
    </w:p>
    <w:p w14:paraId="3E581285" w14:textId="77777777" w:rsidR="00E610F2" w:rsidRPr="00020CD0" w:rsidRDefault="00E610F2" w:rsidP="00FA6130">
      <w:pPr>
        <w:autoSpaceDE w:val="0"/>
        <w:autoSpaceDN w:val="0"/>
        <w:adjustRightInd w:val="0"/>
        <w:jc w:val="both"/>
        <w:rPr>
          <w:rFonts w:asciiTheme="majorHAnsi" w:hAnsiTheme="majorHAnsi" w:cstheme="majorHAnsi"/>
          <w:b/>
        </w:rPr>
      </w:pPr>
    </w:p>
    <w:p w14:paraId="2CDC08B8" w14:textId="195B6E4A" w:rsidR="006252D9" w:rsidRPr="00020CD0" w:rsidRDefault="006252D9" w:rsidP="00D534F9">
      <w:pPr>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PREFEITURA MUNICIPAL </w:t>
      </w:r>
      <w:r w:rsidR="001E4B8E" w:rsidRPr="00020CD0">
        <w:rPr>
          <w:rFonts w:asciiTheme="minorHAnsi" w:hAnsiTheme="minorHAnsi" w:cstheme="minorHAnsi"/>
          <w:b/>
        </w:rPr>
        <w:t>DE ALPERCATA</w:t>
      </w:r>
      <w:r w:rsidR="00FA30CB" w:rsidRPr="00020CD0">
        <w:rPr>
          <w:rFonts w:asciiTheme="minorHAnsi" w:hAnsiTheme="minorHAnsi" w:cstheme="minorHAnsi"/>
          <w:b/>
        </w:rPr>
        <w:t xml:space="preserve"> - </w:t>
      </w:r>
      <w:r w:rsidRPr="00020CD0">
        <w:rPr>
          <w:rFonts w:asciiTheme="minorHAnsi" w:hAnsiTheme="minorHAnsi" w:cstheme="minorHAnsi"/>
          <w:b/>
        </w:rPr>
        <w:t>CONCORRÊNCIA ELETRÔNICA Nº 07/2024</w:t>
      </w:r>
    </w:p>
    <w:p w14:paraId="47E6F0E9" w14:textId="13C6DCF9" w:rsidR="00B0355E" w:rsidRPr="00020CD0" w:rsidRDefault="006252D9" w:rsidP="00D534F9">
      <w:pPr>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Pavimentação em CBUQ, em Ruas diversas do centro de Alpercata. Abertura no dia 09/05/2024, as 08h:30min, site para realização da Concorrência: Portal: Bolsa de Licitações do Brasil – BLL </w:t>
      </w:r>
      <w:hyperlink r:id="rId19" w:history="1">
        <w:r w:rsidRPr="00020CD0">
          <w:rPr>
            <w:rStyle w:val="Hyperlink"/>
            <w:rFonts w:asciiTheme="majorHAnsi" w:hAnsiTheme="majorHAnsi" w:cstheme="majorHAnsi"/>
          </w:rPr>
          <w:t>www.bll.org.br</w:t>
        </w:r>
      </w:hyperlink>
      <w:r w:rsidRPr="00020CD0">
        <w:rPr>
          <w:rFonts w:asciiTheme="majorHAnsi" w:hAnsiTheme="majorHAnsi" w:cstheme="majorHAnsi"/>
        </w:rPr>
        <w:t xml:space="preserve">. Consultas ao edital e divulgação de informações: na internet, nos sites </w:t>
      </w:r>
      <w:hyperlink r:id="rId20" w:history="1">
        <w:r w:rsidRPr="00020CD0">
          <w:rPr>
            <w:rStyle w:val="Hyperlink"/>
            <w:rFonts w:asciiTheme="majorHAnsi" w:hAnsiTheme="majorHAnsi" w:cstheme="majorHAnsi"/>
          </w:rPr>
          <w:t>www.bll.org.br</w:t>
        </w:r>
      </w:hyperlink>
      <w:r w:rsidRPr="00020CD0">
        <w:rPr>
          <w:rFonts w:asciiTheme="majorHAnsi" w:hAnsiTheme="majorHAnsi" w:cstheme="majorHAnsi"/>
        </w:rPr>
        <w:t xml:space="preserve"> e </w:t>
      </w:r>
      <w:hyperlink r:id="rId21" w:history="1">
        <w:r w:rsidRPr="00020CD0">
          <w:rPr>
            <w:rStyle w:val="Hyperlink"/>
            <w:rFonts w:asciiTheme="majorHAnsi" w:hAnsiTheme="majorHAnsi" w:cstheme="majorHAnsi"/>
          </w:rPr>
          <w:t>www.alpercata.mg.gov.br</w:t>
        </w:r>
      </w:hyperlink>
      <w:r w:rsidRPr="00020CD0">
        <w:rPr>
          <w:rFonts w:asciiTheme="majorHAnsi" w:hAnsiTheme="majorHAnsi" w:cstheme="majorHAnsi"/>
        </w:rPr>
        <w:t>, telefone (33) 3322- 9501.</w:t>
      </w:r>
    </w:p>
    <w:p w14:paraId="3A62805F" w14:textId="77777777" w:rsidR="00E861D0" w:rsidRPr="00020CD0" w:rsidRDefault="00E861D0" w:rsidP="00D534F9">
      <w:pPr>
        <w:autoSpaceDE w:val="0"/>
        <w:autoSpaceDN w:val="0"/>
        <w:adjustRightInd w:val="0"/>
        <w:jc w:val="both"/>
        <w:rPr>
          <w:rFonts w:asciiTheme="majorHAnsi" w:hAnsiTheme="majorHAnsi" w:cstheme="majorHAnsi"/>
        </w:rPr>
      </w:pPr>
    </w:p>
    <w:p w14:paraId="6FE3912E" w14:textId="77777777" w:rsidR="00E861D0" w:rsidRPr="00020CD0" w:rsidRDefault="00E861D0" w:rsidP="00D534F9">
      <w:pPr>
        <w:autoSpaceDE w:val="0"/>
        <w:autoSpaceDN w:val="0"/>
        <w:adjustRightInd w:val="0"/>
        <w:jc w:val="both"/>
        <w:rPr>
          <w:rFonts w:asciiTheme="majorHAnsi" w:hAnsiTheme="majorHAnsi" w:cstheme="majorHAnsi"/>
        </w:rPr>
      </w:pPr>
    </w:p>
    <w:p w14:paraId="22ED7CB7" w14:textId="23784A0D" w:rsidR="00757C21" w:rsidRPr="00020CD0" w:rsidRDefault="00BC3278" w:rsidP="00D534F9">
      <w:pPr>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PREFEITURA MUNICIPAL DE </w:t>
      </w:r>
      <w:r w:rsidR="00757C21" w:rsidRPr="00020CD0">
        <w:rPr>
          <w:rFonts w:asciiTheme="minorHAnsi" w:hAnsiTheme="minorHAnsi" w:cstheme="minorHAnsi"/>
          <w:b/>
        </w:rPr>
        <w:t>ANDRADAS - CONCORRÊNCIA ELETRÔNICA Nº 005/2024</w:t>
      </w:r>
    </w:p>
    <w:p w14:paraId="38599F14" w14:textId="54EBDC6B" w:rsidR="00757C21" w:rsidRPr="00020CD0" w:rsidRDefault="00757C21" w:rsidP="00D534F9">
      <w:pPr>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Construção de três quadras de tênis no Jardim Europa, neste município. Fim de recebimento de propostas: 08/05/2024 12:00 Horas Início fase de lances: 08/05/2024 14:00 Horas Tipo: Concorrência Por Menor Preço - LOCAL: </w:t>
      </w:r>
      <w:hyperlink r:id="rId22" w:history="1">
        <w:r w:rsidRPr="00020CD0">
          <w:rPr>
            <w:rStyle w:val="Hyperlink"/>
            <w:rFonts w:asciiTheme="majorHAnsi" w:hAnsiTheme="majorHAnsi" w:cstheme="majorHAnsi"/>
          </w:rPr>
          <w:t>www.novobbmnetlicitacoes.com.br</w:t>
        </w:r>
      </w:hyperlink>
      <w:r w:rsidRPr="00020CD0">
        <w:rPr>
          <w:rFonts w:asciiTheme="majorHAnsi" w:hAnsiTheme="majorHAnsi" w:cstheme="majorHAnsi"/>
        </w:rPr>
        <w:t xml:space="preserve">. Consultas ao Edital e Informações: Na internet no site </w:t>
      </w:r>
      <w:hyperlink r:id="rId23" w:history="1">
        <w:r w:rsidRPr="00020CD0">
          <w:rPr>
            <w:rStyle w:val="Hyperlink"/>
            <w:rFonts w:asciiTheme="majorHAnsi" w:hAnsiTheme="majorHAnsi" w:cstheme="majorHAnsi"/>
          </w:rPr>
          <w:t>www.andradas.mg.gov.br/licitacoes</w:t>
        </w:r>
      </w:hyperlink>
      <w:r w:rsidRPr="00020CD0">
        <w:rPr>
          <w:rFonts w:asciiTheme="majorHAnsi" w:hAnsiTheme="majorHAnsi" w:cstheme="majorHAnsi"/>
        </w:rPr>
        <w:t xml:space="preserve">, telefone (35) 3739-2000 ou </w:t>
      </w:r>
      <w:hyperlink r:id="rId24" w:history="1">
        <w:r w:rsidRPr="00020CD0">
          <w:rPr>
            <w:rStyle w:val="Hyperlink"/>
            <w:rFonts w:asciiTheme="majorHAnsi" w:hAnsiTheme="majorHAnsi" w:cstheme="majorHAnsi"/>
          </w:rPr>
          <w:t>www.novobbmnetlicitacoes.com.br</w:t>
        </w:r>
      </w:hyperlink>
      <w:r w:rsidRPr="00020CD0">
        <w:rPr>
          <w:rFonts w:asciiTheme="majorHAnsi" w:hAnsiTheme="majorHAnsi" w:cstheme="majorHAnsi"/>
        </w:rPr>
        <w:t xml:space="preserve">, e E-mail </w:t>
      </w:r>
      <w:hyperlink r:id="rId25" w:history="1">
        <w:r w:rsidRPr="00020CD0">
          <w:rPr>
            <w:rStyle w:val="Hyperlink"/>
            <w:rFonts w:asciiTheme="majorHAnsi" w:hAnsiTheme="majorHAnsi" w:cstheme="majorHAnsi"/>
          </w:rPr>
          <w:t>licitacoes@andradas.mg.gov.br</w:t>
        </w:r>
      </w:hyperlink>
      <w:r w:rsidRPr="00020CD0">
        <w:rPr>
          <w:rFonts w:asciiTheme="majorHAnsi" w:hAnsiTheme="majorHAnsi" w:cstheme="majorHAnsi"/>
        </w:rPr>
        <w:t>.</w:t>
      </w:r>
    </w:p>
    <w:p w14:paraId="7773D407" w14:textId="77777777" w:rsidR="00757C21" w:rsidRPr="00020CD0" w:rsidRDefault="00757C21" w:rsidP="00D534F9">
      <w:pPr>
        <w:autoSpaceDE w:val="0"/>
        <w:autoSpaceDN w:val="0"/>
        <w:adjustRightInd w:val="0"/>
        <w:jc w:val="both"/>
        <w:rPr>
          <w:rFonts w:asciiTheme="majorHAnsi" w:hAnsiTheme="majorHAnsi" w:cstheme="majorHAnsi"/>
        </w:rPr>
      </w:pPr>
    </w:p>
    <w:p w14:paraId="319A049C" w14:textId="77777777" w:rsidR="00757C21" w:rsidRPr="00020CD0" w:rsidRDefault="00757C21" w:rsidP="00D534F9">
      <w:pPr>
        <w:autoSpaceDE w:val="0"/>
        <w:autoSpaceDN w:val="0"/>
        <w:adjustRightInd w:val="0"/>
        <w:jc w:val="both"/>
        <w:rPr>
          <w:rFonts w:asciiTheme="minorHAnsi" w:hAnsiTheme="minorHAnsi" w:cstheme="minorHAnsi"/>
          <w:b/>
        </w:rPr>
      </w:pPr>
    </w:p>
    <w:p w14:paraId="781EAAE3" w14:textId="77777777" w:rsidR="00020CD0" w:rsidRDefault="00020CD0" w:rsidP="00D534F9">
      <w:pPr>
        <w:autoSpaceDE w:val="0"/>
        <w:autoSpaceDN w:val="0"/>
        <w:adjustRightInd w:val="0"/>
        <w:jc w:val="both"/>
        <w:rPr>
          <w:rFonts w:asciiTheme="minorHAnsi" w:hAnsiTheme="minorHAnsi" w:cstheme="minorHAnsi"/>
          <w:b/>
        </w:rPr>
      </w:pPr>
    </w:p>
    <w:p w14:paraId="2D1D34E9" w14:textId="77777777" w:rsidR="00A64E5C" w:rsidRDefault="00A64E5C" w:rsidP="00D534F9">
      <w:pPr>
        <w:autoSpaceDE w:val="0"/>
        <w:autoSpaceDN w:val="0"/>
        <w:adjustRightInd w:val="0"/>
        <w:jc w:val="both"/>
        <w:rPr>
          <w:rFonts w:asciiTheme="minorHAnsi" w:hAnsiTheme="minorHAnsi" w:cstheme="minorHAnsi"/>
          <w:b/>
        </w:rPr>
      </w:pPr>
    </w:p>
    <w:p w14:paraId="54839C6B" w14:textId="77777777" w:rsidR="00A64E5C" w:rsidRPr="00020CD0" w:rsidRDefault="00A64E5C" w:rsidP="00D534F9">
      <w:pPr>
        <w:autoSpaceDE w:val="0"/>
        <w:autoSpaceDN w:val="0"/>
        <w:adjustRightInd w:val="0"/>
        <w:jc w:val="both"/>
        <w:rPr>
          <w:rFonts w:asciiTheme="minorHAnsi" w:hAnsiTheme="minorHAnsi" w:cstheme="minorHAnsi"/>
          <w:b/>
        </w:rPr>
      </w:pPr>
    </w:p>
    <w:p w14:paraId="246FD5BB" w14:textId="7A37F0F0" w:rsidR="00BC3278" w:rsidRPr="00020CD0" w:rsidRDefault="00BC3278" w:rsidP="00D534F9">
      <w:pPr>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ANGELÂNDIA - CÂMARA MUNICIPAL - CONCORRÊNCIA ELETRÔNICA 01/2024</w:t>
      </w:r>
    </w:p>
    <w:p w14:paraId="7CAF9615" w14:textId="35457C4F" w:rsidR="00757C21" w:rsidRPr="00020CD0" w:rsidRDefault="00BC3278" w:rsidP="00D534F9">
      <w:pPr>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da 4ª etapa da obra de construção da Sede da Câmara M. de Angelândia (MG). Abertura de Propostas: 07/05/24 às 9h. Recebimento de Propostas: A partir de 22/04/24. Local: Plataforma Licitardigital - </w:t>
      </w:r>
      <w:hyperlink r:id="rId26" w:history="1">
        <w:r w:rsidRPr="00020CD0">
          <w:rPr>
            <w:rStyle w:val="Hyperlink"/>
            <w:rFonts w:asciiTheme="majorHAnsi" w:hAnsiTheme="majorHAnsi" w:cstheme="majorHAnsi"/>
          </w:rPr>
          <w:t>www.licitardigital.com.br</w:t>
        </w:r>
      </w:hyperlink>
      <w:r w:rsidRPr="00020CD0">
        <w:rPr>
          <w:rFonts w:asciiTheme="majorHAnsi" w:hAnsiTheme="majorHAnsi" w:cstheme="majorHAnsi"/>
        </w:rPr>
        <w:t xml:space="preserve">. Valor Estimado Global de Contratação: R$ 247.865,62. Julgamento: Menor Preço Global. Modo de Disputa: Aberto e Fechado. Informações: </w:t>
      </w:r>
      <w:hyperlink r:id="rId27" w:history="1">
        <w:r w:rsidRPr="00020CD0">
          <w:rPr>
            <w:rStyle w:val="Hyperlink"/>
            <w:rFonts w:asciiTheme="majorHAnsi" w:hAnsiTheme="majorHAnsi" w:cstheme="majorHAnsi"/>
          </w:rPr>
          <w:t>www.licitardigital.com.br</w:t>
        </w:r>
      </w:hyperlink>
      <w:r w:rsidRPr="00020CD0">
        <w:rPr>
          <w:rFonts w:asciiTheme="majorHAnsi" w:hAnsiTheme="majorHAnsi" w:cstheme="majorHAnsi"/>
        </w:rPr>
        <w:t xml:space="preserve"> ou (33)99938-2983. </w:t>
      </w:r>
    </w:p>
    <w:p w14:paraId="01B4FA2F" w14:textId="77777777" w:rsidR="00B0355E" w:rsidRPr="00D66DC8" w:rsidRDefault="00B0355E" w:rsidP="003935CB">
      <w:pPr>
        <w:tabs>
          <w:tab w:val="left" w:pos="1440"/>
        </w:tabs>
        <w:autoSpaceDE w:val="0"/>
        <w:autoSpaceDN w:val="0"/>
        <w:adjustRightInd w:val="0"/>
        <w:jc w:val="both"/>
        <w:rPr>
          <w:rFonts w:asciiTheme="minorHAnsi" w:hAnsiTheme="minorHAnsi" w:cstheme="minorHAnsi"/>
          <w:b/>
          <w:sz w:val="10"/>
        </w:rPr>
      </w:pPr>
    </w:p>
    <w:p w14:paraId="16EE80E5" w14:textId="77777777" w:rsidR="00B0355E" w:rsidRPr="00D66DC8" w:rsidRDefault="00B0355E" w:rsidP="003935CB">
      <w:pPr>
        <w:tabs>
          <w:tab w:val="left" w:pos="1440"/>
        </w:tabs>
        <w:autoSpaceDE w:val="0"/>
        <w:autoSpaceDN w:val="0"/>
        <w:adjustRightInd w:val="0"/>
        <w:jc w:val="both"/>
        <w:rPr>
          <w:rFonts w:asciiTheme="minorHAnsi" w:hAnsiTheme="minorHAnsi" w:cstheme="minorHAnsi"/>
          <w:b/>
          <w:sz w:val="10"/>
        </w:rPr>
      </w:pPr>
    </w:p>
    <w:p w14:paraId="29E3F588" w14:textId="77777777" w:rsidR="000D4700" w:rsidRPr="00020CD0" w:rsidRDefault="007A4D5D"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w:t>
      </w:r>
      <w:r w:rsidR="000D4700" w:rsidRPr="00020CD0">
        <w:rPr>
          <w:rFonts w:asciiTheme="minorHAnsi" w:hAnsiTheme="minorHAnsi" w:cstheme="minorHAnsi"/>
          <w:b/>
        </w:rPr>
        <w:t>FEITURA MUNICIPAL DE ARAPONGA</w:t>
      </w:r>
    </w:p>
    <w:p w14:paraId="47CDDDD9" w14:textId="77777777" w:rsidR="0012734A" w:rsidRPr="00D66DC8" w:rsidRDefault="0012734A" w:rsidP="003935CB">
      <w:pPr>
        <w:tabs>
          <w:tab w:val="left" w:pos="1440"/>
        </w:tabs>
        <w:autoSpaceDE w:val="0"/>
        <w:autoSpaceDN w:val="0"/>
        <w:adjustRightInd w:val="0"/>
        <w:jc w:val="both"/>
        <w:rPr>
          <w:rFonts w:asciiTheme="minorHAnsi" w:hAnsiTheme="minorHAnsi" w:cstheme="minorHAnsi"/>
          <w:b/>
          <w:sz w:val="10"/>
        </w:rPr>
      </w:pPr>
    </w:p>
    <w:p w14:paraId="7ADED306" w14:textId="77777777" w:rsidR="0012734A" w:rsidRPr="00020CD0" w:rsidRDefault="0012734A" w:rsidP="0012734A">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RERRATIFICAÇÃO - CONCORRÊNCIA ELETRÔNICA Nº 004/2024</w:t>
      </w:r>
    </w:p>
    <w:p w14:paraId="515277CD" w14:textId="77777777" w:rsidR="0012734A" w:rsidRPr="00020CD0" w:rsidRDefault="0012734A" w:rsidP="0012734A">
      <w:pPr>
        <w:tabs>
          <w:tab w:val="left" w:pos="1440"/>
        </w:tabs>
        <w:autoSpaceDE w:val="0"/>
        <w:autoSpaceDN w:val="0"/>
        <w:adjustRightInd w:val="0"/>
        <w:jc w:val="both"/>
        <w:rPr>
          <w:rFonts w:asciiTheme="majorHAnsi" w:hAnsiTheme="majorHAnsi" w:cstheme="majorHAnsi"/>
          <w:b/>
        </w:rPr>
      </w:pPr>
      <w:r w:rsidRPr="00020CD0">
        <w:rPr>
          <w:rFonts w:asciiTheme="majorHAnsi" w:hAnsiTheme="majorHAnsi" w:cstheme="majorHAnsi"/>
        </w:rPr>
        <w:t>Objeto: Execução de obra de calçamento em pavimento intertravado com bloquete sextavado, em estrada vicinal, trecho Alto da Bocaina. Onde se lê, abertura na data de 02/05/2024, às 09h00min, leia-se abertura dia 10/05/2024, às 09h00min. Todas as cláusulas e condições do Edital, permanecem inalteradas. Informações pelo telefone (31) 3894-1100.</w:t>
      </w:r>
    </w:p>
    <w:p w14:paraId="74EE73D6" w14:textId="77777777" w:rsidR="0012734A" w:rsidRPr="00D66DC8" w:rsidRDefault="0012734A" w:rsidP="003935CB">
      <w:pPr>
        <w:tabs>
          <w:tab w:val="left" w:pos="1440"/>
        </w:tabs>
        <w:autoSpaceDE w:val="0"/>
        <w:autoSpaceDN w:val="0"/>
        <w:adjustRightInd w:val="0"/>
        <w:jc w:val="both"/>
        <w:rPr>
          <w:rFonts w:asciiTheme="minorHAnsi" w:hAnsiTheme="minorHAnsi" w:cstheme="minorHAnsi"/>
          <w:b/>
          <w:sz w:val="10"/>
        </w:rPr>
      </w:pPr>
    </w:p>
    <w:p w14:paraId="716EF2C2" w14:textId="294F31E8" w:rsidR="007A4D5D" w:rsidRPr="00020CD0" w:rsidRDefault="007A4D5D"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RERRATIFICAÇÃO - CONCORRÊNCIA ELETRÔNICA Nº 005/2024 </w:t>
      </w:r>
    </w:p>
    <w:p w14:paraId="56D37DED" w14:textId="45DF8C37" w:rsidR="00B0355E" w:rsidRPr="00020CD0" w:rsidRDefault="007A4D5D"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 Execução de obra de calçamento em pavimento intertravado com bloquete sextavado, em estrada vicinal, Morro Salazar. Onde se lê, abertura na data de 06/05/2024, às 09h00min, leia-se abertura dia 10/05/2024, às 10h00min. Todas as cláusulas e condições do Edital, permanecem inalteradas. Informações pelo telefone (31) 3894-1100.</w:t>
      </w:r>
    </w:p>
    <w:p w14:paraId="2C12E1D7" w14:textId="77777777" w:rsidR="000D4700" w:rsidRPr="00D66DC8" w:rsidRDefault="000D4700" w:rsidP="003935CB">
      <w:pPr>
        <w:tabs>
          <w:tab w:val="left" w:pos="1440"/>
        </w:tabs>
        <w:autoSpaceDE w:val="0"/>
        <w:autoSpaceDN w:val="0"/>
        <w:adjustRightInd w:val="0"/>
        <w:jc w:val="both"/>
        <w:rPr>
          <w:rFonts w:asciiTheme="majorHAnsi" w:hAnsiTheme="majorHAnsi" w:cstheme="majorHAnsi"/>
          <w:sz w:val="10"/>
        </w:rPr>
      </w:pPr>
    </w:p>
    <w:p w14:paraId="2297228D" w14:textId="77777777" w:rsidR="00D534F9" w:rsidRPr="00D66DC8" w:rsidRDefault="00D534F9" w:rsidP="003935CB">
      <w:pPr>
        <w:tabs>
          <w:tab w:val="left" w:pos="1440"/>
        </w:tabs>
        <w:autoSpaceDE w:val="0"/>
        <w:autoSpaceDN w:val="0"/>
        <w:adjustRightInd w:val="0"/>
        <w:jc w:val="both"/>
        <w:rPr>
          <w:rFonts w:asciiTheme="majorHAnsi" w:hAnsiTheme="majorHAnsi" w:cstheme="majorHAnsi"/>
          <w:b/>
          <w:sz w:val="10"/>
        </w:rPr>
      </w:pPr>
    </w:p>
    <w:p w14:paraId="4E735F60" w14:textId="68DD97F3" w:rsidR="005A2408" w:rsidRPr="00020CD0" w:rsidRDefault="005A240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ARAXÁ - CONCORRÊNCIA ELETRÔNICA Nº 15.003/2024</w:t>
      </w:r>
    </w:p>
    <w:p w14:paraId="177F3143" w14:textId="3D8AD31E" w:rsidR="00D534F9" w:rsidRPr="00020CD0" w:rsidRDefault="005A240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de recapemento asfáltico em concreto betuminoso usinado a quente - (CBUQ) em diversas ruas dos bairros Fertiza e Vila Silvéria, no Município de Araxá/MG. Acolhimento das propostas 24/04/2024 a partir das 17:00 horas até 10/05/2024 às 09:00 horas; Abertura das Propostas de Preços e Início da sessão de disputa de preços dia 10/05/2024 às 09:05 horas. Local: </w:t>
      </w:r>
      <w:hyperlink r:id="rId28" w:history="1">
        <w:r w:rsidRPr="00020CD0">
          <w:rPr>
            <w:rStyle w:val="Hyperlink"/>
            <w:rFonts w:asciiTheme="majorHAnsi" w:hAnsiTheme="majorHAnsi" w:cstheme="majorHAnsi"/>
          </w:rPr>
          <w:t>www.licitanet.com.br</w:t>
        </w:r>
      </w:hyperlink>
      <w:r w:rsidRPr="00020CD0">
        <w:rPr>
          <w:rFonts w:asciiTheme="majorHAnsi" w:hAnsiTheme="majorHAnsi" w:cstheme="majorHAnsi"/>
        </w:rPr>
        <w:t xml:space="preserve">. Para todas as referências de tempo será observado o horário de Brasília – DF. Edital disponível nos sites: </w:t>
      </w:r>
      <w:hyperlink r:id="rId29" w:history="1">
        <w:r w:rsidRPr="00020CD0">
          <w:rPr>
            <w:rStyle w:val="Hyperlink"/>
            <w:rFonts w:asciiTheme="majorHAnsi" w:hAnsiTheme="majorHAnsi" w:cstheme="majorHAnsi"/>
          </w:rPr>
          <w:t>www.licitanet.com.br</w:t>
        </w:r>
      </w:hyperlink>
      <w:r w:rsidRPr="00020CD0">
        <w:rPr>
          <w:rFonts w:asciiTheme="majorHAnsi" w:hAnsiTheme="majorHAnsi" w:cstheme="majorHAnsi"/>
        </w:rPr>
        <w:t xml:space="preserve"> e </w:t>
      </w:r>
      <w:hyperlink r:id="rId30" w:history="1">
        <w:r w:rsidRPr="00020CD0">
          <w:rPr>
            <w:rStyle w:val="Hyperlink"/>
            <w:rFonts w:asciiTheme="majorHAnsi" w:hAnsiTheme="majorHAnsi" w:cstheme="majorHAnsi"/>
          </w:rPr>
          <w:t>www.araxa.mg.gov.br</w:t>
        </w:r>
      </w:hyperlink>
      <w:r w:rsidRPr="00020CD0">
        <w:rPr>
          <w:rFonts w:asciiTheme="majorHAnsi" w:hAnsiTheme="majorHAnsi" w:cstheme="majorHAnsi"/>
        </w:rPr>
        <w:t xml:space="preserve"> no dia 24/04/2024.</w:t>
      </w:r>
    </w:p>
    <w:p w14:paraId="11D2043C" w14:textId="77777777" w:rsidR="005A2408" w:rsidRPr="00020CD0" w:rsidRDefault="005A2408" w:rsidP="003935CB">
      <w:pPr>
        <w:tabs>
          <w:tab w:val="left" w:pos="1440"/>
        </w:tabs>
        <w:autoSpaceDE w:val="0"/>
        <w:autoSpaceDN w:val="0"/>
        <w:adjustRightInd w:val="0"/>
        <w:jc w:val="both"/>
        <w:rPr>
          <w:rFonts w:asciiTheme="majorHAnsi" w:hAnsiTheme="majorHAnsi" w:cstheme="majorHAnsi"/>
        </w:rPr>
      </w:pPr>
    </w:p>
    <w:p w14:paraId="2EC1EA7A" w14:textId="77777777" w:rsidR="00E27378" w:rsidRPr="00020CD0" w:rsidRDefault="00E27378" w:rsidP="003935CB">
      <w:pPr>
        <w:tabs>
          <w:tab w:val="left" w:pos="1440"/>
        </w:tabs>
        <w:autoSpaceDE w:val="0"/>
        <w:autoSpaceDN w:val="0"/>
        <w:adjustRightInd w:val="0"/>
        <w:jc w:val="both"/>
        <w:rPr>
          <w:rFonts w:asciiTheme="majorHAnsi" w:hAnsiTheme="majorHAnsi" w:cstheme="majorHAnsi"/>
        </w:rPr>
      </w:pPr>
    </w:p>
    <w:p w14:paraId="698CD9C9" w14:textId="5120C191" w:rsidR="0012734A" w:rsidRPr="00020CD0" w:rsidRDefault="0012734A"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BELO ORIENTE</w:t>
      </w:r>
    </w:p>
    <w:p w14:paraId="14D6628F" w14:textId="77777777" w:rsidR="0012734A" w:rsidRPr="00020CD0" w:rsidRDefault="0012734A" w:rsidP="003935CB">
      <w:pPr>
        <w:tabs>
          <w:tab w:val="left" w:pos="1440"/>
        </w:tabs>
        <w:autoSpaceDE w:val="0"/>
        <w:autoSpaceDN w:val="0"/>
        <w:adjustRightInd w:val="0"/>
        <w:jc w:val="both"/>
        <w:rPr>
          <w:rFonts w:asciiTheme="majorHAnsi" w:hAnsiTheme="majorHAnsi" w:cstheme="majorHAnsi"/>
        </w:rPr>
      </w:pPr>
    </w:p>
    <w:p w14:paraId="7B2898A2" w14:textId="7E05A31E" w:rsidR="0012734A" w:rsidRPr="00020CD0" w:rsidRDefault="0012734A"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CONCORRÊNCIA Nº 1/2024</w:t>
      </w:r>
    </w:p>
    <w:p w14:paraId="48153473" w14:textId="2AC225E5" w:rsidR="0012734A" w:rsidRPr="00020CD0" w:rsidRDefault="0012734A"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das obras de implantação do projeto de pavimentação, drenagem, sinalização horizontal e vertical urbana e muros de contenção em concreto armado nas ruas no Bairro Vila Barreto, Município de Belo Oriente/MG. Abertura do julgamento será no dia 08/05/2024 às 09h00min. O Edital poderá ser repassado via e-mail mediante solicitação: </w:t>
      </w:r>
      <w:hyperlink r:id="rId31" w:history="1">
        <w:r w:rsidR="00B30030" w:rsidRPr="00020CD0">
          <w:rPr>
            <w:rStyle w:val="Hyperlink"/>
            <w:rFonts w:asciiTheme="majorHAnsi" w:hAnsiTheme="majorHAnsi" w:cstheme="majorHAnsi"/>
          </w:rPr>
          <w:t>licitacao@belooriente.mg.gov.br</w:t>
        </w:r>
      </w:hyperlink>
      <w:r w:rsidRPr="00020CD0">
        <w:rPr>
          <w:rFonts w:asciiTheme="majorHAnsi" w:hAnsiTheme="majorHAnsi" w:cstheme="majorHAnsi"/>
        </w:rPr>
        <w:t xml:space="preserve">, no site: </w:t>
      </w:r>
      <w:hyperlink r:id="rId32" w:history="1">
        <w:r w:rsidR="00B30030" w:rsidRPr="00020CD0">
          <w:rPr>
            <w:rStyle w:val="Hyperlink"/>
            <w:rFonts w:asciiTheme="majorHAnsi" w:hAnsiTheme="majorHAnsi" w:cstheme="majorHAnsi"/>
          </w:rPr>
          <w:t>www.belooriente.mg.gov.br</w:t>
        </w:r>
      </w:hyperlink>
      <w:r w:rsidRPr="00020CD0">
        <w:rPr>
          <w:rFonts w:asciiTheme="majorHAnsi" w:hAnsiTheme="majorHAnsi" w:cstheme="majorHAnsi"/>
        </w:rPr>
        <w:t xml:space="preserve">, ou na Assessoria Técnica de Licitações da PMBO. Informações pelo telefone (31) 3258-2807, (31) 9-9781-1703. </w:t>
      </w:r>
    </w:p>
    <w:p w14:paraId="5C8E5D02" w14:textId="77777777" w:rsidR="00D66DC8" w:rsidRDefault="00D66DC8" w:rsidP="003935CB">
      <w:pPr>
        <w:tabs>
          <w:tab w:val="left" w:pos="1440"/>
        </w:tabs>
        <w:autoSpaceDE w:val="0"/>
        <w:autoSpaceDN w:val="0"/>
        <w:adjustRightInd w:val="0"/>
        <w:jc w:val="both"/>
        <w:rPr>
          <w:rFonts w:asciiTheme="majorHAnsi" w:hAnsiTheme="majorHAnsi" w:cstheme="majorHAnsi"/>
        </w:rPr>
      </w:pPr>
    </w:p>
    <w:p w14:paraId="5FA77B8B" w14:textId="1AB79CD3" w:rsidR="0012734A" w:rsidRPr="00020CD0" w:rsidRDefault="0012734A"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CONCORRÊNCIA Nº 2/202</w:t>
      </w:r>
    </w:p>
    <w:p w14:paraId="2A150101" w14:textId="4B0E9F2E" w:rsidR="0012734A" w:rsidRPr="00020CD0" w:rsidRDefault="0012734A"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00B30030" w:rsidRPr="00020CD0">
        <w:rPr>
          <w:rFonts w:asciiTheme="majorHAnsi" w:hAnsiTheme="majorHAnsi" w:cstheme="majorHAnsi"/>
        </w:rPr>
        <w:t>E</w:t>
      </w:r>
      <w:r w:rsidRPr="00020CD0">
        <w:rPr>
          <w:rFonts w:asciiTheme="majorHAnsi" w:hAnsiTheme="majorHAnsi" w:cstheme="majorHAnsi"/>
        </w:rPr>
        <w:t xml:space="preserve">xecução das obras de Implantação do Projeto de Pavimentação e Drenagem para Rodovia Municipal que interliga o Belo Oriente ao distrito de Bom Jesus do Bagre no Estado de Minas Gerais, denominada Etapa 3: Trecho Belo Oriente à Bom Jesus do Bagre - Entre 6,39 Km a 12,12 Km, conforme as especificações contidas nos projetos e demais documentos que integram este Edital de Licitação. Abertura do julgamento será no dia 09/05/2024 às 09h00min. O Edital poderá ser repassado via e-mail mediante solicitação: </w:t>
      </w:r>
      <w:hyperlink r:id="rId33" w:history="1">
        <w:r w:rsidR="00B30030" w:rsidRPr="00020CD0">
          <w:rPr>
            <w:rStyle w:val="Hyperlink"/>
            <w:rFonts w:asciiTheme="majorHAnsi" w:hAnsiTheme="majorHAnsi" w:cstheme="majorHAnsi"/>
          </w:rPr>
          <w:t>licitacao@belooriente.mg.gov.br</w:t>
        </w:r>
      </w:hyperlink>
      <w:r w:rsidRPr="00020CD0">
        <w:rPr>
          <w:rFonts w:asciiTheme="majorHAnsi" w:hAnsiTheme="majorHAnsi" w:cstheme="majorHAnsi"/>
        </w:rPr>
        <w:t xml:space="preserve">, no site: </w:t>
      </w:r>
      <w:hyperlink r:id="rId34" w:history="1">
        <w:r w:rsidR="00B30030" w:rsidRPr="00020CD0">
          <w:rPr>
            <w:rStyle w:val="Hyperlink"/>
            <w:rFonts w:asciiTheme="majorHAnsi" w:hAnsiTheme="majorHAnsi" w:cstheme="majorHAnsi"/>
          </w:rPr>
          <w:t>www.belooriente.mg.gov.br</w:t>
        </w:r>
      </w:hyperlink>
      <w:r w:rsidRPr="00020CD0">
        <w:rPr>
          <w:rFonts w:asciiTheme="majorHAnsi" w:hAnsiTheme="majorHAnsi" w:cstheme="majorHAnsi"/>
        </w:rPr>
        <w:t>, ou na Assessoria Técnica de Licitações da PMBO. Informações pelo telefone (31) 3258-2807, (31) 9-9781-1703.</w:t>
      </w:r>
    </w:p>
    <w:p w14:paraId="335DE102" w14:textId="77777777" w:rsidR="0012734A" w:rsidRPr="00020CD0" w:rsidRDefault="0012734A" w:rsidP="003935CB">
      <w:pPr>
        <w:tabs>
          <w:tab w:val="left" w:pos="1440"/>
        </w:tabs>
        <w:autoSpaceDE w:val="0"/>
        <w:autoSpaceDN w:val="0"/>
        <w:adjustRightInd w:val="0"/>
        <w:jc w:val="both"/>
        <w:rPr>
          <w:rFonts w:asciiTheme="majorHAnsi" w:hAnsiTheme="majorHAnsi" w:cstheme="majorHAnsi"/>
        </w:rPr>
      </w:pPr>
    </w:p>
    <w:p w14:paraId="27B2995C" w14:textId="63B06D3A" w:rsidR="0012734A" w:rsidRPr="00020CD0" w:rsidRDefault="0012734A"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CONCORRÊNCIA Nº 4/2024</w:t>
      </w:r>
    </w:p>
    <w:p w14:paraId="759F6C8B" w14:textId="32A75FA4" w:rsidR="0012734A" w:rsidRPr="00020CD0" w:rsidRDefault="0012734A"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00165E90" w:rsidRPr="00020CD0">
        <w:rPr>
          <w:rFonts w:asciiTheme="majorHAnsi" w:hAnsiTheme="majorHAnsi" w:cstheme="majorHAnsi"/>
        </w:rPr>
        <w:t>C</w:t>
      </w:r>
      <w:r w:rsidRPr="00020CD0">
        <w:rPr>
          <w:rFonts w:asciiTheme="majorHAnsi" w:hAnsiTheme="majorHAnsi" w:cstheme="majorHAnsi"/>
        </w:rPr>
        <w:t>onstrução de uma Unidade Básica de Saúde - UBS, localizada no Município de Belo Oriente/MG na Avenida João Hemétrio</w:t>
      </w:r>
      <w:r w:rsidR="00165E90" w:rsidRPr="00020CD0">
        <w:rPr>
          <w:rFonts w:asciiTheme="majorHAnsi" w:hAnsiTheme="majorHAnsi" w:cstheme="majorHAnsi"/>
        </w:rPr>
        <w:t xml:space="preserve"> de Menezes no Centro da cidade</w:t>
      </w:r>
      <w:r w:rsidRPr="00020CD0">
        <w:rPr>
          <w:rFonts w:asciiTheme="majorHAnsi" w:hAnsiTheme="majorHAnsi" w:cstheme="majorHAnsi"/>
        </w:rPr>
        <w:t xml:space="preserve">. Abertura do julgamento será no dia 13/05/2024 às 09h00min. O Edital poderá ser repassado via e-mail mediante solicitação: </w:t>
      </w:r>
      <w:hyperlink r:id="rId35" w:history="1">
        <w:r w:rsidR="00165E90" w:rsidRPr="00020CD0">
          <w:rPr>
            <w:rStyle w:val="Hyperlink"/>
            <w:rFonts w:asciiTheme="majorHAnsi" w:hAnsiTheme="majorHAnsi" w:cstheme="majorHAnsi"/>
          </w:rPr>
          <w:t>licitacao@belooriente.mg.gov.br</w:t>
        </w:r>
      </w:hyperlink>
      <w:r w:rsidRPr="00020CD0">
        <w:rPr>
          <w:rFonts w:asciiTheme="majorHAnsi" w:hAnsiTheme="majorHAnsi" w:cstheme="majorHAnsi"/>
        </w:rPr>
        <w:t xml:space="preserve">, no site: </w:t>
      </w:r>
      <w:hyperlink r:id="rId36" w:history="1">
        <w:r w:rsidR="00165E90" w:rsidRPr="00020CD0">
          <w:rPr>
            <w:rStyle w:val="Hyperlink"/>
            <w:rFonts w:asciiTheme="majorHAnsi" w:hAnsiTheme="majorHAnsi" w:cstheme="majorHAnsi"/>
          </w:rPr>
          <w:t>www.belooriente.mg.gov.br</w:t>
        </w:r>
      </w:hyperlink>
      <w:r w:rsidRPr="00020CD0">
        <w:rPr>
          <w:rFonts w:asciiTheme="majorHAnsi" w:hAnsiTheme="majorHAnsi" w:cstheme="majorHAnsi"/>
        </w:rPr>
        <w:t>, ou na Assessoria Técnica de Licitações da PMBO. Informações pelo telefone (31) 3258-2807, (31) 9-9781-1703.</w:t>
      </w:r>
    </w:p>
    <w:p w14:paraId="0013FD5F" w14:textId="77777777" w:rsidR="0012734A" w:rsidRPr="00020CD0" w:rsidRDefault="0012734A" w:rsidP="003935CB">
      <w:pPr>
        <w:tabs>
          <w:tab w:val="left" w:pos="1440"/>
        </w:tabs>
        <w:autoSpaceDE w:val="0"/>
        <w:autoSpaceDN w:val="0"/>
        <w:adjustRightInd w:val="0"/>
        <w:jc w:val="both"/>
        <w:rPr>
          <w:rFonts w:asciiTheme="majorHAnsi" w:hAnsiTheme="majorHAnsi" w:cstheme="majorHAnsi"/>
        </w:rPr>
      </w:pPr>
    </w:p>
    <w:p w14:paraId="528D1944" w14:textId="77777777" w:rsidR="0012734A" w:rsidRPr="00020CD0" w:rsidRDefault="0012734A" w:rsidP="003935CB">
      <w:pPr>
        <w:tabs>
          <w:tab w:val="left" w:pos="1440"/>
        </w:tabs>
        <w:autoSpaceDE w:val="0"/>
        <w:autoSpaceDN w:val="0"/>
        <w:adjustRightInd w:val="0"/>
        <w:jc w:val="both"/>
        <w:rPr>
          <w:rFonts w:asciiTheme="majorHAnsi" w:hAnsiTheme="majorHAnsi" w:cstheme="majorHAnsi"/>
        </w:rPr>
      </w:pPr>
    </w:p>
    <w:p w14:paraId="0AB775AA" w14:textId="77777777" w:rsidR="00165E90" w:rsidRPr="00020CD0" w:rsidRDefault="0012734A"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BOM JESUS DO GALHO - CO</w:t>
      </w:r>
      <w:r w:rsidR="00165E90" w:rsidRPr="00020CD0">
        <w:rPr>
          <w:rFonts w:asciiTheme="minorHAnsi" w:hAnsiTheme="minorHAnsi" w:cstheme="minorHAnsi"/>
          <w:b/>
        </w:rPr>
        <w:t>NCORRÊNCIA ELETRÔNICA Nº 2/2024</w:t>
      </w:r>
    </w:p>
    <w:p w14:paraId="0B7384DD" w14:textId="1A6385B0" w:rsidR="002E1B7F" w:rsidRPr="00020CD0" w:rsidRDefault="002E1B7F"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 P</w:t>
      </w:r>
      <w:r w:rsidR="0012734A" w:rsidRPr="00020CD0">
        <w:rPr>
          <w:rFonts w:asciiTheme="majorHAnsi" w:hAnsiTheme="majorHAnsi" w:cstheme="majorHAnsi"/>
        </w:rPr>
        <w:t>avimentação intertravada com blocos sextavad</w:t>
      </w:r>
      <w:r w:rsidRPr="00020CD0">
        <w:rPr>
          <w:rFonts w:asciiTheme="majorHAnsi" w:hAnsiTheme="majorHAnsi" w:cstheme="majorHAnsi"/>
        </w:rPr>
        <w:t>os em ruas do Povoado do Iguaçu</w:t>
      </w:r>
      <w:r w:rsidR="0012734A" w:rsidRPr="00020CD0">
        <w:rPr>
          <w:rFonts w:asciiTheme="majorHAnsi" w:hAnsiTheme="majorHAnsi" w:cstheme="majorHAnsi"/>
        </w:rPr>
        <w:t xml:space="preserve">. A abertura será dia 14/05/2024 às 09h00, na sede da Prefeitura. Edital disponível no site da Prefeitura: </w:t>
      </w:r>
      <w:hyperlink r:id="rId37" w:history="1">
        <w:r w:rsidRPr="00020CD0">
          <w:rPr>
            <w:rStyle w:val="Hyperlink"/>
            <w:rFonts w:asciiTheme="majorHAnsi" w:hAnsiTheme="majorHAnsi" w:cstheme="majorHAnsi"/>
          </w:rPr>
          <w:t>https://www.bomjesusdogalho.mg.gov.br</w:t>
        </w:r>
      </w:hyperlink>
      <w:r w:rsidR="0012734A" w:rsidRPr="00020CD0">
        <w:rPr>
          <w:rFonts w:asciiTheme="majorHAnsi" w:hAnsiTheme="majorHAnsi" w:cstheme="majorHAnsi"/>
        </w:rPr>
        <w:t xml:space="preserve"> e no site </w:t>
      </w:r>
      <w:hyperlink r:id="rId38" w:history="1">
        <w:r w:rsidRPr="00020CD0">
          <w:rPr>
            <w:rStyle w:val="Hyperlink"/>
            <w:rFonts w:asciiTheme="majorHAnsi" w:hAnsiTheme="majorHAnsi" w:cstheme="majorHAnsi"/>
          </w:rPr>
          <w:t>https://novobbmnet.com.br</w:t>
        </w:r>
      </w:hyperlink>
      <w:r w:rsidR="0012734A" w:rsidRPr="00020CD0">
        <w:rPr>
          <w:rFonts w:asciiTheme="majorHAnsi" w:hAnsiTheme="majorHAnsi" w:cstheme="majorHAnsi"/>
        </w:rPr>
        <w:t xml:space="preserve">. Informações Tel.: (33) 3354-1358. </w:t>
      </w:r>
      <w:r w:rsidR="001E4B8E" w:rsidRPr="00020CD0">
        <w:rPr>
          <w:rFonts w:asciiTheme="majorHAnsi" w:hAnsiTheme="majorHAnsi" w:cstheme="majorHAnsi"/>
        </w:rPr>
        <w:t>E-mail</w:t>
      </w:r>
      <w:r w:rsidR="0012734A" w:rsidRPr="00020CD0">
        <w:rPr>
          <w:rFonts w:asciiTheme="majorHAnsi" w:hAnsiTheme="majorHAnsi" w:cstheme="majorHAnsi"/>
        </w:rPr>
        <w:t xml:space="preserve">: </w:t>
      </w:r>
      <w:hyperlink r:id="rId39" w:history="1">
        <w:r w:rsidRPr="00020CD0">
          <w:rPr>
            <w:rStyle w:val="Hyperlink"/>
            <w:rFonts w:asciiTheme="majorHAnsi" w:hAnsiTheme="majorHAnsi" w:cstheme="majorHAnsi"/>
          </w:rPr>
          <w:t>licitacoes.bjg@outlook.com</w:t>
        </w:r>
      </w:hyperlink>
      <w:r w:rsidR="0012734A" w:rsidRPr="00020CD0">
        <w:rPr>
          <w:rFonts w:asciiTheme="majorHAnsi" w:hAnsiTheme="majorHAnsi" w:cstheme="majorHAnsi"/>
        </w:rPr>
        <w:t>.</w:t>
      </w:r>
    </w:p>
    <w:p w14:paraId="09D48E9E" w14:textId="77777777" w:rsidR="0012734A" w:rsidRPr="00020CD0" w:rsidRDefault="0012734A" w:rsidP="003935CB">
      <w:pPr>
        <w:tabs>
          <w:tab w:val="left" w:pos="1440"/>
        </w:tabs>
        <w:autoSpaceDE w:val="0"/>
        <w:autoSpaceDN w:val="0"/>
        <w:adjustRightInd w:val="0"/>
        <w:jc w:val="both"/>
        <w:rPr>
          <w:rFonts w:asciiTheme="majorHAnsi" w:hAnsiTheme="majorHAnsi" w:cstheme="majorHAnsi"/>
        </w:rPr>
      </w:pPr>
    </w:p>
    <w:p w14:paraId="6CFCF5C1" w14:textId="77777777" w:rsidR="00E610F2" w:rsidRPr="00020CD0" w:rsidRDefault="00E610F2" w:rsidP="003935CB">
      <w:pPr>
        <w:tabs>
          <w:tab w:val="left" w:pos="1440"/>
        </w:tabs>
        <w:autoSpaceDE w:val="0"/>
        <w:autoSpaceDN w:val="0"/>
        <w:adjustRightInd w:val="0"/>
        <w:jc w:val="both"/>
        <w:rPr>
          <w:rFonts w:asciiTheme="majorHAnsi" w:hAnsiTheme="majorHAnsi" w:cstheme="majorHAnsi"/>
        </w:rPr>
      </w:pPr>
    </w:p>
    <w:p w14:paraId="0699E434" w14:textId="1934F8E1" w:rsidR="0038194A" w:rsidRPr="00020CD0" w:rsidRDefault="0038194A"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CAETANÓPOLIS - CONCORRÊNCIA Nº 001/2024</w:t>
      </w:r>
    </w:p>
    <w:p w14:paraId="3508B2B6" w14:textId="4A86B1C1" w:rsidR="005A2408" w:rsidRPr="00020CD0" w:rsidRDefault="0038194A"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Construção da Quadra Poliesportiva do Bairro Nossa Senhora das Graças. Visita técnica até dia 09/05/2024 às 15h. Data de abertura das propostas: 10/05/2024 às 08:00h, </w:t>
      </w:r>
      <w:r w:rsidR="001E4B8E" w:rsidRPr="00020CD0">
        <w:rPr>
          <w:rFonts w:asciiTheme="majorHAnsi" w:hAnsiTheme="majorHAnsi" w:cstheme="majorHAnsi"/>
        </w:rPr>
        <w:t>na Plataforma</w:t>
      </w:r>
      <w:r w:rsidRPr="00020CD0">
        <w:rPr>
          <w:rFonts w:asciiTheme="majorHAnsi" w:hAnsiTheme="majorHAnsi" w:cstheme="majorHAnsi"/>
        </w:rPr>
        <w:t xml:space="preserve"> de Licitações Licitar Digital </w:t>
      </w:r>
      <w:hyperlink r:id="rId40" w:history="1">
        <w:r w:rsidRPr="00020CD0">
          <w:rPr>
            <w:rStyle w:val="Hyperlink"/>
            <w:rFonts w:asciiTheme="majorHAnsi" w:hAnsiTheme="majorHAnsi" w:cstheme="majorHAnsi"/>
          </w:rPr>
          <w:t>www.licitardigital.com.br</w:t>
        </w:r>
      </w:hyperlink>
      <w:r w:rsidRPr="00020CD0">
        <w:rPr>
          <w:rFonts w:asciiTheme="majorHAnsi" w:hAnsiTheme="majorHAnsi" w:cstheme="majorHAnsi"/>
        </w:rPr>
        <w:t xml:space="preserve">. Informações: tel. (31)3714-7399, e-mail: </w:t>
      </w:r>
      <w:hyperlink r:id="rId41" w:history="1">
        <w:r w:rsidRPr="00020CD0">
          <w:rPr>
            <w:rStyle w:val="Hyperlink"/>
            <w:rFonts w:asciiTheme="majorHAnsi" w:hAnsiTheme="majorHAnsi" w:cstheme="majorHAnsi"/>
          </w:rPr>
          <w:t>licitacoes@caetanopolis.mg.gov.br</w:t>
        </w:r>
      </w:hyperlink>
      <w:r w:rsidRPr="00020CD0">
        <w:rPr>
          <w:rFonts w:asciiTheme="majorHAnsi" w:hAnsiTheme="majorHAnsi" w:cstheme="majorHAnsi"/>
        </w:rPr>
        <w:t xml:space="preserve">- Edital disponível: </w:t>
      </w:r>
      <w:hyperlink r:id="rId42" w:history="1">
        <w:r w:rsidRPr="00020CD0">
          <w:rPr>
            <w:rStyle w:val="Hyperlink"/>
            <w:rFonts w:asciiTheme="majorHAnsi" w:hAnsiTheme="majorHAnsi" w:cstheme="majorHAnsi"/>
          </w:rPr>
          <w:t>www.caetanopolis.mg.gov.br</w:t>
        </w:r>
      </w:hyperlink>
      <w:r w:rsidRPr="00020CD0">
        <w:rPr>
          <w:rFonts w:asciiTheme="majorHAnsi" w:hAnsiTheme="majorHAnsi" w:cstheme="majorHAnsi"/>
        </w:rPr>
        <w:t>.</w:t>
      </w:r>
    </w:p>
    <w:p w14:paraId="65C0AA95" w14:textId="77777777" w:rsidR="0038194A" w:rsidRPr="00020CD0" w:rsidRDefault="0038194A" w:rsidP="003935CB">
      <w:pPr>
        <w:tabs>
          <w:tab w:val="left" w:pos="1440"/>
        </w:tabs>
        <w:autoSpaceDE w:val="0"/>
        <w:autoSpaceDN w:val="0"/>
        <w:adjustRightInd w:val="0"/>
        <w:jc w:val="both"/>
        <w:rPr>
          <w:rFonts w:asciiTheme="majorHAnsi" w:hAnsiTheme="majorHAnsi" w:cstheme="majorHAnsi"/>
        </w:rPr>
      </w:pPr>
    </w:p>
    <w:p w14:paraId="2B5D10F0" w14:textId="77777777" w:rsidR="0038194A" w:rsidRPr="00020CD0" w:rsidRDefault="0038194A" w:rsidP="003935CB">
      <w:pPr>
        <w:tabs>
          <w:tab w:val="left" w:pos="1440"/>
        </w:tabs>
        <w:autoSpaceDE w:val="0"/>
        <w:autoSpaceDN w:val="0"/>
        <w:adjustRightInd w:val="0"/>
        <w:jc w:val="both"/>
        <w:rPr>
          <w:rFonts w:asciiTheme="minorHAnsi" w:hAnsiTheme="minorHAnsi" w:cstheme="minorHAnsi"/>
          <w:b/>
        </w:rPr>
      </w:pPr>
    </w:p>
    <w:p w14:paraId="7EA0B9B3" w14:textId="6E74C847" w:rsidR="00B40C29" w:rsidRPr="00020CD0" w:rsidRDefault="00B40C29"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CANDEIAS - CONCORRÊNCIA PRESENCIAL N° 001/2024</w:t>
      </w:r>
    </w:p>
    <w:p w14:paraId="3C5EDBE6" w14:textId="0BA877B1" w:rsidR="00D534F9" w:rsidRPr="00020CD0" w:rsidRDefault="00B40C29"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de obras de pavimentação asfáltica com concreto betuminoso usinado a </w:t>
      </w:r>
      <w:r w:rsidR="006C1035" w:rsidRPr="00020CD0">
        <w:rPr>
          <w:rFonts w:asciiTheme="majorHAnsi" w:hAnsiTheme="majorHAnsi" w:cstheme="majorHAnsi"/>
        </w:rPr>
        <w:t>quente no município de Candeias</w:t>
      </w:r>
      <w:r w:rsidRPr="00020CD0">
        <w:rPr>
          <w:rFonts w:asciiTheme="majorHAnsi" w:hAnsiTheme="majorHAnsi" w:cstheme="majorHAnsi"/>
        </w:rPr>
        <w:t xml:space="preserve">. A data para a realização da sessão pública para recebimento e abertura dos envelopes será realizada no dia 04 de junho de 2024 às 09:00 horas, na sala de licitações, situada na Avenida 17 de Dezembro, nº 240, centro, Candeias/MG. O edital poderá ser obtido no setor de licitações ou site </w:t>
      </w:r>
      <w:hyperlink r:id="rId43" w:history="1">
        <w:r w:rsidR="006C1035" w:rsidRPr="00020CD0">
          <w:rPr>
            <w:rStyle w:val="Hyperlink"/>
            <w:rFonts w:asciiTheme="majorHAnsi" w:hAnsiTheme="majorHAnsi" w:cstheme="majorHAnsi"/>
          </w:rPr>
          <w:t>www.candeias.mg.gov.br</w:t>
        </w:r>
      </w:hyperlink>
      <w:r w:rsidRPr="00020CD0">
        <w:rPr>
          <w:rFonts w:asciiTheme="majorHAnsi" w:hAnsiTheme="majorHAnsi" w:cstheme="majorHAnsi"/>
        </w:rPr>
        <w:t xml:space="preserve">, </w:t>
      </w:r>
      <w:r w:rsidR="001E4B8E" w:rsidRPr="00020CD0">
        <w:rPr>
          <w:rFonts w:asciiTheme="majorHAnsi" w:hAnsiTheme="majorHAnsi" w:cstheme="majorHAnsi"/>
        </w:rPr>
        <w:t>tel. (</w:t>
      </w:r>
      <w:r w:rsidRPr="00020CD0">
        <w:rPr>
          <w:rFonts w:asciiTheme="majorHAnsi" w:hAnsiTheme="majorHAnsi" w:cstheme="majorHAnsi"/>
        </w:rPr>
        <w:t>35) 3833 1300, ramal 211.</w:t>
      </w:r>
    </w:p>
    <w:p w14:paraId="31A4856F" w14:textId="77777777" w:rsidR="00E610F2" w:rsidRDefault="00E610F2" w:rsidP="003935CB">
      <w:pPr>
        <w:tabs>
          <w:tab w:val="left" w:pos="1440"/>
        </w:tabs>
        <w:autoSpaceDE w:val="0"/>
        <w:autoSpaceDN w:val="0"/>
        <w:adjustRightInd w:val="0"/>
        <w:jc w:val="both"/>
        <w:rPr>
          <w:rFonts w:asciiTheme="minorHAnsi" w:hAnsiTheme="minorHAnsi" w:cstheme="minorHAnsi"/>
          <w:b/>
        </w:rPr>
      </w:pPr>
    </w:p>
    <w:p w14:paraId="5C92F1BD" w14:textId="77777777" w:rsidR="00D66DC8" w:rsidRPr="00020CD0" w:rsidRDefault="00D66DC8" w:rsidP="003935CB">
      <w:pPr>
        <w:tabs>
          <w:tab w:val="left" w:pos="1440"/>
        </w:tabs>
        <w:autoSpaceDE w:val="0"/>
        <w:autoSpaceDN w:val="0"/>
        <w:adjustRightInd w:val="0"/>
        <w:jc w:val="both"/>
        <w:rPr>
          <w:rFonts w:asciiTheme="minorHAnsi" w:hAnsiTheme="minorHAnsi" w:cstheme="minorHAnsi"/>
          <w:b/>
        </w:rPr>
      </w:pPr>
    </w:p>
    <w:p w14:paraId="2AC5C299" w14:textId="2C4EFDCE" w:rsidR="003111BB" w:rsidRPr="00020CD0" w:rsidRDefault="003111BB"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CANTAGALO - CONCORRÊNCIA ELETRÔNICA Nº 003/2024</w:t>
      </w:r>
    </w:p>
    <w:p w14:paraId="6F4622C5" w14:textId="70B0D979" w:rsidR="003111BB" w:rsidRPr="00020CD0" w:rsidRDefault="00942B03"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003111BB" w:rsidRPr="00020CD0">
        <w:rPr>
          <w:rFonts w:asciiTheme="majorHAnsi" w:hAnsiTheme="majorHAnsi" w:cstheme="majorHAnsi"/>
        </w:rPr>
        <w:t>A</w:t>
      </w:r>
      <w:r w:rsidRPr="00020CD0">
        <w:rPr>
          <w:rFonts w:asciiTheme="majorHAnsi" w:hAnsiTheme="majorHAnsi" w:cstheme="majorHAnsi"/>
        </w:rPr>
        <w:t>dequação de estradas vicinais no município de Cantagalo/MG. Entrega de propostas no s</w:t>
      </w:r>
      <w:r w:rsidR="003111BB" w:rsidRPr="00020CD0">
        <w:rPr>
          <w:rFonts w:asciiTheme="majorHAnsi" w:hAnsiTheme="majorHAnsi" w:cstheme="majorHAnsi"/>
        </w:rPr>
        <w:t xml:space="preserve">ite </w:t>
      </w:r>
      <w:hyperlink r:id="rId44" w:history="1">
        <w:r w:rsidR="003111BB" w:rsidRPr="00020CD0">
          <w:rPr>
            <w:rStyle w:val="Hyperlink"/>
            <w:rFonts w:asciiTheme="majorHAnsi" w:hAnsiTheme="majorHAnsi" w:cstheme="majorHAnsi"/>
          </w:rPr>
          <w:t>https://licitardigital.com.br</w:t>
        </w:r>
      </w:hyperlink>
      <w:r w:rsidRPr="00020CD0">
        <w:rPr>
          <w:rFonts w:asciiTheme="majorHAnsi" w:hAnsiTheme="majorHAnsi" w:cstheme="majorHAnsi"/>
        </w:rPr>
        <w:t xml:space="preserve">. Início da Sessão Eletrônica dia 10 de maio de 2024 as 08hs00min. Informações pelo E-mail: </w:t>
      </w:r>
      <w:hyperlink r:id="rId45" w:history="1">
        <w:r w:rsidR="003111BB" w:rsidRPr="00020CD0">
          <w:rPr>
            <w:rStyle w:val="Hyperlink"/>
            <w:rFonts w:asciiTheme="majorHAnsi" w:hAnsiTheme="majorHAnsi" w:cstheme="majorHAnsi"/>
          </w:rPr>
          <w:t>licitacao@cantagalo.mg.gov.br</w:t>
        </w:r>
      </w:hyperlink>
      <w:r w:rsidRPr="00020CD0">
        <w:rPr>
          <w:rFonts w:asciiTheme="majorHAnsi" w:hAnsiTheme="majorHAnsi" w:cstheme="majorHAnsi"/>
        </w:rPr>
        <w:t>, O edital e demais anexos encontra disponível no s</w:t>
      </w:r>
      <w:r w:rsidR="003111BB" w:rsidRPr="00020CD0">
        <w:rPr>
          <w:rFonts w:asciiTheme="majorHAnsi" w:hAnsiTheme="majorHAnsi" w:cstheme="majorHAnsi"/>
        </w:rPr>
        <w:t xml:space="preserve">ite do </w:t>
      </w:r>
      <w:hyperlink r:id="rId46" w:history="1">
        <w:r w:rsidR="003111BB" w:rsidRPr="00020CD0">
          <w:rPr>
            <w:rStyle w:val="Hyperlink"/>
            <w:rFonts w:asciiTheme="majorHAnsi" w:hAnsiTheme="majorHAnsi" w:cstheme="majorHAnsi"/>
          </w:rPr>
          <w:t>https://pncp.gov.br/app/editais?q=&amp;status=recebendo_proposta&amp;pagina=1</w:t>
        </w:r>
      </w:hyperlink>
      <w:r w:rsidR="003111BB" w:rsidRPr="00020CD0">
        <w:rPr>
          <w:rFonts w:asciiTheme="majorHAnsi" w:hAnsiTheme="majorHAnsi" w:cstheme="majorHAnsi"/>
        </w:rPr>
        <w:t xml:space="preserve"> ou portal </w:t>
      </w:r>
      <w:hyperlink r:id="rId47" w:history="1">
        <w:r w:rsidR="003111BB" w:rsidRPr="00020CD0">
          <w:rPr>
            <w:rStyle w:val="Hyperlink"/>
            <w:rFonts w:asciiTheme="majorHAnsi" w:hAnsiTheme="majorHAnsi" w:cstheme="majorHAnsi"/>
          </w:rPr>
          <w:t>https://licitardigital.com.br</w:t>
        </w:r>
      </w:hyperlink>
      <w:r w:rsidR="003111BB" w:rsidRPr="00020CD0">
        <w:rPr>
          <w:rFonts w:asciiTheme="majorHAnsi" w:hAnsiTheme="majorHAnsi" w:cstheme="majorHAnsi"/>
        </w:rPr>
        <w:t>.</w:t>
      </w:r>
      <w:r w:rsidRPr="00020CD0">
        <w:rPr>
          <w:rFonts w:asciiTheme="majorHAnsi" w:hAnsiTheme="majorHAnsi" w:cstheme="majorHAnsi"/>
        </w:rPr>
        <w:t xml:space="preserve"> Informações e esclarecimentos protocoladas ou via e-mail </w:t>
      </w:r>
      <w:hyperlink r:id="rId48" w:history="1">
        <w:r w:rsidR="003111BB" w:rsidRPr="00020CD0">
          <w:rPr>
            <w:rStyle w:val="Hyperlink"/>
            <w:rFonts w:asciiTheme="majorHAnsi" w:hAnsiTheme="majorHAnsi" w:cstheme="majorHAnsi"/>
          </w:rPr>
          <w:t>licitacao@cantagalo.mg.gov.br</w:t>
        </w:r>
      </w:hyperlink>
      <w:r w:rsidR="003111BB" w:rsidRPr="00020CD0">
        <w:rPr>
          <w:rFonts w:asciiTheme="majorHAnsi" w:hAnsiTheme="majorHAnsi" w:cstheme="majorHAnsi"/>
        </w:rPr>
        <w:t>.</w:t>
      </w:r>
      <w:r w:rsidRPr="00020CD0">
        <w:rPr>
          <w:rFonts w:asciiTheme="majorHAnsi" w:hAnsiTheme="majorHAnsi" w:cstheme="majorHAnsi"/>
        </w:rPr>
        <w:t xml:space="preserve"> Em caso de discordância de informações entre o portal </w:t>
      </w:r>
      <w:hyperlink r:id="rId49" w:history="1">
        <w:r w:rsidR="003111BB" w:rsidRPr="00020CD0">
          <w:rPr>
            <w:rStyle w:val="Hyperlink"/>
            <w:rFonts w:asciiTheme="majorHAnsi" w:hAnsiTheme="majorHAnsi" w:cstheme="majorHAnsi"/>
          </w:rPr>
          <w:t>https://licitardigital.com.br</w:t>
        </w:r>
      </w:hyperlink>
      <w:r w:rsidRPr="00020CD0">
        <w:rPr>
          <w:rFonts w:asciiTheme="majorHAnsi" w:hAnsiTheme="majorHAnsi" w:cstheme="majorHAnsi"/>
        </w:rPr>
        <w:t xml:space="preserve"> e o site oficial do município </w:t>
      </w:r>
      <w:hyperlink r:id="rId50" w:history="1">
        <w:r w:rsidR="003111BB" w:rsidRPr="00020CD0">
          <w:rPr>
            <w:rStyle w:val="Hyperlink"/>
            <w:rFonts w:asciiTheme="majorHAnsi" w:hAnsiTheme="majorHAnsi" w:cstheme="majorHAnsi"/>
          </w:rPr>
          <w:t>https://Cantagalo.mg.gov.br</w:t>
        </w:r>
      </w:hyperlink>
      <w:r w:rsidRPr="00020CD0">
        <w:rPr>
          <w:rFonts w:asciiTheme="majorHAnsi" w:hAnsiTheme="majorHAnsi" w:cstheme="majorHAnsi"/>
        </w:rPr>
        <w:t>, prevalecera as informações do site oficia</w:t>
      </w:r>
      <w:r w:rsidR="003111BB" w:rsidRPr="00020CD0">
        <w:rPr>
          <w:rFonts w:asciiTheme="majorHAnsi" w:hAnsiTheme="majorHAnsi" w:cstheme="majorHAnsi"/>
        </w:rPr>
        <w:t xml:space="preserve">l </w:t>
      </w:r>
      <w:hyperlink r:id="rId51" w:history="1">
        <w:r w:rsidR="003111BB" w:rsidRPr="00020CD0">
          <w:rPr>
            <w:rStyle w:val="Hyperlink"/>
            <w:rFonts w:asciiTheme="majorHAnsi" w:hAnsiTheme="majorHAnsi" w:cstheme="majorHAnsi"/>
          </w:rPr>
          <w:t>https://Cantagalo.mg.gov.br</w:t>
        </w:r>
      </w:hyperlink>
      <w:r w:rsidR="003111BB" w:rsidRPr="00020CD0">
        <w:rPr>
          <w:rFonts w:asciiTheme="majorHAnsi" w:hAnsiTheme="majorHAnsi" w:cstheme="majorHAnsi"/>
        </w:rPr>
        <w:t>.</w:t>
      </w:r>
    </w:p>
    <w:p w14:paraId="1E26DDC6" w14:textId="77777777" w:rsidR="00D534F9" w:rsidRPr="00020CD0" w:rsidRDefault="00D534F9" w:rsidP="003935CB">
      <w:pPr>
        <w:tabs>
          <w:tab w:val="left" w:pos="1440"/>
        </w:tabs>
        <w:autoSpaceDE w:val="0"/>
        <w:autoSpaceDN w:val="0"/>
        <w:adjustRightInd w:val="0"/>
        <w:jc w:val="both"/>
        <w:rPr>
          <w:rFonts w:asciiTheme="minorHAnsi" w:hAnsiTheme="minorHAnsi" w:cstheme="minorHAnsi"/>
          <w:b/>
        </w:rPr>
      </w:pPr>
    </w:p>
    <w:p w14:paraId="6585A0C7" w14:textId="77777777" w:rsidR="00D66DC8" w:rsidRDefault="00D66DC8" w:rsidP="003935CB">
      <w:pPr>
        <w:tabs>
          <w:tab w:val="left" w:pos="1440"/>
        </w:tabs>
        <w:autoSpaceDE w:val="0"/>
        <w:autoSpaceDN w:val="0"/>
        <w:adjustRightInd w:val="0"/>
        <w:jc w:val="both"/>
        <w:rPr>
          <w:rFonts w:asciiTheme="minorHAnsi" w:hAnsiTheme="minorHAnsi" w:cstheme="minorHAnsi"/>
          <w:b/>
        </w:rPr>
      </w:pPr>
    </w:p>
    <w:p w14:paraId="5814A38A" w14:textId="77777777" w:rsidR="00A64E5C" w:rsidRPr="00020CD0" w:rsidRDefault="00A64E5C" w:rsidP="003935CB">
      <w:pPr>
        <w:tabs>
          <w:tab w:val="left" w:pos="1440"/>
        </w:tabs>
        <w:autoSpaceDE w:val="0"/>
        <w:autoSpaceDN w:val="0"/>
        <w:adjustRightInd w:val="0"/>
        <w:jc w:val="both"/>
        <w:rPr>
          <w:rFonts w:asciiTheme="minorHAnsi" w:hAnsiTheme="minorHAnsi" w:cstheme="minorHAnsi"/>
          <w:b/>
        </w:rPr>
      </w:pPr>
    </w:p>
    <w:p w14:paraId="5043FEFD" w14:textId="3D9962CF" w:rsidR="00A569F5" w:rsidRPr="00020CD0" w:rsidRDefault="00A569F5"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CARMO DA MATA - CONCORRÊNCIA ELETRÔNICA Nº 10/2024</w:t>
      </w:r>
    </w:p>
    <w:p w14:paraId="2301A6A9" w14:textId="6D828B68" w:rsidR="00A569F5" w:rsidRPr="00020CD0" w:rsidRDefault="00FA30CB"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w:t>
      </w:r>
      <w:r w:rsidRPr="00020CD0">
        <w:rPr>
          <w:rFonts w:asciiTheme="majorHAnsi" w:hAnsiTheme="majorHAnsi" w:cstheme="majorHAnsi"/>
        </w:rPr>
        <w:t xml:space="preserve"> </w:t>
      </w:r>
      <w:r w:rsidR="00A569F5" w:rsidRPr="00020CD0">
        <w:rPr>
          <w:rFonts w:asciiTheme="majorHAnsi" w:hAnsiTheme="majorHAnsi" w:cstheme="majorHAnsi"/>
        </w:rPr>
        <w:t xml:space="preserve">Execução de calçamento poliédrico em via rural no povoado Félix da Costa, incluindo mão de obra e materiais, conforme especificações constantes no projeto básico, planilhas orçamentárias, projetos existentes e demais documentos, em atendimento às necessidades da Prefeitura Municipal de Carmo da Mata/MG e em conformidade com o contrato de repasse nº 923.616/2021, nos termos do projeto aprovado. Data e Horário de início da sessão: 20/05/2024, 09:00 HS. Portal: </w:t>
      </w:r>
      <w:hyperlink r:id="rId52" w:history="1">
        <w:r w:rsidR="00A569F5" w:rsidRPr="00020CD0">
          <w:rPr>
            <w:rStyle w:val="Hyperlink"/>
            <w:rFonts w:asciiTheme="majorHAnsi" w:hAnsiTheme="majorHAnsi" w:cstheme="majorHAnsi"/>
          </w:rPr>
          <w:t>www.licitardigital.com.br</w:t>
        </w:r>
      </w:hyperlink>
      <w:r w:rsidR="00A569F5" w:rsidRPr="00020CD0">
        <w:rPr>
          <w:rFonts w:asciiTheme="majorHAnsi" w:hAnsiTheme="majorHAnsi" w:cstheme="majorHAnsi"/>
        </w:rPr>
        <w:t xml:space="preserve">. Maiores informações e Edital completo no site: </w:t>
      </w:r>
      <w:hyperlink r:id="rId53" w:history="1">
        <w:r w:rsidR="00A569F5" w:rsidRPr="00020CD0">
          <w:rPr>
            <w:rStyle w:val="Hyperlink"/>
            <w:rFonts w:asciiTheme="majorHAnsi" w:hAnsiTheme="majorHAnsi" w:cstheme="majorHAnsi"/>
          </w:rPr>
          <w:t>www.carmodamata.mg.gov.br</w:t>
        </w:r>
      </w:hyperlink>
      <w:r w:rsidR="00A569F5" w:rsidRPr="00020CD0">
        <w:rPr>
          <w:rFonts w:asciiTheme="majorHAnsi" w:hAnsiTheme="majorHAnsi" w:cstheme="majorHAnsi"/>
        </w:rPr>
        <w:t xml:space="preserve"> e </w:t>
      </w:r>
      <w:hyperlink r:id="rId54" w:history="1">
        <w:r w:rsidR="00A569F5" w:rsidRPr="00020CD0">
          <w:rPr>
            <w:rStyle w:val="Hyperlink"/>
            <w:rFonts w:asciiTheme="majorHAnsi" w:hAnsiTheme="majorHAnsi" w:cstheme="majorHAnsi"/>
          </w:rPr>
          <w:t>www.licitardigital.com.br</w:t>
        </w:r>
      </w:hyperlink>
      <w:r w:rsidR="00A569F5" w:rsidRPr="00020CD0">
        <w:rPr>
          <w:rFonts w:asciiTheme="majorHAnsi" w:hAnsiTheme="majorHAnsi" w:cstheme="majorHAnsi"/>
        </w:rPr>
        <w:t>.</w:t>
      </w:r>
    </w:p>
    <w:p w14:paraId="080E8E7B" w14:textId="77777777" w:rsidR="00D534F9" w:rsidRPr="00020CD0" w:rsidRDefault="00D534F9" w:rsidP="003935CB">
      <w:pPr>
        <w:tabs>
          <w:tab w:val="left" w:pos="1440"/>
        </w:tabs>
        <w:autoSpaceDE w:val="0"/>
        <w:autoSpaceDN w:val="0"/>
        <w:adjustRightInd w:val="0"/>
        <w:jc w:val="both"/>
        <w:rPr>
          <w:rFonts w:asciiTheme="minorHAnsi" w:hAnsiTheme="minorHAnsi" w:cstheme="minorHAnsi"/>
          <w:b/>
        </w:rPr>
      </w:pPr>
    </w:p>
    <w:p w14:paraId="317CB23E" w14:textId="77777777" w:rsidR="00D534F9" w:rsidRPr="00020CD0" w:rsidRDefault="00D534F9" w:rsidP="003935CB">
      <w:pPr>
        <w:tabs>
          <w:tab w:val="left" w:pos="1440"/>
        </w:tabs>
        <w:autoSpaceDE w:val="0"/>
        <w:autoSpaceDN w:val="0"/>
        <w:adjustRightInd w:val="0"/>
        <w:jc w:val="both"/>
        <w:rPr>
          <w:rFonts w:asciiTheme="minorHAnsi" w:hAnsiTheme="minorHAnsi" w:cstheme="minorHAnsi"/>
          <w:b/>
        </w:rPr>
      </w:pPr>
    </w:p>
    <w:p w14:paraId="63709E9F" w14:textId="5EF48500" w:rsidR="00FA30CB" w:rsidRPr="00020CD0" w:rsidRDefault="00FA30CB"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CATAS ALTAS DA NORUEGA - CONCORRÊNCIA Nº 001/2024</w:t>
      </w:r>
    </w:p>
    <w:p w14:paraId="20A54B5A" w14:textId="77678AEF" w:rsidR="00FA30CB" w:rsidRPr="00020CD0" w:rsidRDefault="00FA30CB"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w:t>
      </w:r>
      <w:r w:rsidRPr="00020CD0">
        <w:rPr>
          <w:rFonts w:asciiTheme="majorHAnsi" w:hAnsiTheme="majorHAnsi" w:cstheme="majorHAnsi"/>
        </w:rPr>
        <w:t xml:space="preserve"> R</w:t>
      </w:r>
      <w:r w:rsidRPr="00020CD0">
        <w:rPr>
          <w:rFonts w:asciiTheme="majorHAnsi" w:hAnsiTheme="majorHAnsi" w:cstheme="majorHAnsi"/>
        </w:rPr>
        <w:t xml:space="preserve">eforma do hospital para atender as demandas da Secretaria Municipal de Saúde. </w:t>
      </w:r>
      <w:r w:rsidRPr="00020CD0">
        <w:rPr>
          <w:rFonts w:asciiTheme="majorHAnsi" w:hAnsiTheme="majorHAnsi" w:cstheme="majorHAnsi"/>
        </w:rPr>
        <w:t xml:space="preserve">Data da sessão pública: </w:t>
      </w:r>
      <w:r w:rsidRPr="00020CD0">
        <w:rPr>
          <w:rFonts w:asciiTheme="majorHAnsi" w:hAnsiTheme="majorHAnsi" w:cstheme="majorHAnsi"/>
        </w:rPr>
        <w:t>Dia: 08/05/20</w:t>
      </w:r>
      <w:r w:rsidRPr="00020CD0">
        <w:rPr>
          <w:rFonts w:asciiTheme="majorHAnsi" w:hAnsiTheme="majorHAnsi" w:cstheme="majorHAnsi"/>
        </w:rPr>
        <w:t>24 as 09h (horário de Brasília). Local/link da sessão eletrônica</w:t>
      </w:r>
      <w:r w:rsidRPr="00020CD0">
        <w:rPr>
          <w:rFonts w:asciiTheme="majorHAnsi" w:hAnsiTheme="majorHAnsi" w:cstheme="majorHAnsi"/>
        </w:rPr>
        <w:t xml:space="preserve">: </w:t>
      </w:r>
      <w:hyperlink r:id="rId55" w:history="1">
        <w:r w:rsidRPr="00020CD0">
          <w:rPr>
            <w:rStyle w:val="Hyperlink"/>
            <w:rFonts w:asciiTheme="majorHAnsi" w:hAnsiTheme="majorHAnsi" w:cstheme="majorHAnsi"/>
          </w:rPr>
          <w:t>https://catasaltasdanoruega.licitapp.com.br//</w:t>
        </w:r>
      </w:hyperlink>
      <w:r w:rsidRPr="00020CD0">
        <w:rPr>
          <w:rFonts w:asciiTheme="majorHAnsi" w:hAnsiTheme="majorHAnsi" w:cstheme="majorHAnsi"/>
        </w:rPr>
        <w:t>.</w:t>
      </w:r>
    </w:p>
    <w:p w14:paraId="7093BCB3" w14:textId="77777777" w:rsidR="00D534F9" w:rsidRPr="00020CD0" w:rsidRDefault="00D534F9" w:rsidP="003935CB">
      <w:pPr>
        <w:tabs>
          <w:tab w:val="left" w:pos="1440"/>
        </w:tabs>
        <w:autoSpaceDE w:val="0"/>
        <w:autoSpaceDN w:val="0"/>
        <w:adjustRightInd w:val="0"/>
        <w:jc w:val="both"/>
        <w:rPr>
          <w:rFonts w:asciiTheme="minorHAnsi" w:hAnsiTheme="minorHAnsi" w:cstheme="minorHAnsi"/>
          <w:b/>
        </w:rPr>
      </w:pPr>
    </w:p>
    <w:p w14:paraId="0262C94D" w14:textId="77777777" w:rsidR="00D534F9" w:rsidRPr="00020CD0" w:rsidRDefault="00D534F9" w:rsidP="003935CB">
      <w:pPr>
        <w:tabs>
          <w:tab w:val="left" w:pos="1440"/>
        </w:tabs>
        <w:autoSpaceDE w:val="0"/>
        <w:autoSpaceDN w:val="0"/>
        <w:adjustRightInd w:val="0"/>
        <w:jc w:val="both"/>
        <w:rPr>
          <w:rFonts w:asciiTheme="minorHAnsi" w:hAnsiTheme="minorHAnsi" w:cstheme="minorHAnsi"/>
          <w:b/>
        </w:rPr>
      </w:pPr>
    </w:p>
    <w:p w14:paraId="6AC559D5" w14:textId="3AB39981" w:rsidR="00922391" w:rsidRPr="00020CD0" w:rsidRDefault="00922391"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CENTRAL DE MINAS - CONCORRÊNCIA PÚBLICA PRESENCIAL Nº 01/2024</w:t>
      </w:r>
    </w:p>
    <w:p w14:paraId="22D151D0" w14:textId="25954678" w:rsidR="00D534F9" w:rsidRPr="00020CD0" w:rsidRDefault="00922391"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Pavimentação asfáltica em CBUQ e Drenagem das Ruas Boa Vista e Augusto de Oliveira Neto no Distrito de Floresta – Central de Minas – MG. Dia e Hora para Recebimento dos Envelopes: 08 de maio de 2024 às 08h30min. Data e Hora para Término do Credenciamento: 08 de maio de 2024 às 08h30min. Disponibilização do edital e informações no endereço </w:t>
      </w:r>
      <w:hyperlink r:id="rId56" w:history="1">
        <w:r w:rsidRPr="00020CD0">
          <w:rPr>
            <w:rStyle w:val="Hyperlink"/>
            <w:rFonts w:asciiTheme="majorHAnsi" w:hAnsiTheme="majorHAnsi" w:cstheme="majorHAnsi"/>
          </w:rPr>
          <w:t>https://www.centraldeminas.mg.gov.br/</w:t>
        </w:r>
      </w:hyperlink>
      <w:r w:rsidRPr="00020CD0">
        <w:rPr>
          <w:rFonts w:asciiTheme="majorHAnsi" w:hAnsiTheme="majorHAnsi" w:cstheme="majorHAnsi"/>
        </w:rPr>
        <w:t xml:space="preserve">, </w:t>
      </w:r>
      <w:hyperlink r:id="rId57" w:history="1">
        <w:r w:rsidRPr="00020CD0">
          <w:rPr>
            <w:rStyle w:val="Hyperlink"/>
            <w:rFonts w:asciiTheme="majorHAnsi" w:hAnsiTheme="majorHAnsi" w:cstheme="majorHAnsi"/>
          </w:rPr>
          <w:t>licitacentral2013@hotmail.com</w:t>
        </w:r>
      </w:hyperlink>
      <w:r w:rsidRPr="00020CD0">
        <w:rPr>
          <w:rFonts w:asciiTheme="majorHAnsi" w:hAnsiTheme="majorHAnsi" w:cstheme="majorHAnsi"/>
        </w:rPr>
        <w:t xml:space="preserve"> ou (33) 99987 - 0067 em horário de expediente.</w:t>
      </w:r>
    </w:p>
    <w:p w14:paraId="6ABD4168" w14:textId="77777777" w:rsidR="00922391" w:rsidRPr="00020CD0" w:rsidRDefault="00922391" w:rsidP="003935CB">
      <w:pPr>
        <w:tabs>
          <w:tab w:val="left" w:pos="1440"/>
        </w:tabs>
        <w:autoSpaceDE w:val="0"/>
        <w:autoSpaceDN w:val="0"/>
        <w:adjustRightInd w:val="0"/>
        <w:jc w:val="both"/>
        <w:rPr>
          <w:rFonts w:asciiTheme="majorHAnsi" w:hAnsiTheme="majorHAnsi" w:cstheme="majorHAnsi"/>
        </w:rPr>
      </w:pPr>
    </w:p>
    <w:p w14:paraId="70B1643D" w14:textId="77777777" w:rsidR="0079203F" w:rsidRPr="00020CD0" w:rsidRDefault="0079203F" w:rsidP="003935CB">
      <w:pPr>
        <w:tabs>
          <w:tab w:val="left" w:pos="1440"/>
        </w:tabs>
        <w:autoSpaceDE w:val="0"/>
        <w:autoSpaceDN w:val="0"/>
        <w:adjustRightInd w:val="0"/>
        <w:jc w:val="both"/>
        <w:rPr>
          <w:rFonts w:asciiTheme="majorHAnsi" w:hAnsiTheme="majorHAnsi" w:cstheme="majorHAnsi"/>
        </w:rPr>
      </w:pPr>
    </w:p>
    <w:p w14:paraId="63EE44A6" w14:textId="11E9511D" w:rsidR="0079203F" w:rsidRPr="00020CD0" w:rsidRDefault="0079203F" w:rsidP="0079203F">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PREFEITURA DE CONTAGEM/MG - CONCORRÊNCIA ELETRÔNICA Nº. 006/2024 </w:t>
      </w:r>
    </w:p>
    <w:p w14:paraId="0EB04C49" w14:textId="19A7D77D" w:rsidR="0079203F" w:rsidRPr="00020CD0" w:rsidRDefault="0079203F" w:rsidP="0079203F">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de obras de revitalização do pavimento, drenagem superficial e implantação de redes de drenagem em vias – Programa Asfalto Novo, Contagem/Mg, Lote 1 – Regional Eldorado, Lote 2 - Regional Sede. </w:t>
      </w:r>
      <w:r w:rsidR="001E4B8E" w:rsidRPr="00020CD0">
        <w:rPr>
          <w:rFonts w:asciiTheme="majorHAnsi" w:hAnsiTheme="majorHAnsi" w:cstheme="majorHAnsi"/>
        </w:rPr>
        <w:t>Marcado</w:t>
      </w:r>
      <w:r w:rsidRPr="00020CD0">
        <w:rPr>
          <w:rFonts w:asciiTheme="majorHAnsi" w:hAnsiTheme="majorHAnsi" w:cstheme="majorHAnsi"/>
        </w:rPr>
        <w:t xml:space="preserve"> para as 10:00hs do dia 16/05/2024, NO SITE </w:t>
      </w:r>
      <w:hyperlink r:id="rId58" w:history="1">
        <w:r w:rsidRPr="00020CD0">
          <w:rPr>
            <w:rStyle w:val="Hyperlink"/>
            <w:rFonts w:asciiTheme="majorHAnsi" w:hAnsiTheme="majorHAnsi" w:cstheme="majorHAnsi"/>
          </w:rPr>
          <w:t>www.portaldecompraspublicas.com.br</w:t>
        </w:r>
      </w:hyperlink>
      <w:r w:rsidRPr="00020CD0">
        <w:rPr>
          <w:rFonts w:asciiTheme="majorHAnsi" w:hAnsiTheme="majorHAnsi" w:cstheme="majorHAnsi"/>
        </w:rPr>
        <w:t xml:space="preserve">. A Prefeitura de Contagem/MG torna público, para conhecimento dos interessados, que fará realizar licitação, conforme acima. O Edital e seus Anexos, estarão disponíveis a partir do dia 30 (trinta) de abril de 2024, através dos sites </w:t>
      </w:r>
      <w:hyperlink r:id="rId59" w:history="1">
        <w:r w:rsidRPr="00020CD0">
          <w:rPr>
            <w:rStyle w:val="Hyperlink"/>
            <w:rFonts w:asciiTheme="majorHAnsi" w:hAnsiTheme="majorHAnsi" w:cstheme="majorHAnsi"/>
          </w:rPr>
          <w:t>www.contagem.mg.gov.br</w:t>
        </w:r>
      </w:hyperlink>
      <w:r w:rsidRPr="00020CD0">
        <w:rPr>
          <w:rFonts w:asciiTheme="majorHAnsi" w:hAnsiTheme="majorHAnsi" w:cstheme="majorHAnsi"/>
        </w:rPr>
        <w:t xml:space="preserve"> e </w:t>
      </w:r>
      <w:hyperlink r:id="rId60" w:history="1">
        <w:r w:rsidRPr="00020CD0">
          <w:rPr>
            <w:rStyle w:val="Hyperlink"/>
            <w:rFonts w:asciiTheme="majorHAnsi" w:hAnsiTheme="majorHAnsi" w:cstheme="majorHAnsi"/>
          </w:rPr>
          <w:t>www.portaldecompraspublicas.com.br</w:t>
        </w:r>
      </w:hyperlink>
      <w:r w:rsidRPr="00020CD0">
        <w:rPr>
          <w:rFonts w:asciiTheme="majorHAnsi" w:hAnsiTheme="majorHAnsi" w:cstheme="majorHAnsi"/>
        </w:rPr>
        <w:t xml:space="preserve">. Informações: (31) 3391-7556 ou </w:t>
      </w:r>
    </w:p>
    <w:p w14:paraId="605F5B5D" w14:textId="1C6B41CC" w:rsidR="0079203F" w:rsidRPr="00020CD0" w:rsidRDefault="0079203F" w:rsidP="0079203F">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3391-9352</w:t>
      </w:r>
    </w:p>
    <w:p w14:paraId="79F19997" w14:textId="77777777" w:rsidR="00020CD0" w:rsidRDefault="00020CD0" w:rsidP="003935CB">
      <w:pPr>
        <w:tabs>
          <w:tab w:val="left" w:pos="1440"/>
        </w:tabs>
        <w:autoSpaceDE w:val="0"/>
        <w:autoSpaceDN w:val="0"/>
        <w:adjustRightInd w:val="0"/>
        <w:jc w:val="both"/>
        <w:rPr>
          <w:rFonts w:asciiTheme="majorHAnsi" w:hAnsiTheme="majorHAnsi" w:cstheme="majorHAnsi"/>
        </w:rPr>
      </w:pPr>
    </w:p>
    <w:p w14:paraId="5275CE87" w14:textId="77777777" w:rsidR="00D66DC8" w:rsidRPr="00020CD0" w:rsidRDefault="00D66DC8" w:rsidP="003935CB">
      <w:pPr>
        <w:tabs>
          <w:tab w:val="left" w:pos="1440"/>
        </w:tabs>
        <w:autoSpaceDE w:val="0"/>
        <w:autoSpaceDN w:val="0"/>
        <w:adjustRightInd w:val="0"/>
        <w:jc w:val="both"/>
        <w:rPr>
          <w:rFonts w:asciiTheme="minorHAnsi" w:hAnsiTheme="minorHAnsi" w:cstheme="minorHAnsi"/>
          <w:b/>
        </w:rPr>
      </w:pPr>
    </w:p>
    <w:p w14:paraId="7D9C6D0F" w14:textId="77777777" w:rsidR="002442E8" w:rsidRPr="00020CD0" w:rsidRDefault="00922391"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PREFEITURA MUNICIPAL DE </w:t>
      </w:r>
      <w:r w:rsidR="002442E8" w:rsidRPr="00020CD0">
        <w:rPr>
          <w:rFonts w:asciiTheme="minorHAnsi" w:hAnsiTheme="minorHAnsi" w:cstheme="minorHAnsi"/>
          <w:b/>
        </w:rPr>
        <w:t>DIVINÓPOLIS</w:t>
      </w:r>
    </w:p>
    <w:p w14:paraId="2096C463" w14:textId="77777777" w:rsidR="002442E8" w:rsidRPr="00020CD0" w:rsidRDefault="002442E8" w:rsidP="003935CB">
      <w:pPr>
        <w:tabs>
          <w:tab w:val="left" w:pos="1440"/>
        </w:tabs>
        <w:autoSpaceDE w:val="0"/>
        <w:autoSpaceDN w:val="0"/>
        <w:adjustRightInd w:val="0"/>
        <w:jc w:val="both"/>
        <w:rPr>
          <w:rFonts w:asciiTheme="minorHAnsi" w:hAnsiTheme="minorHAnsi" w:cstheme="minorHAnsi"/>
          <w:b/>
        </w:rPr>
      </w:pPr>
    </w:p>
    <w:p w14:paraId="048DC63B" w14:textId="7510CD09" w:rsidR="00922391" w:rsidRPr="00020CD0" w:rsidRDefault="00922391"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CONCORRÊNCIA ELETRÔNICA Nº10/2024</w:t>
      </w:r>
    </w:p>
    <w:p w14:paraId="4B6082C1" w14:textId="6038CC8C" w:rsidR="00D534F9" w:rsidRPr="00020CD0" w:rsidRDefault="00922391"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do novo acesso de pedestres da Escola Municipal Dona Maria Rosa, reforma da cozinha, depósito de materiais de limpeza e despensa da Escola Municipal Raio de Sol e reforma dos banheiros da Escola Municipal Professor Odilon Santiago, no município de Divinópolis. Data e horário do início da disputa: 09h00min do dia 14/05/2024. Disponibilização do edital e informações no endereço eletrônico </w:t>
      </w:r>
      <w:hyperlink r:id="rId61" w:history="1">
        <w:r w:rsidRPr="00020CD0">
          <w:rPr>
            <w:rStyle w:val="Hyperlink"/>
            <w:rFonts w:asciiTheme="majorHAnsi" w:hAnsiTheme="majorHAnsi" w:cstheme="majorHAnsi"/>
          </w:rPr>
          <w:t>www.compras.gov.br</w:t>
        </w:r>
      </w:hyperlink>
      <w:r w:rsidRPr="00020CD0">
        <w:rPr>
          <w:rFonts w:asciiTheme="majorHAnsi" w:hAnsiTheme="majorHAnsi" w:cstheme="majorHAnsi"/>
        </w:rPr>
        <w:t xml:space="preserve"> e </w:t>
      </w:r>
      <w:hyperlink r:id="rId62" w:history="1">
        <w:r w:rsidRPr="00020CD0">
          <w:rPr>
            <w:rStyle w:val="Hyperlink"/>
            <w:rFonts w:asciiTheme="majorHAnsi" w:hAnsiTheme="majorHAnsi" w:cstheme="majorHAnsi"/>
          </w:rPr>
          <w:t>www.divinopolis.mg.gov.br</w:t>
        </w:r>
      </w:hyperlink>
      <w:r w:rsidRPr="00020CD0">
        <w:rPr>
          <w:rFonts w:asciiTheme="majorHAnsi" w:hAnsiTheme="majorHAnsi" w:cstheme="majorHAnsi"/>
        </w:rPr>
        <w:t>. Licitações. Contato: (37) 3229-8127 / 3229-8128.</w:t>
      </w:r>
    </w:p>
    <w:p w14:paraId="2E652EF0" w14:textId="77777777" w:rsidR="00922391" w:rsidRDefault="00922391" w:rsidP="003935CB">
      <w:pPr>
        <w:tabs>
          <w:tab w:val="left" w:pos="1440"/>
        </w:tabs>
        <w:autoSpaceDE w:val="0"/>
        <w:autoSpaceDN w:val="0"/>
        <w:adjustRightInd w:val="0"/>
        <w:jc w:val="both"/>
        <w:rPr>
          <w:rFonts w:asciiTheme="majorHAnsi" w:hAnsiTheme="majorHAnsi" w:cstheme="majorHAnsi"/>
        </w:rPr>
      </w:pPr>
    </w:p>
    <w:p w14:paraId="0C8101E3" w14:textId="77777777" w:rsidR="00D66DC8" w:rsidRDefault="00D66DC8" w:rsidP="003935CB">
      <w:pPr>
        <w:tabs>
          <w:tab w:val="left" w:pos="1440"/>
        </w:tabs>
        <w:autoSpaceDE w:val="0"/>
        <w:autoSpaceDN w:val="0"/>
        <w:adjustRightInd w:val="0"/>
        <w:jc w:val="both"/>
        <w:rPr>
          <w:rFonts w:asciiTheme="majorHAnsi" w:hAnsiTheme="majorHAnsi" w:cstheme="majorHAnsi"/>
        </w:rPr>
      </w:pPr>
    </w:p>
    <w:p w14:paraId="3B84CEC1" w14:textId="77777777" w:rsidR="00D66DC8" w:rsidRPr="00020CD0" w:rsidRDefault="00D66DC8" w:rsidP="003935CB">
      <w:pPr>
        <w:tabs>
          <w:tab w:val="left" w:pos="1440"/>
        </w:tabs>
        <w:autoSpaceDE w:val="0"/>
        <w:autoSpaceDN w:val="0"/>
        <w:adjustRightInd w:val="0"/>
        <w:jc w:val="both"/>
        <w:rPr>
          <w:rFonts w:asciiTheme="majorHAnsi" w:hAnsiTheme="majorHAnsi" w:cstheme="majorHAnsi"/>
        </w:rPr>
      </w:pPr>
    </w:p>
    <w:p w14:paraId="6595BACE" w14:textId="4A22110F" w:rsidR="002442E8" w:rsidRPr="00020CD0" w:rsidRDefault="002442E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CONCORRÊNCIA ELETRÔNICA Nº 09/2024</w:t>
      </w:r>
    </w:p>
    <w:p w14:paraId="7AC678A3" w14:textId="31A2746D" w:rsidR="00922391" w:rsidRPr="00020CD0" w:rsidRDefault="002442E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Construção de salas de aula, das Escola Municipal Bom Pastor e Escola Municipal Professor Bahia, no município de Divinópolis – MG. Data e horário do início da disputa: 09h00min do dia 13/05/2024. Disponibilização do edital e informações no endereço eletrônico </w:t>
      </w:r>
      <w:hyperlink r:id="rId63" w:history="1">
        <w:r w:rsidRPr="00020CD0">
          <w:rPr>
            <w:rStyle w:val="Hyperlink"/>
            <w:rFonts w:asciiTheme="majorHAnsi" w:hAnsiTheme="majorHAnsi" w:cstheme="majorHAnsi"/>
          </w:rPr>
          <w:t>www.compras.gov.br</w:t>
        </w:r>
      </w:hyperlink>
      <w:r w:rsidRPr="00020CD0">
        <w:rPr>
          <w:rFonts w:asciiTheme="majorHAnsi" w:hAnsiTheme="majorHAnsi" w:cstheme="majorHAnsi"/>
        </w:rPr>
        <w:t xml:space="preserve"> e </w:t>
      </w:r>
      <w:hyperlink r:id="rId64" w:history="1">
        <w:r w:rsidRPr="00020CD0">
          <w:rPr>
            <w:rStyle w:val="Hyperlink"/>
            <w:rFonts w:asciiTheme="majorHAnsi" w:hAnsiTheme="majorHAnsi" w:cstheme="majorHAnsi"/>
          </w:rPr>
          <w:t>www.divinopolis.mg.gov.br</w:t>
        </w:r>
      </w:hyperlink>
      <w:r w:rsidRPr="00020CD0">
        <w:rPr>
          <w:rFonts w:asciiTheme="majorHAnsi" w:hAnsiTheme="majorHAnsi" w:cstheme="majorHAnsi"/>
        </w:rPr>
        <w:t>. Licitações. Contato: (37) 3229-8127 / 3229-8128.</w:t>
      </w:r>
    </w:p>
    <w:p w14:paraId="40594580" w14:textId="77777777" w:rsidR="002442E8" w:rsidRPr="00020CD0" w:rsidRDefault="002442E8" w:rsidP="003935CB">
      <w:pPr>
        <w:tabs>
          <w:tab w:val="left" w:pos="1440"/>
        </w:tabs>
        <w:autoSpaceDE w:val="0"/>
        <w:autoSpaceDN w:val="0"/>
        <w:adjustRightInd w:val="0"/>
        <w:jc w:val="both"/>
        <w:rPr>
          <w:rFonts w:asciiTheme="majorHAnsi" w:hAnsiTheme="majorHAnsi" w:cstheme="majorHAnsi"/>
        </w:rPr>
      </w:pPr>
    </w:p>
    <w:p w14:paraId="3BCC196A" w14:textId="77777777" w:rsidR="002442E8" w:rsidRPr="00020CD0" w:rsidRDefault="002442E8" w:rsidP="003935CB">
      <w:pPr>
        <w:tabs>
          <w:tab w:val="left" w:pos="1440"/>
        </w:tabs>
        <w:autoSpaceDE w:val="0"/>
        <w:autoSpaceDN w:val="0"/>
        <w:adjustRightInd w:val="0"/>
        <w:jc w:val="both"/>
        <w:rPr>
          <w:rFonts w:asciiTheme="majorHAnsi" w:hAnsiTheme="majorHAnsi" w:cstheme="majorHAnsi"/>
        </w:rPr>
      </w:pPr>
    </w:p>
    <w:p w14:paraId="2F4F4147" w14:textId="5A56167F" w:rsidR="00812E20" w:rsidRPr="00020CD0" w:rsidRDefault="0095305B"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DOM JOAQUIM - CONCORRÊNCIA ELETRÔNICA 02/2024</w:t>
      </w:r>
    </w:p>
    <w:p w14:paraId="1FF7D026" w14:textId="16BE6328" w:rsidR="002442E8" w:rsidRPr="00020CD0" w:rsidRDefault="00812E20"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pavimentação em CBUQ (Concreto Betuminoso Usinado a Quente) e trecho em bloco intertravado, com execução de base, sub-base e subleito no trecho da Rua Bela Vista, totalizando aproximadamente 5.600,00 metros quadrados, segundo especificação constante no Projeto Básico e demais anexos, parte integrante deste Edital. Recebimento das propostas: A partir da publicação do aviso de edital; </w:t>
      </w:r>
      <w:r w:rsidR="001E4B8E" w:rsidRPr="00020CD0">
        <w:rPr>
          <w:rFonts w:asciiTheme="majorHAnsi" w:hAnsiTheme="majorHAnsi" w:cstheme="majorHAnsi"/>
        </w:rPr>
        <w:t>do</w:t>
      </w:r>
      <w:r w:rsidRPr="00020CD0">
        <w:rPr>
          <w:rFonts w:asciiTheme="majorHAnsi" w:hAnsiTheme="majorHAnsi" w:cstheme="majorHAnsi"/>
        </w:rPr>
        <w:t xml:space="preserve"> encerramento do recebimento das propostas: 09/05/2024 às 08:00 horas (Horário de Brasília - DF); Início da disputa: 09/05/2024, às 08:01 horas (Horário de Brasília - DF). Endereço eletrônico da disputa: </w:t>
      </w:r>
      <w:hyperlink r:id="rId65" w:history="1">
        <w:r w:rsidRPr="00020CD0">
          <w:rPr>
            <w:rStyle w:val="Hyperlink"/>
            <w:rFonts w:asciiTheme="majorHAnsi" w:hAnsiTheme="majorHAnsi" w:cstheme="majorHAnsi"/>
          </w:rPr>
          <w:t>www.licitanet.com.br</w:t>
        </w:r>
      </w:hyperlink>
      <w:r w:rsidRPr="00020CD0">
        <w:rPr>
          <w:rFonts w:asciiTheme="majorHAnsi" w:hAnsiTheme="majorHAnsi" w:cstheme="majorHAnsi"/>
        </w:rPr>
        <w:t xml:space="preserve">. A integra do edital e todos os elementos integrantes encontram-se disponíveis nos endereços eletrônicos: </w:t>
      </w:r>
      <w:hyperlink r:id="rId66" w:history="1">
        <w:r w:rsidRPr="00020CD0">
          <w:rPr>
            <w:rStyle w:val="Hyperlink"/>
            <w:rFonts w:asciiTheme="majorHAnsi" w:hAnsiTheme="majorHAnsi" w:cstheme="majorHAnsi"/>
          </w:rPr>
          <w:t>www.licitanet.com.br</w:t>
        </w:r>
      </w:hyperlink>
      <w:r w:rsidRPr="00020CD0">
        <w:rPr>
          <w:rFonts w:asciiTheme="majorHAnsi" w:hAnsiTheme="majorHAnsi" w:cstheme="majorHAnsi"/>
        </w:rPr>
        <w:t xml:space="preserve">, </w:t>
      </w:r>
      <w:hyperlink r:id="rId67" w:history="1">
        <w:r w:rsidRPr="00020CD0">
          <w:rPr>
            <w:rStyle w:val="Hyperlink"/>
            <w:rFonts w:asciiTheme="majorHAnsi" w:hAnsiTheme="majorHAnsi" w:cstheme="majorHAnsi"/>
          </w:rPr>
          <w:t>www.domjoaquim.mg.gov.br</w:t>
        </w:r>
      </w:hyperlink>
      <w:r w:rsidRPr="00020CD0">
        <w:rPr>
          <w:rFonts w:asciiTheme="majorHAnsi" w:hAnsiTheme="majorHAnsi" w:cstheme="majorHAnsi"/>
        </w:rPr>
        <w:t xml:space="preserve"> no link : </w:t>
      </w:r>
      <w:hyperlink r:id="rId68" w:history="1">
        <w:r w:rsidRPr="00020CD0">
          <w:rPr>
            <w:rStyle w:val="Hyperlink"/>
            <w:rFonts w:asciiTheme="majorHAnsi" w:hAnsiTheme="majorHAnsi" w:cstheme="majorHAnsi"/>
          </w:rPr>
          <w:t>https://domjoaquim.mg.gov.br/licitacoes/</w:t>
        </w:r>
      </w:hyperlink>
      <w:r w:rsidRPr="00020CD0">
        <w:rPr>
          <w:rFonts w:asciiTheme="majorHAnsi" w:hAnsiTheme="majorHAnsi" w:cstheme="majorHAnsi"/>
        </w:rPr>
        <w:t xml:space="preserve"> ou através do endereço de e-mail </w:t>
      </w:r>
      <w:hyperlink r:id="rId69" w:history="1">
        <w:r w:rsidRPr="00020CD0">
          <w:rPr>
            <w:rStyle w:val="Hyperlink"/>
            <w:rFonts w:asciiTheme="majorHAnsi" w:hAnsiTheme="majorHAnsi" w:cstheme="majorHAnsi"/>
          </w:rPr>
          <w:t>licitacao@domjoaquim.mg.gov.br</w:t>
        </w:r>
      </w:hyperlink>
      <w:r w:rsidRPr="00020CD0">
        <w:rPr>
          <w:rFonts w:asciiTheme="majorHAnsi" w:hAnsiTheme="majorHAnsi" w:cstheme="majorHAnsi"/>
        </w:rPr>
        <w:t>, outras informações poderão ser obtidas junto ao Departamento de Licitação, na Prefeitura Municipal em horário normal de expediente das 07h00min às 16h00min.</w:t>
      </w:r>
    </w:p>
    <w:p w14:paraId="74C02BAD" w14:textId="77777777" w:rsidR="00D534F9" w:rsidRPr="00020CD0" w:rsidRDefault="00D534F9" w:rsidP="003935CB">
      <w:pPr>
        <w:tabs>
          <w:tab w:val="left" w:pos="1440"/>
        </w:tabs>
        <w:autoSpaceDE w:val="0"/>
        <w:autoSpaceDN w:val="0"/>
        <w:adjustRightInd w:val="0"/>
        <w:jc w:val="both"/>
        <w:rPr>
          <w:rFonts w:asciiTheme="majorHAnsi" w:hAnsiTheme="majorHAnsi" w:cstheme="majorHAnsi"/>
          <w:b/>
        </w:rPr>
      </w:pPr>
    </w:p>
    <w:p w14:paraId="7E135282" w14:textId="77777777" w:rsidR="00E610F2" w:rsidRPr="00020CD0" w:rsidRDefault="00E610F2" w:rsidP="003935CB">
      <w:pPr>
        <w:tabs>
          <w:tab w:val="left" w:pos="1440"/>
        </w:tabs>
        <w:autoSpaceDE w:val="0"/>
        <w:autoSpaceDN w:val="0"/>
        <w:adjustRightInd w:val="0"/>
        <w:jc w:val="both"/>
        <w:rPr>
          <w:rFonts w:asciiTheme="minorHAnsi" w:hAnsiTheme="minorHAnsi" w:cstheme="minorHAnsi"/>
          <w:b/>
        </w:rPr>
      </w:pPr>
    </w:p>
    <w:p w14:paraId="7CC4ABA9" w14:textId="19B99BEF" w:rsidR="00A633DE" w:rsidRPr="00020CD0" w:rsidRDefault="00A633DE"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DOURADOQUARA - CONCORRÊNCIA ELETRÔNICA Nº 001/2024</w:t>
      </w:r>
    </w:p>
    <w:p w14:paraId="6539B9ED" w14:textId="33E00355" w:rsidR="00A633DE" w:rsidRPr="00020CD0" w:rsidRDefault="00A633DE"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Execução de obra do Portal da Cidade de Douradoquara - MG, situado na Rodovia lMG-741 (Av. João Pinheiro), no Município de Douradoquara – MG, torna público que no dia 09/05/2024 fará realizar. Horário de encerramento de recebimento das propostas 09h00min do dia 23/04/2024. Data da abertura: 09/05/2024, às 09h00h, no sítio </w:t>
      </w:r>
      <w:hyperlink r:id="rId70" w:history="1">
        <w:r w:rsidRPr="00020CD0">
          <w:rPr>
            <w:rStyle w:val="Hyperlink"/>
            <w:rFonts w:asciiTheme="majorHAnsi" w:hAnsiTheme="majorHAnsi" w:cstheme="majorHAnsi"/>
          </w:rPr>
          <w:t>www.licitanet.com.br</w:t>
        </w:r>
      </w:hyperlink>
      <w:r w:rsidRPr="00020CD0">
        <w:rPr>
          <w:rFonts w:asciiTheme="majorHAnsi" w:hAnsiTheme="majorHAnsi" w:cstheme="majorHAnsi"/>
        </w:rPr>
        <w:t xml:space="preserve">. A licitante deverá encaminhar proposta e documentos de habilitação, exclusivamente por meio do SISTEMA ELETRÔNICO, até a data e horário marcado para abertura da sessão, quando então encerrar-se-á automaticamente a fase de recebimento de propostas. O EDITAL ENCONTRA-SE DISPONÍVEL NA INTERNET (Rede Mundial de Computadores), NOS SITES </w:t>
      </w:r>
      <w:hyperlink r:id="rId71" w:history="1">
        <w:r w:rsidRPr="00020CD0">
          <w:rPr>
            <w:rStyle w:val="Hyperlink"/>
            <w:rFonts w:asciiTheme="majorHAnsi" w:hAnsiTheme="majorHAnsi" w:cstheme="majorHAnsi"/>
          </w:rPr>
          <w:t>www.licitanet.br</w:t>
        </w:r>
      </w:hyperlink>
      <w:r w:rsidRPr="00020CD0">
        <w:rPr>
          <w:rFonts w:asciiTheme="majorHAnsi" w:hAnsiTheme="majorHAnsi" w:cstheme="majorHAnsi"/>
        </w:rPr>
        <w:t xml:space="preserve"> e </w:t>
      </w:r>
      <w:hyperlink r:id="rId72" w:history="1">
        <w:r w:rsidRPr="00020CD0">
          <w:rPr>
            <w:rStyle w:val="Hyperlink"/>
            <w:rFonts w:asciiTheme="majorHAnsi" w:hAnsiTheme="majorHAnsi" w:cstheme="majorHAnsi"/>
          </w:rPr>
          <w:t>www.douradoquara.mg.gov.br</w:t>
        </w:r>
      </w:hyperlink>
      <w:r w:rsidR="00297A59" w:rsidRPr="00020CD0">
        <w:rPr>
          <w:rFonts w:asciiTheme="majorHAnsi" w:hAnsiTheme="majorHAnsi" w:cstheme="majorHAnsi"/>
        </w:rPr>
        <w:t>.</w:t>
      </w:r>
    </w:p>
    <w:p w14:paraId="05DF1C9B" w14:textId="77777777" w:rsidR="00D534F9" w:rsidRPr="00020CD0" w:rsidRDefault="00D534F9" w:rsidP="003935CB">
      <w:pPr>
        <w:tabs>
          <w:tab w:val="left" w:pos="1440"/>
        </w:tabs>
        <w:autoSpaceDE w:val="0"/>
        <w:autoSpaceDN w:val="0"/>
        <w:adjustRightInd w:val="0"/>
        <w:jc w:val="both"/>
        <w:rPr>
          <w:rFonts w:asciiTheme="majorHAnsi" w:hAnsiTheme="majorHAnsi" w:cstheme="majorHAnsi"/>
          <w:b/>
        </w:rPr>
      </w:pPr>
    </w:p>
    <w:p w14:paraId="41064D3F" w14:textId="77777777" w:rsidR="00020CD0" w:rsidRPr="00020CD0" w:rsidRDefault="00020CD0" w:rsidP="003935CB">
      <w:pPr>
        <w:tabs>
          <w:tab w:val="left" w:pos="1440"/>
        </w:tabs>
        <w:autoSpaceDE w:val="0"/>
        <w:autoSpaceDN w:val="0"/>
        <w:adjustRightInd w:val="0"/>
        <w:jc w:val="both"/>
        <w:rPr>
          <w:rFonts w:asciiTheme="majorHAnsi" w:hAnsiTheme="majorHAnsi" w:cstheme="majorHAnsi"/>
          <w:b/>
        </w:rPr>
      </w:pPr>
    </w:p>
    <w:p w14:paraId="01D74006" w14:textId="2A140915" w:rsidR="003668B3" w:rsidRPr="00020CD0" w:rsidRDefault="003668B3"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GURINHATÃ - ERRATA - CONCORRÊNCIA ELETRÔNICA 004/2024</w:t>
      </w:r>
    </w:p>
    <w:p w14:paraId="2AC41C04" w14:textId="09E475DF" w:rsidR="00B0355E" w:rsidRPr="00020CD0" w:rsidRDefault="003668B3"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Pr="00020CD0">
        <w:rPr>
          <w:rFonts w:asciiTheme="majorHAnsi" w:hAnsiTheme="majorHAnsi" w:cstheme="majorHAnsi"/>
        </w:rPr>
        <w:t>Execução de construção de centro de fisioterapia</w:t>
      </w:r>
      <w:r w:rsidRPr="00020CD0">
        <w:rPr>
          <w:rFonts w:asciiTheme="majorHAnsi" w:hAnsiTheme="majorHAnsi" w:cstheme="majorHAnsi"/>
        </w:rPr>
        <w:t>, em estrita conformidade com os Projetos Básicos, Planilhas Orçamentárias, Cronogramas Físico-Financeiro e demais documentos constantes nos autos. ONDE SE LÊ:“Início da Sessão de Disputa de Preços: às 09:00h do dia 02/05/2024”,LEIA-SE: “Início da Sessão de Disputa de Preços: às 09:00h do dia 06/05/2024”. A licitação ocorrerá no endereço eletrônico: Plataforma LICITANET - Licitações El</w:t>
      </w:r>
      <w:r w:rsidRPr="00020CD0">
        <w:rPr>
          <w:rFonts w:asciiTheme="majorHAnsi" w:hAnsiTheme="majorHAnsi" w:cstheme="majorHAnsi"/>
        </w:rPr>
        <w:t xml:space="preserve">etrônicas </w:t>
      </w:r>
      <w:hyperlink r:id="rId73" w:history="1">
        <w:r w:rsidRPr="00020CD0">
          <w:rPr>
            <w:rStyle w:val="Hyperlink"/>
            <w:rFonts w:asciiTheme="majorHAnsi" w:hAnsiTheme="majorHAnsi" w:cstheme="majorHAnsi"/>
          </w:rPr>
          <w:t>www.licitanet.com.br</w:t>
        </w:r>
      </w:hyperlink>
      <w:r w:rsidRPr="00020CD0">
        <w:rPr>
          <w:rFonts w:asciiTheme="majorHAnsi" w:hAnsiTheme="majorHAnsi" w:cstheme="majorHAnsi"/>
        </w:rPr>
        <w:t xml:space="preserve">, horário de Brasília. Poderão participar da Licitação pessoas jurídicas que atuam no ramo pertinente ao objeto licitado, observadas as condições constantes do Edital. O Edital Completo poderá ser obtido pelos interessados no site: </w:t>
      </w:r>
      <w:hyperlink r:id="rId74" w:history="1">
        <w:r w:rsidRPr="00020CD0">
          <w:rPr>
            <w:rStyle w:val="Hyperlink"/>
            <w:rFonts w:asciiTheme="majorHAnsi" w:hAnsiTheme="majorHAnsi" w:cstheme="majorHAnsi"/>
          </w:rPr>
          <w:t>www.gurinhata.mg.gov.br</w:t>
        </w:r>
      </w:hyperlink>
      <w:r w:rsidRPr="00020CD0">
        <w:rPr>
          <w:rFonts w:asciiTheme="majorHAnsi" w:hAnsiTheme="majorHAnsi" w:cstheme="majorHAnsi"/>
        </w:rPr>
        <w:t xml:space="preserve">, via e-mail: </w:t>
      </w:r>
      <w:hyperlink r:id="rId75" w:history="1">
        <w:r w:rsidRPr="00020CD0">
          <w:rPr>
            <w:rStyle w:val="Hyperlink"/>
            <w:rFonts w:asciiTheme="majorHAnsi" w:hAnsiTheme="majorHAnsi" w:cstheme="majorHAnsi"/>
          </w:rPr>
          <w:t>licitacao@gurinhata.mg.gov.br</w:t>
        </w:r>
      </w:hyperlink>
      <w:r w:rsidRPr="00020CD0">
        <w:rPr>
          <w:rFonts w:asciiTheme="majorHAnsi" w:hAnsiTheme="majorHAnsi" w:cstheme="majorHAnsi"/>
        </w:rPr>
        <w:t>.</w:t>
      </w:r>
    </w:p>
    <w:p w14:paraId="26DB3093" w14:textId="77777777" w:rsidR="003943FE" w:rsidRPr="00020CD0" w:rsidRDefault="003943FE" w:rsidP="003935CB">
      <w:pPr>
        <w:tabs>
          <w:tab w:val="left" w:pos="1440"/>
        </w:tabs>
        <w:autoSpaceDE w:val="0"/>
        <w:autoSpaceDN w:val="0"/>
        <w:adjustRightInd w:val="0"/>
        <w:jc w:val="both"/>
        <w:rPr>
          <w:rFonts w:asciiTheme="minorHAnsi" w:hAnsiTheme="minorHAnsi" w:cstheme="minorHAnsi"/>
          <w:b/>
        </w:rPr>
      </w:pPr>
    </w:p>
    <w:p w14:paraId="2437457D" w14:textId="77777777" w:rsidR="00D66DC8" w:rsidRDefault="00D66DC8" w:rsidP="003935CB">
      <w:pPr>
        <w:tabs>
          <w:tab w:val="left" w:pos="1440"/>
        </w:tabs>
        <w:autoSpaceDE w:val="0"/>
        <w:autoSpaceDN w:val="0"/>
        <w:adjustRightInd w:val="0"/>
        <w:jc w:val="both"/>
        <w:rPr>
          <w:rFonts w:asciiTheme="minorHAnsi" w:hAnsiTheme="minorHAnsi" w:cstheme="minorHAnsi"/>
          <w:b/>
        </w:rPr>
      </w:pPr>
    </w:p>
    <w:p w14:paraId="2AD2C9D7" w14:textId="77777777" w:rsidR="00A64E5C" w:rsidRPr="00020CD0" w:rsidRDefault="00A64E5C" w:rsidP="003935CB">
      <w:pPr>
        <w:tabs>
          <w:tab w:val="left" w:pos="1440"/>
        </w:tabs>
        <w:autoSpaceDE w:val="0"/>
        <w:autoSpaceDN w:val="0"/>
        <w:adjustRightInd w:val="0"/>
        <w:jc w:val="both"/>
        <w:rPr>
          <w:rFonts w:asciiTheme="minorHAnsi" w:hAnsiTheme="minorHAnsi" w:cstheme="minorHAnsi"/>
          <w:b/>
        </w:rPr>
      </w:pPr>
    </w:p>
    <w:p w14:paraId="5C76D2C4" w14:textId="77777777" w:rsidR="009D0744" w:rsidRPr="00020CD0" w:rsidRDefault="003943FE"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w:t>
      </w:r>
      <w:r w:rsidR="009D0744" w:rsidRPr="00020CD0">
        <w:rPr>
          <w:rFonts w:asciiTheme="minorHAnsi" w:hAnsiTheme="minorHAnsi" w:cstheme="minorHAnsi"/>
          <w:b/>
        </w:rPr>
        <w:t xml:space="preserve">EITURA MUNICIPAL DE GUIRICEMA </w:t>
      </w:r>
    </w:p>
    <w:p w14:paraId="428E3C5C" w14:textId="77777777" w:rsidR="009D0744" w:rsidRPr="00020CD0" w:rsidRDefault="009D0744" w:rsidP="003935CB">
      <w:pPr>
        <w:tabs>
          <w:tab w:val="left" w:pos="1440"/>
        </w:tabs>
        <w:autoSpaceDE w:val="0"/>
        <w:autoSpaceDN w:val="0"/>
        <w:adjustRightInd w:val="0"/>
        <w:jc w:val="both"/>
        <w:rPr>
          <w:rFonts w:asciiTheme="minorHAnsi" w:hAnsiTheme="minorHAnsi" w:cstheme="minorHAnsi"/>
          <w:b/>
        </w:rPr>
      </w:pPr>
    </w:p>
    <w:p w14:paraId="106AC8FA" w14:textId="5580A030" w:rsidR="003943FE" w:rsidRPr="00020CD0" w:rsidRDefault="003943FE"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CONCORRÊNCIA ELETRÔNICA N° 4/2024</w:t>
      </w:r>
    </w:p>
    <w:p w14:paraId="2E69FF8E" w14:textId="337DC639" w:rsidR="003943FE" w:rsidRPr="00020CD0" w:rsidRDefault="003943FE"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da obra de calçamento em bloquete na estrada de acesso à Comunidade do Cruzeiro, no Município de Guiricema-MG. O edital e seus anexos encontram-se à disposição no site oficial do município </w:t>
      </w:r>
      <w:hyperlink r:id="rId76" w:history="1">
        <w:r w:rsidRPr="00020CD0">
          <w:rPr>
            <w:rStyle w:val="Hyperlink"/>
            <w:rFonts w:asciiTheme="majorHAnsi" w:hAnsiTheme="majorHAnsi" w:cstheme="majorHAnsi"/>
          </w:rPr>
          <w:t>www.guiricema.mg.gov.br</w:t>
        </w:r>
      </w:hyperlink>
      <w:r w:rsidRPr="00020CD0">
        <w:rPr>
          <w:rFonts w:asciiTheme="majorHAnsi" w:hAnsiTheme="majorHAnsi" w:cstheme="majorHAnsi"/>
        </w:rPr>
        <w:t>.</w:t>
      </w:r>
    </w:p>
    <w:p w14:paraId="6E5C9684" w14:textId="77777777" w:rsidR="009D0744" w:rsidRPr="00020CD0" w:rsidRDefault="009D0744" w:rsidP="003935CB">
      <w:pPr>
        <w:tabs>
          <w:tab w:val="left" w:pos="1440"/>
        </w:tabs>
        <w:autoSpaceDE w:val="0"/>
        <w:autoSpaceDN w:val="0"/>
        <w:adjustRightInd w:val="0"/>
        <w:jc w:val="both"/>
        <w:rPr>
          <w:rFonts w:asciiTheme="majorHAnsi" w:hAnsiTheme="majorHAnsi" w:cstheme="majorHAnsi"/>
        </w:rPr>
      </w:pPr>
    </w:p>
    <w:p w14:paraId="456F04CB" w14:textId="77777777" w:rsidR="009D0744" w:rsidRPr="00020CD0" w:rsidRDefault="009D0744"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CONCORRÊNCIA ELETRÔNICA N° 5/2024</w:t>
      </w:r>
    </w:p>
    <w:p w14:paraId="7107288E" w14:textId="5F4899E0" w:rsidR="009D0744" w:rsidRPr="00020CD0" w:rsidRDefault="009D0744"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de obras de reforma e adequação do galpão multiuso, situado na Rua Vereador José Manoel, Centro, e de reformas das quadras poliesportivas cobertas, situadas na Avenida Maria Júlia Ferraz, Bairro Bengo, no Distrito de Tuiutinga e no Distrito de Vilas Boas, no Município de Guiricema-MG. O edital e seus anexos encontram-se à disposição no site oficial do município </w:t>
      </w:r>
      <w:hyperlink r:id="rId77" w:history="1">
        <w:r w:rsidRPr="00020CD0">
          <w:rPr>
            <w:rStyle w:val="Hyperlink"/>
            <w:rFonts w:asciiTheme="majorHAnsi" w:hAnsiTheme="majorHAnsi" w:cstheme="majorHAnsi"/>
          </w:rPr>
          <w:t>www.guiricema.mg.gov.br</w:t>
        </w:r>
      </w:hyperlink>
      <w:r w:rsidRPr="00020CD0">
        <w:rPr>
          <w:rFonts w:asciiTheme="majorHAnsi" w:hAnsiTheme="majorHAnsi" w:cstheme="majorHAnsi"/>
        </w:rPr>
        <w:t>.</w:t>
      </w:r>
    </w:p>
    <w:p w14:paraId="5F2FB305" w14:textId="77777777" w:rsidR="003943FE" w:rsidRPr="00020CD0" w:rsidRDefault="003943FE" w:rsidP="003935CB">
      <w:pPr>
        <w:tabs>
          <w:tab w:val="left" w:pos="1440"/>
        </w:tabs>
        <w:autoSpaceDE w:val="0"/>
        <w:autoSpaceDN w:val="0"/>
        <w:adjustRightInd w:val="0"/>
        <w:jc w:val="both"/>
        <w:rPr>
          <w:rFonts w:asciiTheme="majorHAnsi" w:hAnsiTheme="majorHAnsi" w:cstheme="majorHAnsi"/>
        </w:rPr>
      </w:pPr>
    </w:p>
    <w:p w14:paraId="57084F36" w14:textId="77777777" w:rsidR="00E610F2" w:rsidRPr="00020CD0" w:rsidRDefault="00E610F2" w:rsidP="003935CB">
      <w:pPr>
        <w:tabs>
          <w:tab w:val="left" w:pos="1440"/>
        </w:tabs>
        <w:autoSpaceDE w:val="0"/>
        <w:autoSpaceDN w:val="0"/>
        <w:adjustRightInd w:val="0"/>
        <w:jc w:val="both"/>
        <w:rPr>
          <w:rFonts w:asciiTheme="minorHAnsi" w:hAnsiTheme="minorHAnsi" w:cstheme="minorHAnsi"/>
          <w:b/>
        </w:rPr>
      </w:pPr>
    </w:p>
    <w:p w14:paraId="07E727B7" w14:textId="137E4352" w:rsidR="00287B11" w:rsidRPr="00020CD0" w:rsidRDefault="00287B11"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IGUATAMA - PREGÃO ELETRÔNICO 030/2024</w:t>
      </w:r>
    </w:p>
    <w:p w14:paraId="31073126" w14:textId="010A7472" w:rsidR="00287B11" w:rsidRPr="00020CD0" w:rsidRDefault="00287B11"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Prestação de serviços para recebimento e disposição final de resíduos sólidos urbanos classe II (não perigoso) para atender as necessidades da secretaria municipal de </w:t>
      </w:r>
      <w:hyperlink r:id="rId78" w:history="1">
        <w:r w:rsidRPr="00020CD0">
          <w:rPr>
            <w:rStyle w:val="Hyperlink"/>
            <w:rFonts w:asciiTheme="majorHAnsi" w:hAnsiTheme="majorHAnsi" w:cstheme="majorHAnsi"/>
          </w:rPr>
          <w:t>www.ind.com.agro</w:t>
        </w:r>
      </w:hyperlink>
      <w:r w:rsidRPr="00020CD0">
        <w:rPr>
          <w:rFonts w:asciiTheme="majorHAnsi" w:hAnsiTheme="majorHAnsi" w:cstheme="majorHAnsi"/>
        </w:rPr>
        <w:t xml:space="preserve"> e meio ambiente do município de Iguatama/MG. </w:t>
      </w:r>
      <w:r w:rsidR="001E4B8E" w:rsidRPr="00020CD0">
        <w:rPr>
          <w:rFonts w:asciiTheme="majorHAnsi" w:hAnsiTheme="majorHAnsi" w:cstheme="majorHAnsi"/>
        </w:rPr>
        <w:t>A</w:t>
      </w:r>
      <w:r w:rsidRPr="00020CD0">
        <w:rPr>
          <w:rFonts w:asciiTheme="majorHAnsi" w:hAnsiTheme="majorHAnsi" w:cstheme="majorHAnsi"/>
        </w:rPr>
        <w:t xml:space="preserve">bertura: 08/05/2024 às 09:00h. Edital disponível: 23/04/2024 no Setor de Licitações: (037) 3353-2289 e site </w:t>
      </w:r>
      <w:hyperlink r:id="rId79" w:history="1">
        <w:r w:rsidRPr="00020CD0">
          <w:rPr>
            <w:rStyle w:val="Hyperlink"/>
            <w:rFonts w:asciiTheme="majorHAnsi" w:hAnsiTheme="majorHAnsi" w:cstheme="majorHAnsi"/>
          </w:rPr>
          <w:t>www.iguatama.mg.gov.br</w:t>
        </w:r>
      </w:hyperlink>
      <w:r w:rsidRPr="00020CD0">
        <w:rPr>
          <w:rFonts w:asciiTheme="majorHAnsi" w:hAnsiTheme="majorHAnsi" w:cstheme="majorHAnsi"/>
        </w:rPr>
        <w:t xml:space="preserve"> e </w:t>
      </w:r>
      <w:hyperlink r:id="rId80" w:history="1">
        <w:r w:rsidRPr="00020CD0">
          <w:rPr>
            <w:rStyle w:val="Hyperlink"/>
            <w:rFonts w:asciiTheme="majorHAnsi" w:hAnsiTheme="majorHAnsi" w:cstheme="majorHAnsi"/>
          </w:rPr>
          <w:t>www.licitanet.com.br</w:t>
        </w:r>
      </w:hyperlink>
      <w:r w:rsidRPr="00020CD0">
        <w:rPr>
          <w:rFonts w:asciiTheme="majorHAnsi" w:hAnsiTheme="majorHAnsi" w:cstheme="majorHAnsi"/>
        </w:rPr>
        <w:t>.</w:t>
      </w:r>
    </w:p>
    <w:p w14:paraId="6F47A741" w14:textId="77777777" w:rsidR="00287B11" w:rsidRPr="00020CD0" w:rsidRDefault="00287B11" w:rsidP="003935CB">
      <w:pPr>
        <w:tabs>
          <w:tab w:val="left" w:pos="1440"/>
        </w:tabs>
        <w:autoSpaceDE w:val="0"/>
        <w:autoSpaceDN w:val="0"/>
        <w:adjustRightInd w:val="0"/>
        <w:jc w:val="both"/>
        <w:rPr>
          <w:rFonts w:asciiTheme="majorHAnsi" w:hAnsiTheme="majorHAnsi" w:cstheme="majorHAnsi"/>
        </w:rPr>
      </w:pPr>
    </w:p>
    <w:p w14:paraId="161F0BFE" w14:textId="77777777" w:rsidR="0000001F" w:rsidRPr="00020CD0" w:rsidRDefault="0000001F" w:rsidP="003935CB">
      <w:pPr>
        <w:tabs>
          <w:tab w:val="left" w:pos="1440"/>
        </w:tabs>
        <w:autoSpaceDE w:val="0"/>
        <w:autoSpaceDN w:val="0"/>
        <w:adjustRightInd w:val="0"/>
        <w:jc w:val="both"/>
        <w:rPr>
          <w:rFonts w:asciiTheme="minorHAnsi" w:hAnsiTheme="minorHAnsi" w:cstheme="minorHAnsi"/>
          <w:b/>
        </w:rPr>
      </w:pPr>
    </w:p>
    <w:p w14:paraId="108ECCCD" w14:textId="70B5A624" w:rsidR="0000001F" w:rsidRPr="00020CD0" w:rsidRDefault="0000001F"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ITURAMA – CONCORRÊNCIA ELETRÔNICA Nº 03/2024</w:t>
      </w:r>
    </w:p>
    <w:p w14:paraId="0372B848" w14:textId="1C73469A" w:rsidR="0000001F" w:rsidRPr="00020CD0" w:rsidRDefault="0000001F"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Contratação de empresa de engenharia para construção de uma praça no bairro Nossa Senhora Aparecida, no Município de Iturama, com recursos provenientes do Ministério do Desenvolvimento Regional por intermédio da Caixa Econômica Federal, Convênio nº. 928600 - Operação nº 1082837-08. O edital e seus anexos encontram-se disponíveis para acesso dos interessados no site </w:t>
      </w:r>
      <w:hyperlink r:id="rId81" w:history="1">
        <w:r w:rsidRPr="00020CD0">
          <w:rPr>
            <w:rStyle w:val="Hyperlink"/>
            <w:rFonts w:asciiTheme="majorHAnsi" w:hAnsiTheme="majorHAnsi" w:cstheme="majorHAnsi"/>
          </w:rPr>
          <w:t>www.licitanet.com.br</w:t>
        </w:r>
      </w:hyperlink>
      <w:r w:rsidRPr="00020CD0">
        <w:rPr>
          <w:rFonts w:asciiTheme="majorHAnsi" w:hAnsiTheme="majorHAnsi" w:cstheme="majorHAnsi"/>
        </w:rPr>
        <w:t xml:space="preserve"> e no Portal Nacional de Contratações Públicas - PNCP </w:t>
      </w:r>
      <w:hyperlink r:id="rId82" w:history="1">
        <w:r w:rsidRPr="00020CD0">
          <w:rPr>
            <w:rStyle w:val="Hyperlink"/>
            <w:rFonts w:asciiTheme="majorHAnsi" w:hAnsiTheme="majorHAnsi" w:cstheme="majorHAnsi"/>
          </w:rPr>
          <w:t>www.pncp.gov.br</w:t>
        </w:r>
      </w:hyperlink>
      <w:r w:rsidRPr="00020CD0">
        <w:rPr>
          <w:rFonts w:asciiTheme="majorHAnsi" w:hAnsiTheme="majorHAnsi" w:cstheme="majorHAnsi"/>
        </w:rPr>
        <w:t xml:space="preserve">. Recebimento das propostas exclusivamente por meio eletrônico: Até as 08:59h do dia 03/06/2024. Abertura das propostas e sessão de lances: A partir das 09:00h do dia 03/06/2024. </w:t>
      </w:r>
    </w:p>
    <w:p w14:paraId="67513C07" w14:textId="77777777" w:rsidR="00020CD0" w:rsidRDefault="00020CD0" w:rsidP="003935CB">
      <w:pPr>
        <w:tabs>
          <w:tab w:val="left" w:pos="1440"/>
        </w:tabs>
        <w:autoSpaceDE w:val="0"/>
        <w:autoSpaceDN w:val="0"/>
        <w:adjustRightInd w:val="0"/>
        <w:jc w:val="both"/>
        <w:rPr>
          <w:rFonts w:asciiTheme="minorHAnsi" w:hAnsiTheme="minorHAnsi" w:cstheme="minorHAnsi"/>
          <w:b/>
        </w:rPr>
      </w:pPr>
    </w:p>
    <w:p w14:paraId="77719CA8" w14:textId="77777777" w:rsidR="00D66DC8" w:rsidRPr="00020CD0" w:rsidRDefault="00D66DC8" w:rsidP="003935CB">
      <w:pPr>
        <w:tabs>
          <w:tab w:val="left" w:pos="1440"/>
        </w:tabs>
        <w:autoSpaceDE w:val="0"/>
        <w:autoSpaceDN w:val="0"/>
        <w:adjustRightInd w:val="0"/>
        <w:jc w:val="both"/>
        <w:rPr>
          <w:rFonts w:asciiTheme="minorHAnsi" w:hAnsiTheme="minorHAnsi" w:cstheme="minorHAnsi"/>
          <w:b/>
          <w:sz w:val="18"/>
        </w:rPr>
      </w:pPr>
    </w:p>
    <w:p w14:paraId="7A394515" w14:textId="3FDB0981" w:rsidR="000F0C18" w:rsidRPr="00020CD0" w:rsidRDefault="000F0C1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JABOTICATUBAS - CONCORRÊNCIA ELETRÔNICA Nº 004/2024</w:t>
      </w:r>
    </w:p>
    <w:p w14:paraId="7AB0A05C" w14:textId="72F4963E" w:rsidR="00287B11" w:rsidRPr="00020CD0" w:rsidRDefault="000F0C1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das obras de pavimentação asfáltica em tratamento superficial duplo (TSD) no trecho da Avenida Santo Antônio, B. Campo Grande, Município de Jaboticatubas-MG. Data: 09 de maio de 2024; Horário: 09 horas; Local: Plataforma de Licitações AMM LICITA; Tipo: Menor Preço; Critério de Julgamento: Preço global. Maiores informações: Pça Nossa Senhora da Conceição, 38 – Centro, CEP 35.830-000, Jaboticatubas/MG; </w:t>
      </w:r>
      <w:r w:rsidR="001E4B8E" w:rsidRPr="00020CD0">
        <w:rPr>
          <w:rFonts w:asciiTheme="majorHAnsi" w:hAnsiTheme="majorHAnsi" w:cstheme="majorHAnsi"/>
        </w:rPr>
        <w:t>Telefones</w:t>
      </w:r>
      <w:r w:rsidRPr="00020CD0">
        <w:rPr>
          <w:rFonts w:asciiTheme="majorHAnsi" w:hAnsiTheme="majorHAnsi" w:cstheme="majorHAnsi"/>
        </w:rPr>
        <w:t xml:space="preserve">: (31) 2010-7128, (31) 2010-7129, (31) 2010-7130; e-mails: </w:t>
      </w:r>
      <w:hyperlink r:id="rId83" w:history="1">
        <w:r w:rsidRPr="00020CD0">
          <w:rPr>
            <w:rStyle w:val="Hyperlink"/>
            <w:rFonts w:asciiTheme="majorHAnsi" w:hAnsiTheme="majorHAnsi" w:cstheme="majorHAnsi"/>
          </w:rPr>
          <w:t>licitacao@jaboticatubas.mg.gov.br</w:t>
        </w:r>
      </w:hyperlink>
      <w:r w:rsidRPr="00020CD0">
        <w:rPr>
          <w:rFonts w:asciiTheme="majorHAnsi" w:hAnsiTheme="majorHAnsi" w:cstheme="majorHAnsi"/>
        </w:rPr>
        <w:t xml:space="preserve"> e </w:t>
      </w:r>
      <w:hyperlink r:id="rId84" w:history="1">
        <w:r w:rsidRPr="00020CD0">
          <w:rPr>
            <w:rStyle w:val="Hyperlink"/>
            <w:rFonts w:asciiTheme="majorHAnsi" w:hAnsiTheme="majorHAnsi" w:cstheme="majorHAnsi"/>
          </w:rPr>
          <w:t>licitacao3@jaboticatubas.mg.gov.br</w:t>
        </w:r>
      </w:hyperlink>
      <w:r w:rsidRPr="00020CD0">
        <w:rPr>
          <w:rFonts w:asciiTheme="majorHAnsi" w:hAnsiTheme="majorHAnsi" w:cstheme="majorHAnsi"/>
        </w:rPr>
        <w:t xml:space="preserve">, Site: </w:t>
      </w:r>
      <w:hyperlink r:id="rId85" w:history="1">
        <w:r w:rsidRPr="00020CD0">
          <w:rPr>
            <w:rStyle w:val="Hyperlink"/>
            <w:rFonts w:asciiTheme="majorHAnsi" w:hAnsiTheme="majorHAnsi" w:cstheme="majorHAnsi"/>
          </w:rPr>
          <w:t>www.jaboticatubas.mg.gov.br</w:t>
        </w:r>
      </w:hyperlink>
      <w:r w:rsidRPr="00020CD0">
        <w:rPr>
          <w:rFonts w:asciiTheme="majorHAnsi" w:hAnsiTheme="majorHAnsi" w:cstheme="majorHAnsi"/>
        </w:rPr>
        <w:t>.</w:t>
      </w:r>
    </w:p>
    <w:p w14:paraId="7ACCEEEF" w14:textId="77777777" w:rsidR="000F0C18" w:rsidRPr="00020CD0" w:rsidRDefault="000F0C18" w:rsidP="003935CB">
      <w:pPr>
        <w:tabs>
          <w:tab w:val="left" w:pos="1440"/>
        </w:tabs>
        <w:autoSpaceDE w:val="0"/>
        <w:autoSpaceDN w:val="0"/>
        <w:adjustRightInd w:val="0"/>
        <w:jc w:val="both"/>
        <w:rPr>
          <w:rFonts w:asciiTheme="majorHAnsi" w:hAnsiTheme="majorHAnsi" w:cstheme="majorHAnsi"/>
          <w:sz w:val="18"/>
        </w:rPr>
      </w:pPr>
    </w:p>
    <w:p w14:paraId="22F7381E" w14:textId="77777777" w:rsidR="000F0C18" w:rsidRDefault="000F0C18" w:rsidP="003935CB">
      <w:pPr>
        <w:tabs>
          <w:tab w:val="left" w:pos="1440"/>
        </w:tabs>
        <w:autoSpaceDE w:val="0"/>
        <w:autoSpaceDN w:val="0"/>
        <w:adjustRightInd w:val="0"/>
        <w:jc w:val="both"/>
        <w:rPr>
          <w:rFonts w:asciiTheme="majorHAnsi" w:hAnsiTheme="majorHAnsi" w:cstheme="majorHAnsi"/>
          <w:sz w:val="18"/>
        </w:rPr>
      </w:pPr>
    </w:p>
    <w:p w14:paraId="7395F560" w14:textId="77777777" w:rsidR="00A64E5C" w:rsidRDefault="00A64E5C" w:rsidP="003935CB">
      <w:pPr>
        <w:tabs>
          <w:tab w:val="left" w:pos="1440"/>
        </w:tabs>
        <w:autoSpaceDE w:val="0"/>
        <w:autoSpaceDN w:val="0"/>
        <w:adjustRightInd w:val="0"/>
        <w:jc w:val="both"/>
        <w:rPr>
          <w:rFonts w:asciiTheme="majorHAnsi" w:hAnsiTheme="majorHAnsi" w:cstheme="majorHAnsi"/>
          <w:sz w:val="18"/>
        </w:rPr>
      </w:pPr>
    </w:p>
    <w:p w14:paraId="5AF34D86" w14:textId="77777777" w:rsidR="00A64E5C" w:rsidRDefault="00A64E5C" w:rsidP="003935CB">
      <w:pPr>
        <w:tabs>
          <w:tab w:val="left" w:pos="1440"/>
        </w:tabs>
        <w:autoSpaceDE w:val="0"/>
        <w:autoSpaceDN w:val="0"/>
        <w:adjustRightInd w:val="0"/>
        <w:jc w:val="both"/>
        <w:rPr>
          <w:rFonts w:asciiTheme="majorHAnsi" w:hAnsiTheme="majorHAnsi" w:cstheme="majorHAnsi"/>
          <w:sz w:val="18"/>
        </w:rPr>
      </w:pPr>
    </w:p>
    <w:p w14:paraId="42F1EC04" w14:textId="77777777" w:rsidR="00A64E5C" w:rsidRDefault="00A64E5C" w:rsidP="003935CB">
      <w:pPr>
        <w:tabs>
          <w:tab w:val="left" w:pos="1440"/>
        </w:tabs>
        <w:autoSpaceDE w:val="0"/>
        <w:autoSpaceDN w:val="0"/>
        <w:adjustRightInd w:val="0"/>
        <w:jc w:val="both"/>
        <w:rPr>
          <w:rFonts w:asciiTheme="majorHAnsi" w:hAnsiTheme="majorHAnsi" w:cstheme="majorHAnsi"/>
          <w:sz w:val="18"/>
        </w:rPr>
      </w:pPr>
    </w:p>
    <w:p w14:paraId="55F8233A" w14:textId="77777777" w:rsidR="00A64E5C" w:rsidRDefault="00A64E5C" w:rsidP="003935CB">
      <w:pPr>
        <w:tabs>
          <w:tab w:val="left" w:pos="1440"/>
        </w:tabs>
        <w:autoSpaceDE w:val="0"/>
        <w:autoSpaceDN w:val="0"/>
        <w:adjustRightInd w:val="0"/>
        <w:jc w:val="both"/>
        <w:rPr>
          <w:rFonts w:asciiTheme="majorHAnsi" w:hAnsiTheme="majorHAnsi" w:cstheme="majorHAnsi"/>
          <w:sz w:val="18"/>
        </w:rPr>
      </w:pPr>
    </w:p>
    <w:p w14:paraId="2B6C56BE" w14:textId="77777777" w:rsidR="00A64E5C" w:rsidRDefault="00A64E5C" w:rsidP="003935CB">
      <w:pPr>
        <w:tabs>
          <w:tab w:val="left" w:pos="1440"/>
        </w:tabs>
        <w:autoSpaceDE w:val="0"/>
        <w:autoSpaceDN w:val="0"/>
        <w:adjustRightInd w:val="0"/>
        <w:jc w:val="both"/>
        <w:rPr>
          <w:rFonts w:asciiTheme="majorHAnsi" w:hAnsiTheme="majorHAnsi" w:cstheme="majorHAnsi"/>
          <w:sz w:val="18"/>
        </w:rPr>
      </w:pPr>
    </w:p>
    <w:p w14:paraId="7648755C" w14:textId="77777777" w:rsidR="00A64E5C" w:rsidRPr="00020CD0" w:rsidRDefault="00A64E5C" w:rsidP="003935CB">
      <w:pPr>
        <w:tabs>
          <w:tab w:val="left" w:pos="1440"/>
        </w:tabs>
        <w:autoSpaceDE w:val="0"/>
        <w:autoSpaceDN w:val="0"/>
        <w:adjustRightInd w:val="0"/>
        <w:jc w:val="both"/>
        <w:rPr>
          <w:rFonts w:asciiTheme="majorHAnsi" w:hAnsiTheme="majorHAnsi" w:cstheme="majorHAnsi"/>
          <w:sz w:val="18"/>
        </w:rPr>
      </w:pPr>
    </w:p>
    <w:p w14:paraId="1D21981F" w14:textId="1FC1920A" w:rsidR="00D65F41" w:rsidRPr="00020CD0" w:rsidRDefault="00D65F41"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JANAÚBA - CONCORRÊNCIA Nº14/2024</w:t>
      </w:r>
    </w:p>
    <w:p w14:paraId="0130A2F4" w14:textId="7FFE29AD" w:rsidR="000F0C18" w:rsidRPr="00020CD0" w:rsidRDefault="003F3715"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00D65F41" w:rsidRPr="00020CD0">
        <w:rPr>
          <w:rFonts w:asciiTheme="majorHAnsi" w:hAnsiTheme="majorHAnsi" w:cstheme="majorHAnsi"/>
        </w:rPr>
        <w:t xml:space="preserve">Realização de pavimentação em </w:t>
      </w:r>
      <w:r w:rsidR="001E4B8E" w:rsidRPr="00020CD0">
        <w:rPr>
          <w:rFonts w:asciiTheme="majorHAnsi" w:hAnsiTheme="majorHAnsi" w:cstheme="majorHAnsi"/>
        </w:rPr>
        <w:t>CBUQ</w:t>
      </w:r>
      <w:r w:rsidR="00D65F41" w:rsidRPr="00020CD0">
        <w:rPr>
          <w:rFonts w:asciiTheme="majorHAnsi" w:hAnsiTheme="majorHAnsi" w:cstheme="majorHAnsi"/>
        </w:rPr>
        <w:t xml:space="preserve"> e drenagem da Av. Lilia Gonzaga Cavalcante, que realizará no dia 08 de maio de 2024, às 10:00, no endereço </w:t>
      </w:r>
      <w:hyperlink r:id="rId86" w:history="1">
        <w:r w:rsidR="00D65F41" w:rsidRPr="00020CD0">
          <w:rPr>
            <w:rStyle w:val="Hyperlink"/>
            <w:rFonts w:asciiTheme="majorHAnsi" w:hAnsiTheme="majorHAnsi" w:cstheme="majorHAnsi"/>
          </w:rPr>
          <w:t>https://licitar.digital/</w:t>
        </w:r>
      </w:hyperlink>
      <w:r w:rsidR="00D65F41" w:rsidRPr="00020CD0">
        <w:rPr>
          <w:rFonts w:asciiTheme="majorHAnsi" w:hAnsiTheme="majorHAnsi" w:cstheme="majorHAnsi"/>
        </w:rPr>
        <w:t xml:space="preserve">, cuja cópia poderá ser adquirida junto ao setor de licitações, no referido endereço supracitado, no horário de 12:00 às 18:00 horas, nos dias úteis, assim como no site: </w:t>
      </w:r>
      <w:hyperlink r:id="rId87" w:history="1">
        <w:r w:rsidR="00D65F41" w:rsidRPr="00020CD0">
          <w:rPr>
            <w:rStyle w:val="Hyperlink"/>
            <w:rFonts w:asciiTheme="majorHAnsi" w:hAnsiTheme="majorHAnsi" w:cstheme="majorHAnsi"/>
          </w:rPr>
          <w:t>www.janauba.mg.gov.br</w:t>
        </w:r>
      </w:hyperlink>
      <w:r w:rsidR="00D65F41" w:rsidRPr="00020CD0">
        <w:rPr>
          <w:rFonts w:asciiTheme="majorHAnsi" w:hAnsiTheme="majorHAnsi" w:cstheme="majorHAnsi"/>
        </w:rPr>
        <w:t>.</w:t>
      </w:r>
    </w:p>
    <w:p w14:paraId="0FCA2527" w14:textId="77777777" w:rsidR="00D65F41" w:rsidRPr="00020CD0" w:rsidRDefault="00D65F41" w:rsidP="003935CB">
      <w:pPr>
        <w:tabs>
          <w:tab w:val="left" w:pos="1440"/>
        </w:tabs>
        <w:autoSpaceDE w:val="0"/>
        <w:autoSpaceDN w:val="0"/>
        <w:adjustRightInd w:val="0"/>
        <w:jc w:val="both"/>
        <w:rPr>
          <w:rFonts w:asciiTheme="majorHAnsi" w:hAnsiTheme="majorHAnsi" w:cstheme="majorHAnsi"/>
          <w:sz w:val="18"/>
        </w:rPr>
      </w:pPr>
    </w:p>
    <w:p w14:paraId="1B6F1AA4" w14:textId="77777777" w:rsidR="003F3715" w:rsidRPr="00020CD0" w:rsidRDefault="003F3715"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LAVRAS/MG - PREGÃO ELETRÔNICO N° 032/2024</w:t>
      </w:r>
    </w:p>
    <w:p w14:paraId="590000D7" w14:textId="1257E82A" w:rsidR="00D65F41" w:rsidRPr="00020CD0" w:rsidRDefault="003F3715"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Pavimentação asfáltica em CBUQ. Em diversos logradouros do município, com fornecimento de mão de obra, equipamentos e material. Recebimento das propostas: até o dia 08/05/2024 às 10:00horas. Início da sessão de disputa às 10:15hs do dia 08/05/2024. Site </w:t>
      </w:r>
      <w:hyperlink r:id="rId88" w:history="1">
        <w:r w:rsidRPr="00020CD0">
          <w:rPr>
            <w:rStyle w:val="Hyperlink"/>
            <w:rFonts w:asciiTheme="majorHAnsi" w:hAnsiTheme="majorHAnsi" w:cstheme="majorHAnsi"/>
          </w:rPr>
          <w:t>www.portaldecompraspublicas.com.br</w:t>
        </w:r>
      </w:hyperlink>
      <w:r w:rsidRPr="00020CD0">
        <w:rPr>
          <w:rFonts w:asciiTheme="majorHAnsi" w:hAnsiTheme="majorHAnsi" w:cstheme="majorHAnsi"/>
        </w:rPr>
        <w:t xml:space="preserve">. O Edital encontra-se na sede da Prefeitura Municipal, à Av. Dr. Sylvio Menicucci, nº 1575, Bairro Presidente Kennedy, pelo site </w:t>
      </w:r>
      <w:hyperlink r:id="rId89" w:history="1">
        <w:r w:rsidRPr="00020CD0">
          <w:rPr>
            <w:rStyle w:val="Hyperlink"/>
            <w:rFonts w:asciiTheme="majorHAnsi" w:hAnsiTheme="majorHAnsi" w:cstheme="majorHAnsi"/>
          </w:rPr>
          <w:t>www.lavras.mg.gov.br</w:t>
        </w:r>
      </w:hyperlink>
      <w:r w:rsidRPr="00020CD0">
        <w:rPr>
          <w:rFonts w:asciiTheme="majorHAnsi" w:hAnsiTheme="majorHAnsi" w:cstheme="majorHAnsi"/>
        </w:rPr>
        <w:t xml:space="preserve">, </w:t>
      </w:r>
      <w:hyperlink r:id="rId90" w:history="1">
        <w:r w:rsidRPr="00020CD0">
          <w:rPr>
            <w:rStyle w:val="Hyperlink"/>
            <w:rFonts w:asciiTheme="majorHAnsi" w:hAnsiTheme="majorHAnsi" w:cstheme="majorHAnsi"/>
          </w:rPr>
          <w:t>www.portaldecompraspublicas</w:t>
        </w:r>
      </w:hyperlink>
      <w:r w:rsidRPr="00020CD0">
        <w:rPr>
          <w:rFonts w:asciiTheme="majorHAnsi" w:hAnsiTheme="majorHAnsi" w:cstheme="majorHAnsi"/>
        </w:rPr>
        <w:t xml:space="preserve"> ou Portal Nacional de Compras Pública - PNCP Telefax: (35)3694-4021.</w:t>
      </w:r>
    </w:p>
    <w:p w14:paraId="0141862C" w14:textId="77777777" w:rsidR="00320E94" w:rsidRPr="00020CD0" w:rsidRDefault="00320E94" w:rsidP="003935CB">
      <w:pPr>
        <w:tabs>
          <w:tab w:val="left" w:pos="1440"/>
        </w:tabs>
        <w:autoSpaceDE w:val="0"/>
        <w:autoSpaceDN w:val="0"/>
        <w:adjustRightInd w:val="0"/>
        <w:jc w:val="both"/>
        <w:rPr>
          <w:rFonts w:asciiTheme="majorHAnsi" w:hAnsiTheme="majorHAnsi" w:cstheme="majorHAnsi"/>
          <w:b/>
          <w:sz w:val="18"/>
        </w:rPr>
      </w:pPr>
    </w:p>
    <w:p w14:paraId="780DDA84" w14:textId="77777777" w:rsidR="00E610F2" w:rsidRPr="00020CD0" w:rsidRDefault="00E610F2" w:rsidP="003935CB">
      <w:pPr>
        <w:tabs>
          <w:tab w:val="left" w:pos="1440"/>
        </w:tabs>
        <w:autoSpaceDE w:val="0"/>
        <w:autoSpaceDN w:val="0"/>
        <w:adjustRightInd w:val="0"/>
        <w:jc w:val="both"/>
        <w:rPr>
          <w:rFonts w:asciiTheme="majorHAnsi" w:hAnsiTheme="majorHAnsi" w:cstheme="majorHAnsi"/>
          <w:b/>
          <w:sz w:val="18"/>
        </w:rPr>
      </w:pPr>
    </w:p>
    <w:p w14:paraId="22EDA1BD" w14:textId="6D4E63CF" w:rsidR="00320E94" w:rsidRPr="00020CD0" w:rsidRDefault="00320E94"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DE LEOPOLDINA</w:t>
      </w:r>
      <w:r w:rsidRPr="00020CD0">
        <w:rPr>
          <w:rFonts w:asciiTheme="minorHAnsi" w:hAnsiTheme="minorHAnsi" w:cstheme="minorHAnsi"/>
          <w:b/>
        </w:rPr>
        <w:t xml:space="preserve"> -</w:t>
      </w:r>
      <w:r w:rsidRPr="00020CD0">
        <w:rPr>
          <w:rFonts w:asciiTheme="minorHAnsi" w:hAnsiTheme="minorHAnsi" w:cstheme="minorHAnsi"/>
          <w:b/>
        </w:rPr>
        <w:t xml:space="preserve"> CON</w:t>
      </w:r>
      <w:r w:rsidRPr="00020CD0">
        <w:rPr>
          <w:rFonts w:asciiTheme="minorHAnsi" w:hAnsiTheme="minorHAnsi" w:cstheme="minorHAnsi"/>
          <w:b/>
        </w:rPr>
        <w:t>CORRÊNCIA ELETRÔNICA Nº 06/2024</w:t>
      </w:r>
    </w:p>
    <w:p w14:paraId="0AC854D5" w14:textId="426B1717" w:rsidR="00320E94" w:rsidRPr="00020CD0" w:rsidRDefault="00320E94"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Pr="00020CD0">
        <w:rPr>
          <w:rFonts w:asciiTheme="majorHAnsi" w:hAnsiTheme="majorHAnsi" w:cstheme="majorHAnsi"/>
        </w:rPr>
        <w:t>E</w:t>
      </w:r>
      <w:r w:rsidRPr="00020CD0">
        <w:rPr>
          <w:rFonts w:asciiTheme="majorHAnsi" w:hAnsiTheme="majorHAnsi" w:cstheme="majorHAnsi"/>
        </w:rPr>
        <w:t>xecução de obra de pavimentação asfáltica com CBUQ e suas respectivas obras complementares de terraplanagem, drenagem e sinalização, sob regime de execução empreitada por preço global, de caráter não continuado, com fornecimento de material, ferramentas, equipamentos, administração de obra, mão de obra e todas demais operações necessárias e suficientes para entrega final do objeto, em conformidade com as condições, especificações, quantidades, exigências e estimativas contidas no Termo de Referência e demais anexos do Edital. Valor estimado: R$ 6.338.831,91. Prazo de vigência e execução: 05 (cinco) meses. Data e horário da sessão pública: 08/05/2024, às 09h30min. Sítio</w:t>
      </w:r>
      <w:r w:rsidRPr="00020CD0">
        <w:rPr>
          <w:rFonts w:asciiTheme="majorHAnsi" w:hAnsiTheme="majorHAnsi" w:cstheme="majorHAnsi"/>
        </w:rPr>
        <w:t xml:space="preserve"> eletrônico: </w:t>
      </w:r>
      <w:hyperlink r:id="rId91" w:history="1">
        <w:r w:rsidRPr="00020CD0">
          <w:rPr>
            <w:rStyle w:val="Hyperlink"/>
            <w:rFonts w:asciiTheme="majorHAnsi" w:hAnsiTheme="majorHAnsi" w:cstheme="majorHAnsi"/>
          </w:rPr>
          <w:t>www.compras.gov.br</w:t>
        </w:r>
      </w:hyperlink>
      <w:r w:rsidRPr="00020CD0">
        <w:rPr>
          <w:rFonts w:asciiTheme="majorHAnsi" w:hAnsiTheme="majorHAnsi" w:cstheme="majorHAnsi"/>
        </w:rPr>
        <w:t xml:space="preserve">. </w:t>
      </w:r>
      <w:r w:rsidRPr="00020CD0">
        <w:rPr>
          <w:rFonts w:asciiTheme="majorHAnsi" w:hAnsiTheme="majorHAnsi" w:cstheme="majorHAnsi"/>
        </w:rPr>
        <w:t>O edital e seus a</w:t>
      </w:r>
      <w:r w:rsidRPr="00020CD0">
        <w:rPr>
          <w:rFonts w:asciiTheme="majorHAnsi" w:hAnsiTheme="majorHAnsi" w:cstheme="majorHAnsi"/>
        </w:rPr>
        <w:t>nexos estão disponíveis no site</w:t>
      </w:r>
      <w:r w:rsidRPr="00020CD0">
        <w:rPr>
          <w:rFonts w:asciiTheme="majorHAnsi" w:hAnsiTheme="majorHAnsi" w:cstheme="majorHAnsi"/>
        </w:rPr>
        <w:t xml:space="preserve"> eletrônico da Prefeitura Municipal de Leopoldina/MG: </w:t>
      </w:r>
      <w:hyperlink r:id="rId92" w:history="1">
        <w:r w:rsidRPr="00020CD0">
          <w:rPr>
            <w:rStyle w:val="Hyperlink"/>
            <w:rFonts w:asciiTheme="majorHAnsi" w:hAnsiTheme="majorHAnsi" w:cstheme="majorHAnsi"/>
          </w:rPr>
          <w:t>www.leopoldina.mg.gov.br</w:t>
        </w:r>
      </w:hyperlink>
      <w:r w:rsidRPr="00020CD0">
        <w:rPr>
          <w:rFonts w:asciiTheme="majorHAnsi" w:hAnsiTheme="majorHAnsi" w:cstheme="majorHAnsi"/>
        </w:rPr>
        <w:t>.</w:t>
      </w:r>
    </w:p>
    <w:p w14:paraId="41D94ACE" w14:textId="77777777" w:rsidR="00E610F2" w:rsidRPr="00020CD0" w:rsidRDefault="00E610F2" w:rsidP="003935CB">
      <w:pPr>
        <w:tabs>
          <w:tab w:val="left" w:pos="1440"/>
        </w:tabs>
        <w:autoSpaceDE w:val="0"/>
        <w:autoSpaceDN w:val="0"/>
        <w:adjustRightInd w:val="0"/>
        <w:jc w:val="both"/>
        <w:rPr>
          <w:rFonts w:asciiTheme="majorHAnsi" w:hAnsiTheme="majorHAnsi" w:cstheme="majorHAnsi"/>
          <w:b/>
          <w:sz w:val="18"/>
        </w:rPr>
      </w:pPr>
    </w:p>
    <w:p w14:paraId="355BDE33" w14:textId="77777777" w:rsidR="00E7463E" w:rsidRPr="00020CD0" w:rsidRDefault="00E7463E" w:rsidP="003935CB">
      <w:pPr>
        <w:tabs>
          <w:tab w:val="left" w:pos="1440"/>
        </w:tabs>
        <w:autoSpaceDE w:val="0"/>
        <w:autoSpaceDN w:val="0"/>
        <w:adjustRightInd w:val="0"/>
        <w:jc w:val="both"/>
        <w:rPr>
          <w:rFonts w:asciiTheme="majorHAnsi" w:hAnsiTheme="majorHAnsi" w:cstheme="majorHAnsi"/>
          <w:b/>
          <w:sz w:val="18"/>
        </w:rPr>
      </w:pPr>
    </w:p>
    <w:p w14:paraId="160F72A8" w14:textId="29E0DEDA" w:rsidR="00284C58" w:rsidRPr="00020CD0" w:rsidRDefault="00284C5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LIMA DUARTE - CONCORRÊNCIA ELETRÔNICA Nº 01/2024</w:t>
      </w:r>
    </w:p>
    <w:p w14:paraId="6125A077" w14:textId="767F4DB5" w:rsidR="00284C58" w:rsidRPr="00020CD0" w:rsidRDefault="00284C5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Recuperação de 40,00m da Rua Prefeito Antônio Marciano de Paula Filho, com obras complementares, no bairro Piúna, que irá complementar a execução de obras de recuperação do pavimento, drenagem pluvial por meio de dissipadores de energia (escadas hidráulicas) e contenção do tipo </w:t>
      </w:r>
      <w:r w:rsidR="001E4B8E" w:rsidRPr="00020CD0">
        <w:rPr>
          <w:rFonts w:asciiTheme="majorHAnsi" w:hAnsiTheme="majorHAnsi" w:cstheme="majorHAnsi"/>
        </w:rPr>
        <w:t>Gabião</w:t>
      </w:r>
      <w:r w:rsidRPr="00020CD0">
        <w:rPr>
          <w:rFonts w:asciiTheme="majorHAnsi" w:hAnsiTheme="majorHAnsi" w:cstheme="majorHAnsi"/>
        </w:rPr>
        <w:t xml:space="preserve">, a fim de restaurar a funcionalidade e garantir a segurança da comunidade, que acontecerá dia 22/05/2024. Recebimento das Propostas e Documentos de Habilitação: das 10:00h do dia 23/04/2024 às 09:29h do dia 22/05/2024. Início da Sessão de Disputa de Preços: às 09:30 horas do dia 22/05/2024, no endereço eletrônico </w:t>
      </w:r>
      <w:hyperlink r:id="rId93" w:history="1">
        <w:r w:rsidRPr="00020CD0">
          <w:rPr>
            <w:rStyle w:val="Hyperlink"/>
            <w:rFonts w:asciiTheme="majorHAnsi" w:hAnsiTheme="majorHAnsi" w:cstheme="majorHAnsi"/>
          </w:rPr>
          <w:t>https://www.portaldecompraspublicas.com.br</w:t>
        </w:r>
      </w:hyperlink>
      <w:r w:rsidRPr="00020CD0">
        <w:rPr>
          <w:rFonts w:asciiTheme="majorHAnsi" w:hAnsiTheme="majorHAnsi" w:cstheme="majorHAnsi"/>
        </w:rPr>
        <w:t xml:space="preserve">, horário de Brasília - DF. Informações sobre o edital estão à disposição dos interessados no site </w:t>
      </w:r>
      <w:hyperlink r:id="rId94" w:history="1">
        <w:r w:rsidRPr="00020CD0">
          <w:rPr>
            <w:rStyle w:val="Hyperlink"/>
            <w:rFonts w:asciiTheme="majorHAnsi" w:hAnsiTheme="majorHAnsi" w:cstheme="majorHAnsi"/>
          </w:rPr>
          <w:t>http://www.limaduarte.mg.gov.br/</w:t>
        </w:r>
      </w:hyperlink>
      <w:r w:rsidRPr="00020CD0">
        <w:rPr>
          <w:rFonts w:asciiTheme="majorHAnsi" w:hAnsiTheme="majorHAnsi" w:cstheme="majorHAnsi"/>
        </w:rPr>
        <w:t xml:space="preserve">, com a CPL, na Praça Juscelino Kubitschek, 173 – em horário comercial ou pelo telefone (32) 3281.1282 e/ou pelo e-mail </w:t>
      </w:r>
      <w:hyperlink r:id="rId95" w:history="1">
        <w:r w:rsidRPr="00020CD0">
          <w:rPr>
            <w:rStyle w:val="Hyperlink"/>
            <w:rFonts w:asciiTheme="majorHAnsi" w:hAnsiTheme="majorHAnsi" w:cstheme="majorHAnsi"/>
          </w:rPr>
          <w:t>licitacao@limaduarte.mg.gov.br</w:t>
        </w:r>
      </w:hyperlink>
      <w:r w:rsidRPr="00020CD0">
        <w:rPr>
          <w:rFonts w:asciiTheme="majorHAnsi" w:hAnsiTheme="majorHAnsi" w:cstheme="majorHAnsi"/>
        </w:rPr>
        <w:t>.</w:t>
      </w:r>
    </w:p>
    <w:p w14:paraId="2765669F" w14:textId="77777777" w:rsidR="00020CD0" w:rsidRPr="00020CD0" w:rsidRDefault="00020CD0" w:rsidP="003935CB">
      <w:pPr>
        <w:tabs>
          <w:tab w:val="left" w:pos="1440"/>
        </w:tabs>
        <w:autoSpaceDE w:val="0"/>
        <w:autoSpaceDN w:val="0"/>
        <w:adjustRightInd w:val="0"/>
        <w:jc w:val="both"/>
        <w:rPr>
          <w:rFonts w:asciiTheme="minorHAnsi" w:hAnsiTheme="minorHAnsi" w:cstheme="minorHAnsi"/>
          <w:b/>
        </w:rPr>
      </w:pPr>
    </w:p>
    <w:p w14:paraId="14AFB983" w14:textId="56CB3465" w:rsidR="00652718" w:rsidRPr="00020CD0" w:rsidRDefault="0065271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MATHIAS LOBATO - CONCORRÊNCIA ELETRÔNICA Nº 2/2024</w:t>
      </w:r>
    </w:p>
    <w:p w14:paraId="1596A9DC" w14:textId="67CFC56A" w:rsidR="00652718" w:rsidRPr="00020CD0" w:rsidRDefault="0065271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 Execução de obras e serv</w:t>
      </w:r>
      <w:r w:rsidR="0068468A" w:rsidRPr="00020CD0">
        <w:rPr>
          <w:rFonts w:asciiTheme="majorHAnsi" w:hAnsiTheme="majorHAnsi" w:cstheme="majorHAnsi"/>
        </w:rPr>
        <w:t>iços de engenharia padronizados</w:t>
      </w:r>
      <w:r w:rsidRPr="00020CD0">
        <w:rPr>
          <w:rFonts w:asciiTheme="majorHAnsi" w:hAnsiTheme="majorHAnsi" w:cstheme="majorHAnsi"/>
        </w:rPr>
        <w:t xml:space="preserve">. Julgamento das propostas e habilitação: 10/05/24 às 7h, plataforma LicitarDigital, </w:t>
      </w:r>
      <w:hyperlink r:id="rId96" w:history="1">
        <w:r w:rsidRPr="00020CD0">
          <w:rPr>
            <w:rStyle w:val="Hyperlink"/>
            <w:rFonts w:asciiTheme="majorHAnsi" w:hAnsiTheme="majorHAnsi" w:cstheme="majorHAnsi"/>
          </w:rPr>
          <w:t>www.licitardigital.com.br</w:t>
        </w:r>
      </w:hyperlink>
      <w:r w:rsidRPr="00020CD0">
        <w:rPr>
          <w:rFonts w:asciiTheme="majorHAnsi" w:hAnsiTheme="majorHAnsi" w:cstheme="majorHAnsi"/>
        </w:rPr>
        <w:t xml:space="preserve">. Tel: (33)3284-1488 ou </w:t>
      </w:r>
      <w:hyperlink r:id="rId97" w:history="1">
        <w:r w:rsidRPr="00020CD0">
          <w:rPr>
            <w:rStyle w:val="Hyperlink"/>
            <w:rFonts w:asciiTheme="majorHAnsi" w:hAnsiTheme="majorHAnsi" w:cstheme="majorHAnsi"/>
          </w:rPr>
          <w:t>licitacao@mathiaslobato.mg.gov.br</w:t>
        </w:r>
      </w:hyperlink>
      <w:r w:rsidRPr="00020CD0">
        <w:rPr>
          <w:rFonts w:asciiTheme="majorHAnsi" w:hAnsiTheme="majorHAnsi" w:cstheme="majorHAnsi"/>
        </w:rPr>
        <w:t>.</w:t>
      </w:r>
    </w:p>
    <w:p w14:paraId="7636302A" w14:textId="77777777" w:rsidR="00652718" w:rsidRPr="00020CD0" w:rsidRDefault="00652718" w:rsidP="003935CB">
      <w:pPr>
        <w:tabs>
          <w:tab w:val="left" w:pos="1440"/>
        </w:tabs>
        <w:autoSpaceDE w:val="0"/>
        <w:autoSpaceDN w:val="0"/>
        <w:adjustRightInd w:val="0"/>
        <w:jc w:val="both"/>
        <w:rPr>
          <w:rFonts w:asciiTheme="majorHAnsi" w:hAnsiTheme="majorHAnsi" w:cstheme="majorHAnsi"/>
        </w:rPr>
      </w:pPr>
    </w:p>
    <w:p w14:paraId="1C72E684" w14:textId="77777777" w:rsidR="00652718" w:rsidRDefault="00652718" w:rsidP="003935CB">
      <w:pPr>
        <w:tabs>
          <w:tab w:val="left" w:pos="1440"/>
        </w:tabs>
        <w:autoSpaceDE w:val="0"/>
        <w:autoSpaceDN w:val="0"/>
        <w:adjustRightInd w:val="0"/>
        <w:jc w:val="both"/>
        <w:rPr>
          <w:rFonts w:asciiTheme="majorHAnsi" w:hAnsiTheme="majorHAnsi" w:cstheme="majorHAnsi"/>
        </w:rPr>
      </w:pPr>
    </w:p>
    <w:p w14:paraId="54CB4F6B" w14:textId="77777777" w:rsidR="00A64E5C" w:rsidRDefault="00A64E5C" w:rsidP="003935CB">
      <w:pPr>
        <w:tabs>
          <w:tab w:val="left" w:pos="1440"/>
        </w:tabs>
        <w:autoSpaceDE w:val="0"/>
        <w:autoSpaceDN w:val="0"/>
        <w:adjustRightInd w:val="0"/>
        <w:jc w:val="both"/>
        <w:rPr>
          <w:rFonts w:asciiTheme="majorHAnsi" w:hAnsiTheme="majorHAnsi" w:cstheme="majorHAnsi"/>
        </w:rPr>
      </w:pPr>
    </w:p>
    <w:p w14:paraId="16B2A599" w14:textId="77777777" w:rsidR="00A64E5C" w:rsidRDefault="00A64E5C" w:rsidP="003935CB">
      <w:pPr>
        <w:tabs>
          <w:tab w:val="left" w:pos="1440"/>
        </w:tabs>
        <w:autoSpaceDE w:val="0"/>
        <w:autoSpaceDN w:val="0"/>
        <w:adjustRightInd w:val="0"/>
        <w:jc w:val="both"/>
        <w:rPr>
          <w:rFonts w:asciiTheme="majorHAnsi" w:hAnsiTheme="majorHAnsi" w:cstheme="majorHAnsi"/>
        </w:rPr>
      </w:pPr>
    </w:p>
    <w:p w14:paraId="13AD2799" w14:textId="77777777" w:rsidR="00A64E5C" w:rsidRPr="00020CD0" w:rsidRDefault="00A64E5C" w:rsidP="003935CB">
      <w:pPr>
        <w:tabs>
          <w:tab w:val="left" w:pos="1440"/>
        </w:tabs>
        <w:autoSpaceDE w:val="0"/>
        <w:autoSpaceDN w:val="0"/>
        <w:adjustRightInd w:val="0"/>
        <w:jc w:val="both"/>
        <w:rPr>
          <w:rFonts w:asciiTheme="majorHAnsi" w:hAnsiTheme="majorHAnsi" w:cstheme="majorHAnsi"/>
        </w:rPr>
      </w:pPr>
    </w:p>
    <w:p w14:paraId="4DF95E1B" w14:textId="33CE336F" w:rsidR="00284C58" w:rsidRPr="00020CD0" w:rsidRDefault="00284C5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MOEDA - SEGUNDA ERRATA - CONCORRÊNCIA ELETRÔNICA Nº 003/2024</w:t>
      </w:r>
    </w:p>
    <w:p w14:paraId="4F97772D" w14:textId="00C3C76D" w:rsidR="00284C58" w:rsidRPr="00020CD0" w:rsidRDefault="00284C5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de pavimentação asfáltica na Rua Padre Osório na comunidade de Tapera, visando atender demanda da Secretaria de Infraestrutura do Município de Moeda/ MG. Fica alterada a data de abertura do certame para o DIA 09/05/2024 às 09hs. Errata disponível na integra no site: </w:t>
      </w:r>
      <w:hyperlink r:id="rId98" w:history="1">
        <w:r w:rsidRPr="00020CD0">
          <w:rPr>
            <w:rStyle w:val="Hyperlink"/>
            <w:rFonts w:asciiTheme="majorHAnsi" w:hAnsiTheme="majorHAnsi" w:cstheme="majorHAnsi"/>
          </w:rPr>
          <w:t>www.moeda.mg.gov.br</w:t>
        </w:r>
      </w:hyperlink>
      <w:r w:rsidRPr="00020CD0">
        <w:rPr>
          <w:rFonts w:asciiTheme="majorHAnsi" w:hAnsiTheme="majorHAnsi" w:cstheme="majorHAnsi"/>
        </w:rPr>
        <w:t xml:space="preserve">. Maiores informações no telefone: (31) 3575-1135 ou e-mail: </w:t>
      </w:r>
      <w:hyperlink r:id="rId99" w:history="1">
        <w:r w:rsidRPr="00020CD0">
          <w:rPr>
            <w:rStyle w:val="Hyperlink"/>
            <w:rFonts w:asciiTheme="majorHAnsi" w:hAnsiTheme="majorHAnsi" w:cstheme="majorHAnsi"/>
          </w:rPr>
          <w:t>licitacao@moeda.mg.gov.br</w:t>
        </w:r>
      </w:hyperlink>
      <w:r w:rsidRPr="00020CD0">
        <w:rPr>
          <w:rFonts w:asciiTheme="majorHAnsi" w:hAnsiTheme="majorHAnsi" w:cstheme="majorHAnsi"/>
        </w:rPr>
        <w:t>.</w:t>
      </w:r>
    </w:p>
    <w:p w14:paraId="73E7BB91" w14:textId="77777777" w:rsidR="00284C58" w:rsidRPr="00020CD0" w:rsidRDefault="00284C58" w:rsidP="003935CB">
      <w:pPr>
        <w:tabs>
          <w:tab w:val="left" w:pos="1440"/>
        </w:tabs>
        <w:autoSpaceDE w:val="0"/>
        <w:autoSpaceDN w:val="0"/>
        <w:adjustRightInd w:val="0"/>
        <w:jc w:val="both"/>
        <w:rPr>
          <w:rFonts w:asciiTheme="majorHAnsi" w:hAnsiTheme="majorHAnsi" w:cstheme="majorHAnsi"/>
          <w:sz w:val="18"/>
        </w:rPr>
      </w:pPr>
    </w:p>
    <w:p w14:paraId="34AC5810" w14:textId="77777777" w:rsidR="00287B11" w:rsidRDefault="00287B11" w:rsidP="003935CB">
      <w:pPr>
        <w:tabs>
          <w:tab w:val="left" w:pos="1440"/>
        </w:tabs>
        <w:autoSpaceDE w:val="0"/>
        <w:autoSpaceDN w:val="0"/>
        <w:adjustRightInd w:val="0"/>
        <w:jc w:val="both"/>
        <w:rPr>
          <w:rFonts w:asciiTheme="minorHAnsi" w:hAnsiTheme="minorHAnsi" w:cstheme="minorHAnsi"/>
          <w:sz w:val="18"/>
        </w:rPr>
      </w:pPr>
    </w:p>
    <w:p w14:paraId="5C93C779" w14:textId="77777777" w:rsidR="00D66DC8" w:rsidRDefault="00D66DC8" w:rsidP="003935CB">
      <w:pPr>
        <w:tabs>
          <w:tab w:val="left" w:pos="1440"/>
        </w:tabs>
        <w:autoSpaceDE w:val="0"/>
        <w:autoSpaceDN w:val="0"/>
        <w:adjustRightInd w:val="0"/>
        <w:jc w:val="both"/>
        <w:rPr>
          <w:rFonts w:asciiTheme="minorHAnsi" w:hAnsiTheme="minorHAnsi" w:cstheme="minorHAnsi"/>
          <w:sz w:val="18"/>
        </w:rPr>
      </w:pPr>
    </w:p>
    <w:p w14:paraId="2C586345" w14:textId="77777777" w:rsidR="00D66DC8" w:rsidRDefault="00D66DC8" w:rsidP="003935CB">
      <w:pPr>
        <w:tabs>
          <w:tab w:val="left" w:pos="1440"/>
        </w:tabs>
        <w:autoSpaceDE w:val="0"/>
        <w:autoSpaceDN w:val="0"/>
        <w:adjustRightInd w:val="0"/>
        <w:jc w:val="both"/>
        <w:rPr>
          <w:rFonts w:asciiTheme="minorHAnsi" w:hAnsiTheme="minorHAnsi" w:cstheme="minorHAnsi"/>
          <w:sz w:val="18"/>
        </w:rPr>
      </w:pPr>
    </w:p>
    <w:p w14:paraId="55E520A3" w14:textId="77777777" w:rsidR="00D66DC8" w:rsidRPr="00020CD0" w:rsidRDefault="00D66DC8" w:rsidP="003935CB">
      <w:pPr>
        <w:tabs>
          <w:tab w:val="left" w:pos="1440"/>
        </w:tabs>
        <w:autoSpaceDE w:val="0"/>
        <w:autoSpaceDN w:val="0"/>
        <w:adjustRightInd w:val="0"/>
        <w:jc w:val="both"/>
        <w:rPr>
          <w:rFonts w:asciiTheme="minorHAnsi" w:hAnsiTheme="minorHAnsi" w:cstheme="minorHAnsi"/>
          <w:sz w:val="18"/>
        </w:rPr>
      </w:pPr>
    </w:p>
    <w:p w14:paraId="216C7DCF" w14:textId="5E4041D5" w:rsidR="0067539D" w:rsidRPr="00020CD0" w:rsidRDefault="0067539D"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MONTE SANTO DE MINAS</w:t>
      </w:r>
    </w:p>
    <w:p w14:paraId="13B83A07" w14:textId="77777777" w:rsidR="0067539D" w:rsidRPr="00020CD0" w:rsidRDefault="0067539D" w:rsidP="003935CB">
      <w:pPr>
        <w:tabs>
          <w:tab w:val="left" w:pos="1440"/>
        </w:tabs>
        <w:autoSpaceDE w:val="0"/>
        <w:autoSpaceDN w:val="0"/>
        <w:adjustRightInd w:val="0"/>
        <w:jc w:val="both"/>
        <w:rPr>
          <w:rFonts w:asciiTheme="minorHAnsi" w:hAnsiTheme="minorHAnsi" w:cstheme="minorHAnsi"/>
          <w:b/>
        </w:rPr>
      </w:pPr>
    </w:p>
    <w:p w14:paraId="3EF8307F" w14:textId="605F0877" w:rsidR="0067539D" w:rsidRPr="00020CD0" w:rsidRDefault="0067539D"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RETIFICAÇÃO - CONCORRÊNCIA PÚBLICA 003/2/024</w:t>
      </w:r>
    </w:p>
    <w:p w14:paraId="505E3439" w14:textId="66F785B8" w:rsidR="0067539D" w:rsidRPr="00020CD0" w:rsidRDefault="0067539D"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sob o regime de empreitada por preço global, de obras de construção de uma Unidade Básica de Saúde – UBS do Tipo I (padrão Secretaria de Estado de Saúde) no bairro Mundo Novo. Em virtude da retificação, fica marcada a nova data da sessão pública de julgamento, que está prevista para o dia 09/05/2024 as 08:30 horas Plataforma de Licitações ON LINE da AMM – Associação Mineira dos Municípios, através do endereço eletrônico </w:t>
      </w:r>
      <w:hyperlink r:id="rId100" w:history="1">
        <w:r w:rsidRPr="00020CD0">
          <w:rPr>
            <w:rStyle w:val="Hyperlink"/>
            <w:rFonts w:asciiTheme="majorHAnsi" w:hAnsiTheme="majorHAnsi" w:cstheme="majorHAnsi"/>
          </w:rPr>
          <w:t>https://ammlicita.org.br</w:t>
        </w:r>
      </w:hyperlink>
      <w:r w:rsidRPr="00020CD0">
        <w:rPr>
          <w:rFonts w:asciiTheme="majorHAnsi" w:hAnsiTheme="majorHAnsi" w:cstheme="majorHAnsi"/>
        </w:rPr>
        <w:t xml:space="preserve">. O edital e seus anexos retificados estão disponíveis no Portal Nacional de Contratações Públicas (PNCP), na Plataforma de Licitações ON LINE da AMM – Associação Mineira dos Municípios, através do endereço eletrônico </w:t>
      </w:r>
      <w:hyperlink r:id="rId101" w:history="1">
        <w:r w:rsidRPr="00020CD0">
          <w:rPr>
            <w:rStyle w:val="Hyperlink"/>
            <w:rFonts w:asciiTheme="majorHAnsi" w:hAnsiTheme="majorHAnsi" w:cstheme="majorHAnsi"/>
          </w:rPr>
          <w:t>https://ammlicita.org.br</w:t>
        </w:r>
      </w:hyperlink>
      <w:r w:rsidRPr="00020CD0">
        <w:rPr>
          <w:rFonts w:asciiTheme="majorHAnsi" w:hAnsiTheme="majorHAnsi" w:cstheme="majorHAnsi"/>
        </w:rPr>
        <w:t xml:space="preserve"> e no sítio eletrônico da Prefeitura Municipal de Monte Santo de Minas/ MG </w:t>
      </w:r>
      <w:hyperlink r:id="rId102" w:history="1">
        <w:r w:rsidRPr="00020CD0">
          <w:rPr>
            <w:rStyle w:val="Hyperlink"/>
            <w:rFonts w:asciiTheme="majorHAnsi" w:hAnsiTheme="majorHAnsi" w:cstheme="majorHAnsi"/>
          </w:rPr>
          <w:t>https://www.montesantodeminas.mg.gov.br</w:t>
        </w:r>
      </w:hyperlink>
      <w:r w:rsidRPr="00020CD0">
        <w:rPr>
          <w:rFonts w:asciiTheme="majorHAnsi" w:hAnsiTheme="majorHAnsi" w:cstheme="majorHAnsi"/>
        </w:rPr>
        <w:t xml:space="preserve">. </w:t>
      </w:r>
    </w:p>
    <w:p w14:paraId="20681D8D" w14:textId="77777777" w:rsidR="00E7463E" w:rsidRPr="00020CD0" w:rsidRDefault="00E7463E" w:rsidP="003935CB">
      <w:pPr>
        <w:tabs>
          <w:tab w:val="left" w:pos="1440"/>
        </w:tabs>
        <w:autoSpaceDE w:val="0"/>
        <w:autoSpaceDN w:val="0"/>
        <w:adjustRightInd w:val="0"/>
        <w:jc w:val="both"/>
        <w:rPr>
          <w:rFonts w:asciiTheme="majorHAnsi" w:hAnsiTheme="majorHAnsi" w:cstheme="majorHAnsi"/>
        </w:rPr>
      </w:pPr>
    </w:p>
    <w:p w14:paraId="70D745C9" w14:textId="77777777" w:rsidR="0067539D" w:rsidRPr="00020CD0" w:rsidRDefault="0067539D"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RETIFICAÇÃO - CONCORRÊNCIA PÚBLICA 002/2024</w:t>
      </w:r>
    </w:p>
    <w:p w14:paraId="0974ABD0" w14:textId="152634C8" w:rsidR="0067539D" w:rsidRPr="00020CD0" w:rsidRDefault="0067539D"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Construção de uma Unidade Básica de Saúde – UBS do Tipo II (padrão Secretaria de Estado de Saúde) no bairro Jardim Nova Primavera, que está prevista para o dia 08/05/2024 as 08:30 horas, através da Plataforma de Licitações ON LINE da AMM – Associação Mineira dos Municípios, através do endereço eletrônico </w:t>
      </w:r>
      <w:hyperlink r:id="rId103" w:history="1">
        <w:r w:rsidRPr="00020CD0">
          <w:rPr>
            <w:rStyle w:val="Hyperlink"/>
            <w:rFonts w:asciiTheme="majorHAnsi" w:hAnsiTheme="majorHAnsi" w:cstheme="majorHAnsi"/>
          </w:rPr>
          <w:t>https://ammlicita.org.br</w:t>
        </w:r>
      </w:hyperlink>
      <w:r w:rsidRPr="00020CD0">
        <w:rPr>
          <w:rFonts w:asciiTheme="majorHAnsi" w:hAnsiTheme="majorHAnsi" w:cstheme="majorHAnsi"/>
        </w:rPr>
        <w:t xml:space="preserve">. O edital e seus anexos retificados estão disponíveis no Portal Nacional de Contratações Públicas (PNCP), na Plataforma de Licitações ON LINE da AMM – Associação Mineira dos Municípios, através do endereço eletrônico https://ammlicita.org.br e no site eletrônico da Prefeitura Municipal de Monte Santo de Minas/MG </w:t>
      </w:r>
      <w:hyperlink r:id="rId104" w:history="1">
        <w:r w:rsidRPr="00020CD0">
          <w:rPr>
            <w:rStyle w:val="Hyperlink"/>
            <w:rFonts w:asciiTheme="majorHAnsi" w:hAnsiTheme="majorHAnsi" w:cstheme="majorHAnsi"/>
          </w:rPr>
          <w:t>https://www.montesantodeminas.mg.gov.br</w:t>
        </w:r>
      </w:hyperlink>
      <w:r w:rsidRPr="00020CD0">
        <w:rPr>
          <w:rFonts w:asciiTheme="majorHAnsi" w:hAnsiTheme="majorHAnsi" w:cstheme="majorHAnsi"/>
        </w:rPr>
        <w:t>.</w:t>
      </w:r>
    </w:p>
    <w:p w14:paraId="0461B353" w14:textId="77777777" w:rsidR="00287B11" w:rsidRPr="00020CD0" w:rsidRDefault="00287B11" w:rsidP="003935CB">
      <w:pPr>
        <w:tabs>
          <w:tab w:val="left" w:pos="1440"/>
        </w:tabs>
        <w:autoSpaceDE w:val="0"/>
        <w:autoSpaceDN w:val="0"/>
        <w:adjustRightInd w:val="0"/>
        <w:jc w:val="both"/>
        <w:rPr>
          <w:rFonts w:asciiTheme="majorHAnsi" w:hAnsiTheme="majorHAnsi" w:cstheme="majorHAnsi"/>
          <w:b/>
          <w:sz w:val="12"/>
        </w:rPr>
      </w:pPr>
    </w:p>
    <w:p w14:paraId="59A104C7" w14:textId="77777777" w:rsidR="00E610F2" w:rsidRPr="00020CD0" w:rsidRDefault="00E610F2" w:rsidP="003935CB">
      <w:pPr>
        <w:tabs>
          <w:tab w:val="left" w:pos="1440"/>
        </w:tabs>
        <w:autoSpaceDE w:val="0"/>
        <w:autoSpaceDN w:val="0"/>
        <w:adjustRightInd w:val="0"/>
        <w:jc w:val="both"/>
        <w:rPr>
          <w:rFonts w:asciiTheme="majorHAnsi" w:hAnsiTheme="majorHAnsi" w:cstheme="majorHAnsi"/>
          <w:b/>
          <w:sz w:val="12"/>
        </w:rPr>
      </w:pPr>
    </w:p>
    <w:p w14:paraId="7521EF17" w14:textId="77777777" w:rsidR="00554728" w:rsidRPr="00020CD0" w:rsidRDefault="0055472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MUNHOZ - CONCORRÊNCIA PÚBLICA N° 2/2024</w:t>
      </w:r>
    </w:p>
    <w:p w14:paraId="33293AE3" w14:textId="2D2F5D16" w:rsidR="00287B11" w:rsidRPr="00020CD0" w:rsidRDefault="0055472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Pavimentação asfáltica nas estradas dos Bairros Ramos/Ramalho e Policas, com o valor de R$ 3.721.679,57 (três milhões, setecentos e vinte um mil, seiscentos e setenta e nove reais e cinquenta e sete centavos), conforme projeto e planilha detalhado no anexo I, parte integrante do edital. Início de Cadastramento das Propostas: 23/04/2024 às 08h30min. Fim de Cadastramento das Propostas: 29/05/2024 às 08h30min. Abertura das Propostas e análises: 29/05/2024 às 09h00min. Fase de Disputa de Lances: 29/05/2024 às 09h01min. Obtenção do Edital se encontra à disposição dos interessados site </w:t>
      </w:r>
      <w:hyperlink r:id="rId105" w:history="1">
        <w:r w:rsidRPr="00020CD0">
          <w:rPr>
            <w:rStyle w:val="Hyperlink"/>
            <w:rFonts w:asciiTheme="majorHAnsi" w:hAnsiTheme="majorHAnsi" w:cstheme="majorHAnsi"/>
          </w:rPr>
          <w:t>www.munhoz.mg.gov.br</w:t>
        </w:r>
      </w:hyperlink>
      <w:r w:rsidRPr="00020CD0">
        <w:rPr>
          <w:rFonts w:asciiTheme="majorHAnsi" w:hAnsiTheme="majorHAnsi" w:cstheme="majorHAnsi"/>
        </w:rPr>
        <w:t xml:space="preserve"> na aba Licitações e no Endereço Eletrônico na página do BBMNET-Licitações Públicas no endereço </w:t>
      </w:r>
      <w:hyperlink r:id="rId106" w:history="1">
        <w:r w:rsidRPr="00020CD0">
          <w:rPr>
            <w:rStyle w:val="Hyperlink"/>
            <w:rFonts w:asciiTheme="majorHAnsi" w:hAnsiTheme="majorHAnsi" w:cstheme="majorHAnsi"/>
          </w:rPr>
          <w:t>www.novobbmnet.com.br</w:t>
        </w:r>
      </w:hyperlink>
      <w:r w:rsidRPr="00020CD0">
        <w:rPr>
          <w:rFonts w:asciiTheme="majorHAnsi" w:hAnsiTheme="majorHAnsi" w:cstheme="majorHAnsi"/>
        </w:rPr>
        <w:t xml:space="preserve"> e para esclarecimentos e duvidas do edital solicitar na plataforma BBMNET LICITAÇOES.</w:t>
      </w:r>
    </w:p>
    <w:p w14:paraId="11413304" w14:textId="77777777" w:rsidR="00E610F2" w:rsidRDefault="00E610F2" w:rsidP="003935CB">
      <w:pPr>
        <w:tabs>
          <w:tab w:val="left" w:pos="1440"/>
        </w:tabs>
        <w:autoSpaceDE w:val="0"/>
        <w:autoSpaceDN w:val="0"/>
        <w:adjustRightInd w:val="0"/>
        <w:jc w:val="both"/>
        <w:rPr>
          <w:rFonts w:asciiTheme="minorHAnsi" w:hAnsiTheme="minorHAnsi" w:cstheme="minorHAnsi"/>
          <w:b/>
        </w:rPr>
      </w:pPr>
    </w:p>
    <w:p w14:paraId="74D4C323" w14:textId="77777777" w:rsidR="00A64E5C" w:rsidRDefault="00A64E5C" w:rsidP="003935CB">
      <w:pPr>
        <w:tabs>
          <w:tab w:val="left" w:pos="1440"/>
        </w:tabs>
        <w:autoSpaceDE w:val="0"/>
        <w:autoSpaceDN w:val="0"/>
        <w:adjustRightInd w:val="0"/>
        <w:jc w:val="both"/>
        <w:rPr>
          <w:rFonts w:asciiTheme="minorHAnsi" w:hAnsiTheme="minorHAnsi" w:cstheme="minorHAnsi"/>
          <w:b/>
        </w:rPr>
      </w:pPr>
    </w:p>
    <w:p w14:paraId="73059EBC" w14:textId="77777777" w:rsidR="00A64E5C" w:rsidRDefault="00A64E5C" w:rsidP="003935CB">
      <w:pPr>
        <w:tabs>
          <w:tab w:val="left" w:pos="1440"/>
        </w:tabs>
        <w:autoSpaceDE w:val="0"/>
        <w:autoSpaceDN w:val="0"/>
        <w:adjustRightInd w:val="0"/>
        <w:jc w:val="both"/>
        <w:rPr>
          <w:rFonts w:asciiTheme="minorHAnsi" w:hAnsiTheme="minorHAnsi" w:cstheme="minorHAnsi"/>
          <w:b/>
        </w:rPr>
      </w:pPr>
    </w:p>
    <w:p w14:paraId="68D20147" w14:textId="77777777" w:rsidR="00020CD0" w:rsidRDefault="00020CD0" w:rsidP="003935CB">
      <w:pPr>
        <w:tabs>
          <w:tab w:val="left" w:pos="1440"/>
        </w:tabs>
        <w:autoSpaceDE w:val="0"/>
        <w:autoSpaceDN w:val="0"/>
        <w:adjustRightInd w:val="0"/>
        <w:jc w:val="both"/>
        <w:rPr>
          <w:rFonts w:asciiTheme="minorHAnsi" w:hAnsiTheme="minorHAnsi" w:cstheme="minorHAnsi"/>
          <w:b/>
          <w:sz w:val="2"/>
        </w:rPr>
      </w:pPr>
    </w:p>
    <w:p w14:paraId="1EBA7EA2" w14:textId="77777777" w:rsidR="00A64E5C" w:rsidRDefault="00A64E5C" w:rsidP="003935CB">
      <w:pPr>
        <w:tabs>
          <w:tab w:val="left" w:pos="1440"/>
        </w:tabs>
        <w:autoSpaceDE w:val="0"/>
        <w:autoSpaceDN w:val="0"/>
        <w:adjustRightInd w:val="0"/>
        <w:jc w:val="both"/>
        <w:rPr>
          <w:rFonts w:asciiTheme="minorHAnsi" w:hAnsiTheme="minorHAnsi" w:cstheme="minorHAnsi"/>
          <w:b/>
          <w:sz w:val="2"/>
        </w:rPr>
      </w:pPr>
    </w:p>
    <w:p w14:paraId="7398CCD6" w14:textId="77777777" w:rsidR="00A64E5C" w:rsidRDefault="00A64E5C" w:rsidP="003935CB">
      <w:pPr>
        <w:tabs>
          <w:tab w:val="left" w:pos="1440"/>
        </w:tabs>
        <w:autoSpaceDE w:val="0"/>
        <w:autoSpaceDN w:val="0"/>
        <w:adjustRightInd w:val="0"/>
        <w:jc w:val="both"/>
        <w:rPr>
          <w:rFonts w:asciiTheme="minorHAnsi" w:hAnsiTheme="minorHAnsi" w:cstheme="minorHAnsi"/>
          <w:b/>
          <w:sz w:val="2"/>
        </w:rPr>
      </w:pPr>
    </w:p>
    <w:p w14:paraId="47F73297" w14:textId="77777777" w:rsidR="00A64E5C" w:rsidRDefault="00A64E5C" w:rsidP="003935CB">
      <w:pPr>
        <w:tabs>
          <w:tab w:val="left" w:pos="1440"/>
        </w:tabs>
        <w:autoSpaceDE w:val="0"/>
        <w:autoSpaceDN w:val="0"/>
        <w:adjustRightInd w:val="0"/>
        <w:jc w:val="both"/>
        <w:rPr>
          <w:rFonts w:asciiTheme="minorHAnsi" w:hAnsiTheme="minorHAnsi" w:cstheme="minorHAnsi"/>
          <w:b/>
          <w:sz w:val="2"/>
        </w:rPr>
      </w:pPr>
    </w:p>
    <w:p w14:paraId="715CA6A4" w14:textId="77777777" w:rsidR="00A64E5C" w:rsidRDefault="00A64E5C" w:rsidP="003935CB">
      <w:pPr>
        <w:tabs>
          <w:tab w:val="left" w:pos="1440"/>
        </w:tabs>
        <w:autoSpaceDE w:val="0"/>
        <w:autoSpaceDN w:val="0"/>
        <w:adjustRightInd w:val="0"/>
        <w:jc w:val="both"/>
        <w:rPr>
          <w:rFonts w:asciiTheme="minorHAnsi" w:hAnsiTheme="minorHAnsi" w:cstheme="minorHAnsi"/>
          <w:b/>
          <w:sz w:val="2"/>
        </w:rPr>
      </w:pPr>
    </w:p>
    <w:p w14:paraId="5B880125" w14:textId="77777777" w:rsidR="00020CD0" w:rsidRDefault="00020CD0" w:rsidP="003935CB">
      <w:pPr>
        <w:tabs>
          <w:tab w:val="left" w:pos="1440"/>
        </w:tabs>
        <w:autoSpaceDE w:val="0"/>
        <w:autoSpaceDN w:val="0"/>
        <w:adjustRightInd w:val="0"/>
        <w:jc w:val="both"/>
        <w:rPr>
          <w:rFonts w:asciiTheme="minorHAnsi" w:hAnsiTheme="minorHAnsi" w:cstheme="minorHAnsi"/>
          <w:b/>
          <w:sz w:val="2"/>
        </w:rPr>
      </w:pPr>
    </w:p>
    <w:p w14:paraId="0BA0C80E" w14:textId="77777777" w:rsidR="00020CD0" w:rsidRDefault="00020CD0" w:rsidP="003935CB">
      <w:pPr>
        <w:tabs>
          <w:tab w:val="left" w:pos="1440"/>
        </w:tabs>
        <w:autoSpaceDE w:val="0"/>
        <w:autoSpaceDN w:val="0"/>
        <w:adjustRightInd w:val="0"/>
        <w:jc w:val="both"/>
        <w:rPr>
          <w:rFonts w:asciiTheme="minorHAnsi" w:hAnsiTheme="minorHAnsi" w:cstheme="minorHAnsi"/>
          <w:b/>
          <w:sz w:val="2"/>
        </w:rPr>
      </w:pPr>
    </w:p>
    <w:p w14:paraId="32276BDF" w14:textId="77777777" w:rsidR="00020CD0" w:rsidRPr="00020CD0" w:rsidRDefault="00020CD0" w:rsidP="003935CB">
      <w:pPr>
        <w:tabs>
          <w:tab w:val="left" w:pos="1440"/>
        </w:tabs>
        <w:autoSpaceDE w:val="0"/>
        <w:autoSpaceDN w:val="0"/>
        <w:adjustRightInd w:val="0"/>
        <w:jc w:val="both"/>
        <w:rPr>
          <w:rFonts w:asciiTheme="minorHAnsi" w:hAnsiTheme="minorHAnsi" w:cstheme="minorHAnsi"/>
          <w:b/>
          <w:sz w:val="2"/>
        </w:rPr>
      </w:pPr>
    </w:p>
    <w:p w14:paraId="3FBDF997" w14:textId="2932D8F9" w:rsidR="003A6CFB" w:rsidRPr="00020CD0" w:rsidRDefault="003A6CFB"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lastRenderedPageBreak/>
        <w:t>PREFEITURA MUNICIPAL DE NOVA LIMA - PREGÃO ELETRÔNICO Nº 00008/2024</w:t>
      </w:r>
    </w:p>
    <w:p w14:paraId="500D7236" w14:textId="029F22B6" w:rsidR="00287B11" w:rsidRPr="00020CD0" w:rsidRDefault="003A6CFB"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Manutenção, Reparos Preventivos e Corretivos, Instalações Diversas, Adequação, Recuperação e Modernização de Imóveis Públicos, Município de Nova Lima/MG. Data de realização 07/05/2024 às 09:00 h. O edital poderá ser retirado no site </w:t>
      </w:r>
      <w:hyperlink r:id="rId107" w:history="1">
        <w:r w:rsidRPr="00020CD0">
          <w:rPr>
            <w:rStyle w:val="Hyperlink"/>
            <w:rFonts w:asciiTheme="majorHAnsi" w:hAnsiTheme="majorHAnsi" w:cstheme="majorHAnsi"/>
          </w:rPr>
          <w:t>www.novalima.mg.gov.br</w:t>
        </w:r>
      </w:hyperlink>
      <w:r w:rsidRPr="00020CD0">
        <w:rPr>
          <w:rFonts w:asciiTheme="majorHAnsi" w:hAnsiTheme="majorHAnsi" w:cstheme="majorHAnsi"/>
        </w:rPr>
        <w:t>, em Portal da Transparência/Publicações.</w:t>
      </w:r>
    </w:p>
    <w:p w14:paraId="2E03497B" w14:textId="77777777" w:rsidR="003A6CFB" w:rsidRPr="00020CD0" w:rsidRDefault="003A6CFB" w:rsidP="003935CB">
      <w:pPr>
        <w:tabs>
          <w:tab w:val="left" w:pos="1440"/>
        </w:tabs>
        <w:autoSpaceDE w:val="0"/>
        <w:autoSpaceDN w:val="0"/>
        <w:adjustRightInd w:val="0"/>
        <w:jc w:val="both"/>
        <w:rPr>
          <w:rFonts w:asciiTheme="majorHAnsi" w:hAnsiTheme="majorHAnsi" w:cstheme="majorHAnsi"/>
        </w:rPr>
      </w:pPr>
    </w:p>
    <w:p w14:paraId="2D567C5E" w14:textId="77777777" w:rsidR="007C2FFE" w:rsidRPr="00020CD0" w:rsidRDefault="007C2FFE" w:rsidP="003935CB">
      <w:pPr>
        <w:tabs>
          <w:tab w:val="left" w:pos="1440"/>
        </w:tabs>
        <w:autoSpaceDE w:val="0"/>
        <w:autoSpaceDN w:val="0"/>
        <w:adjustRightInd w:val="0"/>
        <w:jc w:val="both"/>
        <w:rPr>
          <w:rFonts w:asciiTheme="majorHAnsi" w:hAnsiTheme="majorHAnsi" w:cstheme="majorHAnsi"/>
        </w:rPr>
      </w:pPr>
    </w:p>
    <w:p w14:paraId="51E7EF29" w14:textId="3D8158C6" w:rsidR="007C2FFE" w:rsidRPr="00020CD0" w:rsidRDefault="007C2FFE"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PIRANGUINHO - CONCORRÊNCIA ELETRÔNICA Nº 007/2024</w:t>
      </w:r>
    </w:p>
    <w:p w14:paraId="4F26B15A" w14:textId="32265D81" w:rsidR="003A6CFB" w:rsidRPr="00020CD0" w:rsidRDefault="007C2FFE"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Visando implementação de rede coletora de esgoto sanitário, atendendo a necessidade de saneamento básico no loteamento Residencial Popular no bairro Sossego para atender a Secretaria De Saúde E Do Município De Piranguinho. Visita técnica a partir de 08/05/2024. Abertura: 10/05/2024 Às 09:00 Horas. Edital Pelo Site </w:t>
      </w:r>
      <w:hyperlink r:id="rId108" w:history="1">
        <w:r w:rsidRPr="00020CD0">
          <w:rPr>
            <w:rStyle w:val="Hyperlink"/>
            <w:rFonts w:asciiTheme="majorHAnsi" w:hAnsiTheme="majorHAnsi" w:cstheme="majorHAnsi"/>
          </w:rPr>
          <w:t>www.piranguinho.mg.gov.br</w:t>
        </w:r>
      </w:hyperlink>
      <w:r w:rsidRPr="00020CD0">
        <w:rPr>
          <w:rFonts w:asciiTheme="majorHAnsi" w:hAnsiTheme="majorHAnsi" w:cstheme="majorHAnsi"/>
        </w:rPr>
        <w:t xml:space="preserve">. Mais Informações Pelo E-Mail: </w:t>
      </w:r>
      <w:hyperlink r:id="rId109" w:history="1">
        <w:r w:rsidRPr="00020CD0">
          <w:rPr>
            <w:rStyle w:val="Hyperlink"/>
            <w:rFonts w:asciiTheme="majorHAnsi" w:hAnsiTheme="majorHAnsi" w:cstheme="majorHAnsi"/>
          </w:rPr>
          <w:t>licitacao@piranguinho.mg.gov.br</w:t>
        </w:r>
      </w:hyperlink>
      <w:r w:rsidRPr="00020CD0">
        <w:rPr>
          <w:rFonts w:asciiTheme="majorHAnsi" w:hAnsiTheme="majorHAnsi" w:cstheme="majorHAnsi"/>
        </w:rPr>
        <w:t xml:space="preserve"> - Tel: (35) 3644-1222.</w:t>
      </w:r>
    </w:p>
    <w:p w14:paraId="63B6E37C" w14:textId="77777777" w:rsidR="00287B11" w:rsidRPr="00020CD0" w:rsidRDefault="00287B11" w:rsidP="003935CB">
      <w:pPr>
        <w:tabs>
          <w:tab w:val="left" w:pos="1440"/>
        </w:tabs>
        <w:autoSpaceDE w:val="0"/>
        <w:autoSpaceDN w:val="0"/>
        <w:adjustRightInd w:val="0"/>
        <w:jc w:val="both"/>
        <w:rPr>
          <w:rFonts w:asciiTheme="minorHAnsi" w:hAnsiTheme="minorHAnsi" w:cstheme="minorHAnsi"/>
          <w:b/>
        </w:rPr>
      </w:pPr>
    </w:p>
    <w:p w14:paraId="571D1074" w14:textId="6125B5C6" w:rsidR="0041446A" w:rsidRPr="00020CD0" w:rsidRDefault="0041446A"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RIO DO PRADO - CONCORRÊNCIA PRESENCIAL Nº 001/2024</w:t>
      </w:r>
    </w:p>
    <w:p w14:paraId="7A41EFEC" w14:textId="0290C9E3" w:rsidR="00287B11" w:rsidRPr="00020CD0" w:rsidRDefault="0041446A"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de obra de pavimentação de 2.059,70 m², no dia 09/05/2024, às 09:30 horas, em bloquete sextavado – lote 01 – trecho da Rua São Domingos e trecho da Rua Planalto - Vila Formosa de Minas, Distrito de Rio do Prado – MG. Edital e informações encontram-se à disposição dos interessados na sala de licitações, localizada na Rua Severiano Fonseca, nº 43, Centro, de 07 às 12 horas e 14:00hs as 17:00hs e pelo e-mail: </w:t>
      </w:r>
      <w:hyperlink r:id="rId110" w:history="1">
        <w:r w:rsidRPr="00020CD0">
          <w:rPr>
            <w:rStyle w:val="Hyperlink"/>
            <w:rFonts w:asciiTheme="majorHAnsi" w:hAnsiTheme="majorHAnsi" w:cstheme="majorHAnsi"/>
          </w:rPr>
          <w:t>riodopradolicitacao@gmail.com</w:t>
        </w:r>
      </w:hyperlink>
      <w:r w:rsidRPr="00020CD0">
        <w:rPr>
          <w:rFonts w:asciiTheme="majorHAnsi" w:hAnsiTheme="majorHAnsi" w:cstheme="majorHAnsi"/>
        </w:rPr>
        <w:t>.</w:t>
      </w:r>
    </w:p>
    <w:p w14:paraId="079DA9FD" w14:textId="77777777" w:rsidR="0041446A" w:rsidRPr="00020CD0" w:rsidRDefault="0041446A" w:rsidP="003935CB">
      <w:pPr>
        <w:tabs>
          <w:tab w:val="left" w:pos="1440"/>
        </w:tabs>
        <w:autoSpaceDE w:val="0"/>
        <w:autoSpaceDN w:val="0"/>
        <w:adjustRightInd w:val="0"/>
        <w:jc w:val="both"/>
        <w:rPr>
          <w:rFonts w:asciiTheme="majorHAnsi" w:hAnsiTheme="majorHAnsi" w:cstheme="majorHAnsi"/>
        </w:rPr>
      </w:pPr>
    </w:p>
    <w:p w14:paraId="468EFBF2" w14:textId="77777777" w:rsidR="0041446A" w:rsidRPr="00020CD0" w:rsidRDefault="0041446A" w:rsidP="003935CB">
      <w:pPr>
        <w:tabs>
          <w:tab w:val="left" w:pos="1440"/>
        </w:tabs>
        <w:autoSpaceDE w:val="0"/>
        <w:autoSpaceDN w:val="0"/>
        <w:adjustRightInd w:val="0"/>
        <w:jc w:val="both"/>
        <w:rPr>
          <w:rFonts w:asciiTheme="minorHAnsi" w:hAnsiTheme="minorHAnsi" w:cstheme="minorHAnsi"/>
          <w:b/>
        </w:rPr>
      </w:pPr>
    </w:p>
    <w:p w14:paraId="012F82D0" w14:textId="564175F2" w:rsidR="00944368" w:rsidRPr="00020CD0" w:rsidRDefault="00944368"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SÃO JOSÉ DO ALEGRE - CONCORRÊNCIA ELETRÔNICA Nº 002</w:t>
      </w:r>
    </w:p>
    <w:p w14:paraId="004253F7" w14:textId="00A4AF72" w:rsidR="00996687" w:rsidRPr="00020CD0" w:rsidRDefault="00944368"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Executar a obra de reforma e manutenção do prédio Maria Gonçalves Siqueira – Unidade Básica de Saúde e Secretaria Municipal de Saúde </w:t>
      </w:r>
      <w:r w:rsidR="00996687" w:rsidRPr="00020CD0">
        <w:rPr>
          <w:rFonts w:asciiTheme="majorHAnsi" w:hAnsiTheme="majorHAnsi" w:cstheme="majorHAnsi"/>
        </w:rPr>
        <w:t>e Higiene de São José do Alegre</w:t>
      </w:r>
      <w:r w:rsidRPr="00020CD0">
        <w:rPr>
          <w:rFonts w:asciiTheme="majorHAnsi" w:hAnsiTheme="majorHAnsi" w:cstheme="majorHAnsi"/>
        </w:rPr>
        <w:t>. A Sessão Pública será rea</w:t>
      </w:r>
      <w:r w:rsidR="00996687" w:rsidRPr="00020CD0">
        <w:rPr>
          <w:rFonts w:asciiTheme="majorHAnsi" w:hAnsiTheme="majorHAnsi" w:cstheme="majorHAnsi"/>
        </w:rPr>
        <w:t xml:space="preserve">lizada pelo site </w:t>
      </w:r>
      <w:hyperlink r:id="rId111" w:history="1">
        <w:r w:rsidR="00996687" w:rsidRPr="00020CD0">
          <w:rPr>
            <w:rStyle w:val="Hyperlink"/>
            <w:rFonts w:asciiTheme="majorHAnsi" w:hAnsiTheme="majorHAnsi" w:cstheme="majorHAnsi"/>
          </w:rPr>
          <w:t>www.bnc.org.br</w:t>
        </w:r>
      </w:hyperlink>
      <w:r w:rsidR="00996687" w:rsidRPr="00020CD0">
        <w:rPr>
          <w:rFonts w:asciiTheme="majorHAnsi" w:hAnsiTheme="majorHAnsi" w:cstheme="majorHAnsi"/>
        </w:rPr>
        <w:t xml:space="preserve">. </w:t>
      </w:r>
      <w:r w:rsidRPr="00020CD0">
        <w:rPr>
          <w:rFonts w:asciiTheme="majorHAnsi" w:hAnsiTheme="majorHAnsi" w:cstheme="majorHAnsi"/>
        </w:rPr>
        <w:t>Bolsa Nacional de Compras-BNC, no dia 08/05/2024, às 14h (quatorze horas). O edital completo com todos seus anexos poderão ser conferidos pelo si</w:t>
      </w:r>
      <w:r w:rsidR="00996687" w:rsidRPr="00020CD0">
        <w:rPr>
          <w:rFonts w:asciiTheme="majorHAnsi" w:hAnsiTheme="majorHAnsi" w:cstheme="majorHAnsi"/>
        </w:rPr>
        <w:t xml:space="preserve">te: </w:t>
      </w:r>
      <w:hyperlink r:id="rId112" w:history="1">
        <w:r w:rsidR="00996687" w:rsidRPr="00020CD0">
          <w:rPr>
            <w:rStyle w:val="Hyperlink"/>
            <w:rFonts w:asciiTheme="majorHAnsi" w:hAnsiTheme="majorHAnsi" w:cstheme="majorHAnsi"/>
          </w:rPr>
          <w:t>www.saojosedoalegre.mg.gov.br</w:t>
        </w:r>
      </w:hyperlink>
      <w:r w:rsidR="00996687" w:rsidRPr="00020CD0">
        <w:rPr>
          <w:rFonts w:asciiTheme="majorHAnsi" w:hAnsiTheme="majorHAnsi" w:cstheme="majorHAnsi"/>
        </w:rPr>
        <w:t>.</w:t>
      </w:r>
    </w:p>
    <w:p w14:paraId="291AC949" w14:textId="77777777" w:rsidR="002523B0" w:rsidRPr="00020CD0" w:rsidRDefault="002523B0" w:rsidP="002523B0">
      <w:pPr>
        <w:tabs>
          <w:tab w:val="left" w:pos="1440"/>
        </w:tabs>
        <w:autoSpaceDE w:val="0"/>
        <w:autoSpaceDN w:val="0"/>
        <w:adjustRightInd w:val="0"/>
        <w:jc w:val="both"/>
        <w:rPr>
          <w:rFonts w:asciiTheme="majorHAnsi" w:hAnsiTheme="majorHAnsi" w:cstheme="majorHAnsi"/>
        </w:rPr>
      </w:pPr>
    </w:p>
    <w:p w14:paraId="0D4EE970" w14:textId="77777777" w:rsidR="00E610F2" w:rsidRPr="00020CD0" w:rsidRDefault="00E610F2" w:rsidP="002523B0">
      <w:pPr>
        <w:tabs>
          <w:tab w:val="left" w:pos="1440"/>
        </w:tabs>
        <w:autoSpaceDE w:val="0"/>
        <w:autoSpaceDN w:val="0"/>
        <w:adjustRightInd w:val="0"/>
        <w:jc w:val="both"/>
        <w:rPr>
          <w:rFonts w:asciiTheme="minorHAnsi" w:hAnsiTheme="minorHAnsi" w:cstheme="minorHAnsi"/>
          <w:b/>
        </w:rPr>
      </w:pPr>
    </w:p>
    <w:p w14:paraId="0A5B16BD" w14:textId="4D322FEA" w:rsidR="002523B0" w:rsidRPr="00020CD0" w:rsidRDefault="002523B0" w:rsidP="002523B0">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SÃO MIGUEL DO ANTA - PREGÃO ELETRÔNICO Nº 015/2024</w:t>
      </w:r>
    </w:p>
    <w:p w14:paraId="3515A65A" w14:textId="4D4526DB" w:rsidR="00996687" w:rsidRPr="00020CD0" w:rsidRDefault="002523B0" w:rsidP="002523B0">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Construção, manutenção e Conservação de bens imóveis em geral. Data de Julgamento: 07/05/2024 às 08h00min. Edital disponível em: </w:t>
      </w:r>
      <w:hyperlink r:id="rId113" w:history="1">
        <w:r w:rsidRPr="00020CD0">
          <w:rPr>
            <w:rStyle w:val="Hyperlink"/>
            <w:rFonts w:asciiTheme="majorHAnsi" w:hAnsiTheme="majorHAnsi" w:cstheme="majorHAnsi"/>
          </w:rPr>
          <w:t>https://https:www.licitanet.com.br/</w:t>
        </w:r>
      </w:hyperlink>
      <w:r w:rsidRPr="00020CD0">
        <w:rPr>
          <w:rFonts w:asciiTheme="majorHAnsi" w:hAnsiTheme="majorHAnsi" w:cstheme="majorHAnsi"/>
        </w:rPr>
        <w:t xml:space="preserve">, </w:t>
      </w:r>
      <w:hyperlink r:id="rId114" w:history="1">
        <w:r w:rsidRPr="00020CD0">
          <w:rPr>
            <w:rStyle w:val="Hyperlink"/>
            <w:rFonts w:asciiTheme="majorHAnsi" w:hAnsiTheme="majorHAnsi" w:cstheme="majorHAnsi"/>
          </w:rPr>
          <w:t>https://www.gov.br/pncp/pt-br</w:t>
        </w:r>
      </w:hyperlink>
      <w:r w:rsidRPr="00020CD0">
        <w:rPr>
          <w:rFonts w:asciiTheme="majorHAnsi" w:hAnsiTheme="majorHAnsi" w:cstheme="majorHAnsi"/>
        </w:rPr>
        <w:t xml:space="preserve"> e </w:t>
      </w:r>
      <w:hyperlink r:id="rId115" w:history="1">
        <w:r w:rsidRPr="00020CD0">
          <w:rPr>
            <w:rStyle w:val="Hyperlink"/>
            <w:rFonts w:asciiTheme="majorHAnsi" w:hAnsiTheme="majorHAnsi" w:cstheme="majorHAnsi"/>
          </w:rPr>
          <w:t>https://saomigueldoanta.mg.gov.br/</w:t>
        </w:r>
      </w:hyperlink>
      <w:r w:rsidRPr="00020CD0">
        <w:rPr>
          <w:rFonts w:asciiTheme="majorHAnsi" w:hAnsiTheme="majorHAnsi" w:cstheme="majorHAnsi"/>
        </w:rPr>
        <w:t>. Mais informações: (31) 3897-1221.</w:t>
      </w:r>
    </w:p>
    <w:p w14:paraId="70F08708" w14:textId="77777777" w:rsidR="002523B0" w:rsidRPr="00020CD0" w:rsidRDefault="002523B0" w:rsidP="002523B0">
      <w:pPr>
        <w:tabs>
          <w:tab w:val="left" w:pos="1440"/>
        </w:tabs>
        <w:autoSpaceDE w:val="0"/>
        <w:autoSpaceDN w:val="0"/>
        <w:adjustRightInd w:val="0"/>
        <w:jc w:val="both"/>
        <w:rPr>
          <w:rFonts w:asciiTheme="majorHAnsi" w:hAnsiTheme="majorHAnsi" w:cstheme="majorHAnsi"/>
        </w:rPr>
      </w:pPr>
    </w:p>
    <w:p w14:paraId="15A0D804" w14:textId="77777777" w:rsidR="00A649D1" w:rsidRPr="00020CD0" w:rsidRDefault="00A649D1" w:rsidP="002523B0">
      <w:pPr>
        <w:tabs>
          <w:tab w:val="left" w:pos="1440"/>
        </w:tabs>
        <w:autoSpaceDE w:val="0"/>
        <w:autoSpaceDN w:val="0"/>
        <w:adjustRightInd w:val="0"/>
        <w:jc w:val="both"/>
        <w:rPr>
          <w:rFonts w:asciiTheme="majorHAnsi" w:hAnsiTheme="majorHAnsi" w:cstheme="majorHAnsi"/>
        </w:rPr>
      </w:pPr>
    </w:p>
    <w:p w14:paraId="6AF07E07" w14:textId="25548E39" w:rsidR="009831F4" w:rsidRPr="00020CD0" w:rsidRDefault="009831F4" w:rsidP="002523B0">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SETE LAGOAS</w:t>
      </w:r>
    </w:p>
    <w:p w14:paraId="4E16CD37" w14:textId="77777777" w:rsidR="00A649D1" w:rsidRPr="00020CD0" w:rsidRDefault="00A649D1" w:rsidP="002523B0">
      <w:pPr>
        <w:tabs>
          <w:tab w:val="left" w:pos="1440"/>
        </w:tabs>
        <w:autoSpaceDE w:val="0"/>
        <w:autoSpaceDN w:val="0"/>
        <w:adjustRightInd w:val="0"/>
        <w:jc w:val="both"/>
        <w:rPr>
          <w:rFonts w:asciiTheme="minorHAnsi" w:hAnsiTheme="minorHAnsi" w:cstheme="minorHAnsi"/>
          <w:b/>
        </w:rPr>
      </w:pPr>
    </w:p>
    <w:p w14:paraId="085B4385" w14:textId="33698444" w:rsidR="00020CD0" w:rsidRPr="00020CD0" w:rsidRDefault="00020CD0" w:rsidP="00020CD0">
      <w:pPr>
        <w:tabs>
          <w:tab w:val="left" w:pos="1440"/>
        </w:tabs>
        <w:autoSpaceDE w:val="0"/>
        <w:autoSpaceDN w:val="0"/>
        <w:adjustRightInd w:val="0"/>
        <w:jc w:val="both"/>
        <w:rPr>
          <w:rFonts w:asciiTheme="minorHAnsi" w:hAnsiTheme="minorHAnsi" w:cstheme="minorHAnsi"/>
          <w:b/>
        </w:rPr>
      </w:pPr>
      <w:r>
        <w:rPr>
          <w:rFonts w:asciiTheme="minorHAnsi" w:hAnsiTheme="minorHAnsi" w:cstheme="minorHAnsi"/>
          <w:b/>
        </w:rPr>
        <w:t>CONCORRÊNCIA ELETRÔNICA Nº 04/2024</w:t>
      </w:r>
    </w:p>
    <w:p w14:paraId="5BCB9038" w14:textId="5DCFEF35" w:rsidR="00A649D1" w:rsidRPr="00020CD0" w:rsidRDefault="00A649D1" w:rsidP="002523B0">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 Execução das obras de reforma e revitalização da Praça São Francisco de Assis, localizada no bairro São Francisco, no município de Sete Lagoas/MG, torna público aos interessados que no dia 04/06/2024, às 08h30min. A íntegra do Edital, com todas as exigências, condições e especificações estabelecidas para o Processo Licitatório, estará à disposição dos interessados no prédio do Núcleo de Licitações e Compras: Avenida Getúlio Vargas, 111 - 2º andar - Centro, ou pelo site setelagoas.mg.gov.b</w:t>
      </w:r>
      <w:r w:rsidR="00930EB2" w:rsidRPr="00020CD0">
        <w:rPr>
          <w:rFonts w:asciiTheme="majorHAnsi" w:hAnsiTheme="majorHAnsi" w:cstheme="majorHAnsi"/>
        </w:rPr>
        <w:t xml:space="preserve">r, ou pelo site </w:t>
      </w:r>
      <w:hyperlink r:id="rId116" w:history="1">
        <w:r w:rsidR="00930EB2" w:rsidRPr="00020CD0">
          <w:rPr>
            <w:rStyle w:val="Hyperlink"/>
            <w:rFonts w:asciiTheme="majorHAnsi" w:hAnsiTheme="majorHAnsi" w:cstheme="majorHAnsi"/>
          </w:rPr>
          <w:t>www.pncp.gov.br</w:t>
        </w:r>
      </w:hyperlink>
      <w:r w:rsidRPr="00020CD0">
        <w:rPr>
          <w:rFonts w:asciiTheme="majorHAnsi" w:hAnsiTheme="majorHAnsi" w:cstheme="majorHAnsi"/>
        </w:rPr>
        <w:t xml:space="preserve">, ou ainda no site de licitações da Licitar Digital: </w:t>
      </w:r>
      <w:hyperlink r:id="rId117" w:history="1">
        <w:r w:rsidR="00930EB2" w:rsidRPr="00020CD0">
          <w:rPr>
            <w:rStyle w:val="Hyperlink"/>
            <w:rFonts w:asciiTheme="majorHAnsi" w:hAnsiTheme="majorHAnsi" w:cstheme="majorHAnsi"/>
          </w:rPr>
          <w:t>https://www.licitardigital.com.br</w:t>
        </w:r>
      </w:hyperlink>
      <w:r w:rsidRPr="00020CD0">
        <w:rPr>
          <w:rFonts w:asciiTheme="majorHAnsi" w:hAnsiTheme="majorHAnsi" w:cstheme="majorHAnsi"/>
        </w:rPr>
        <w:t xml:space="preserve">. Informações: (31) 3779-3700. Acesse o ambiente </w:t>
      </w:r>
      <w:r w:rsidRPr="00020CD0">
        <w:rPr>
          <w:rFonts w:asciiTheme="majorHAnsi" w:hAnsiTheme="majorHAnsi" w:cstheme="majorHAnsi"/>
        </w:rPr>
        <w:lastRenderedPageBreak/>
        <w:t xml:space="preserve">de licitações pelo link: </w:t>
      </w:r>
      <w:hyperlink r:id="rId118" w:history="1">
        <w:r w:rsidR="00930EB2" w:rsidRPr="00020CD0">
          <w:rPr>
            <w:rStyle w:val="Hyperlink"/>
            <w:rFonts w:asciiTheme="majorHAnsi" w:hAnsiTheme="majorHAnsi" w:cstheme="majorHAnsi"/>
          </w:rPr>
          <w:t>https://transparencia.setelagoas.mg.gov.br/licitacoes</w:t>
        </w:r>
      </w:hyperlink>
      <w:r w:rsidRPr="00020CD0">
        <w:rPr>
          <w:rFonts w:asciiTheme="majorHAnsi" w:hAnsiTheme="majorHAnsi" w:cstheme="majorHAnsi"/>
        </w:rPr>
        <w:t xml:space="preserve">. Acesse o tutorial para saber como pesquisar o processo licitatório: </w:t>
      </w:r>
      <w:hyperlink r:id="rId119" w:history="1">
        <w:r w:rsidR="00930EB2" w:rsidRPr="00020CD0">
          <w:rPr>
            <w:rStyle w:val="Hyperlink"/>
            <w:rFonts w:asciiTheme="majorHAnsi" w:hAnsiTheme="majorHAnsi" w:cstheme="majorHAnsi"/>
          </w:rPr>
          <w:t>https://suporte.setelagoas.mg.gov.br/tutorial.pdf</w:t>
        </w:r>
      </w:hyperlink>
      <w:r w:rsidRPr="00020CD0">
        <w:rPr>
          <w:rFonts w:asciiTheme="majorHAnsi" w:hAnsiTheme="majorHAnsi" w:cstheme="majorHAnsi"/>
        </w:rPr>
        <w:t>.</w:t>
      </w:r>
    </w:p>
    <w:p w14:paraId="77034D30" w14:textId="77777777" w:rsidR="00A649D1" w:rsidRPr="00020CD0" w:rsidRDefault="00A649D1" w:rsidP="002523B0">
      <w:pPr>
        <w:tabs>
          <w:tab w:val="left" w:pos="1440"/>
        </w:tabs>
        <w:autoSpaceDE w:val="0"/>
        <w:autoSpaceDN w:val="0"/>
        <w:adjustRightInd w:val="0"/>
        <w:jc w:val="both"/>
        <w:rPr>
          <w:rFonts w:asciiTheme="minorHAnsi" w:hAnsiTheme="minorHAnsi" w:cstheme="minorHAnsi"/>
          <w:b/>
        </w:rPr>
      </w:pPr>
    </w:p>
    <w:p w14:paraId="2F59C90E" w14:textId="703FAB43" w:rsidR="009831F4" w:rsidRPr="00020CD0" w:rsidRDefault="009831F4" w:rsidP="002523B0">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PREGÃO ELETRÔNICO N° 015/2024 </w:t>
      </w:r>
    </w:p>
    <w:p w14:paraId="44F61CC0" w14:textId="3BFD4DCE" w:rsidR="009831F4" w:rsidRPr="00020CD0" w:rsidRDefault="00A649D1" w:rsidP="002523B0">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009831F4" w:rsidRPr="00020CD0">
        <w:rPr>
          <w:rFonts w:asciiTheme="majorHAnsi" w:hAnsiTheme="majorHAnsi" w:cstheme="majorHAnsi"/>
        </w:rPr>
        <w:t xml:space="preserve">Remoção e execução de ondulação transversal “tipo A” e “tipo B”, confeccionada em concreto betuminoso usinado a quente – CBUQ, interessados que no dia 09/05/2024, às 08h30min, em diversas vias do município de Sete Lagoas/MG, para melhoria da segurança viária. A íntegra do Edital, com todas as exigências, condições e especificações estabelecidas para o Processo Licitatório, estará à disposição dos interessados no prédio do Núcleo de Licitações e Compras: Avenida Getúlio Vargas, 111 - 2º andar - Centro, ou pelo site setelagoas.mg.gov.br, ou pelo site </w:t>
      </w:r>
      <w:hyperlink r:id="rId120" w:history="1">
        <w:r w:rsidR="009831F4" w:rsidRPr="00020CD0">
          <w:rPr>
            <w:rStyle w:val="Hyperlink"/>
            <w:rFonts w:asciiTheme="majorHAnsi" w:hAnsiTheme="majorHAnsi" w:cstheme="majorHAnsi"/>
          </w:rPr>
          <w:t>www.pncp.gov.br</w:t>
        </w:r>
      </w:hyperlink>
      <w:r w:rsidR="009831F4" w:rsidRPr="00020CD0">
        <w:rPr>
          <w:rFonts w:asciiTheme="majorHAnsi" w:hAnsiTheme="majorHAnsi" w:cstheme="majorHAnsi"/>
        </w:rPr>
        <w:t xml:space="preserve">, ou ainda no site de licitações da Licitar Digital: </w:t>
      </w:r>
      <w:hyperlink r:id="rId121" w:history="1">
        <w:r w:rsidR="009831F4" w:rsidRPr="00020CD0">
          <w:rPr>
            <w:rStyle w:val="Hyperlink"/>
            <w:rFonts w:asciiTheme="majorHAnsi" w:hAnsiTheme="majorHAnsi" w:cstheme="majorHAnsi"/>
          </w:rPr>
          <w:t>https://www.licitardigital.com.br</w:t>
        </w:r>
      </w:hyperlink>
      <w:r w:rsidR="009831F4" w:rsidRPr="00020CD0">
        <w:rPr>
          <w:rFonts w:asciiTheme="majorHAnsi" w:hAnsiTheme="majorHAnsi" w:cstheme="majorHAnsi"/>
        </w:rPr>
        <w:t xml:space="preserve">. Informações: (31) 3779-3700. Acesse o ambiente de licitações pelo link: </w:t>
      </w:r>
      <w:hyperlink r:id="rId122" w:history="1">
        <w:r w:rsidR="009831F4" w:rsidRPr="00020CD0">
          <w:rPr>
            <w:rStyle w:val="Hyperlink"/>
            <w:rFonts w:asciiTheme="majorHAnsi" w:hAnsiTheme="majorHAnsi" w:cstheme="majorHAnsi"/>
          </w:rPr>
          <w:t>https://transparencia.setelagoas.mg.gov.br/licitacoes</w:t>
        </w:r>
      </w:hyperlink>
      <w:r w:rsidR="009831F4" w:rsidRPr="00020CD0">
        <w:rPr>
          <w:rFonts w:asciiTheme="majorHAnsi" w:hAnsiTheme="majorHAnsi" w:cstheme="majorHAnsi"/>
        </w:rPr>
        <w:t xml:space="preserve">. Acesse o tutorial para saber como pesquisar o processo licitatório: </w:t>
      </w:r>
      <w:hyperlink r:id="rId123" w:history="1">
        <w:r w:rsidR="009831F4" w:rsidRPr="00020CD0">
          <w:rPr>
            <w:rStyle w:val="Hyperlink"/>
            <w:rFonts w:asciiTheme="majorHAnsi" w:hAnsiTheme="majorHAnsi" w:cstheme="majorHAnsi"/>
          </w:rPr>
          <w:t>https://suporte.setelagoas.mg.gov.br/tutorial.pdf</w:t>
        </w:r>
      </w:hyperlink>
      <w:r w:rsidR="009831F4" w:rsidRPr="00020CD0">
        <w:rPr>
          <w:rFonts w:asciiTheme="majorHAnsi" w:hAnsiTheme="majorHAnsi" w:cstheme="majorHAnsi"/>
        </w:rPr>
        <w:t>.</w:t>
      </w:r>
    </w:p>
    <w:p w14:paraId="0F03F89B" w14:textId="77777777" w:rsidR="00E610F2" w:rsidRPr="00020CD0" w:rsidRDefault="00E610F2" w:rsidP="003935CB">
      <w:pPr>
        <w:tabs>
          <w:tab w:val="left" w:pos="1440"/>
        </w:tabs>
        <w:autoSpaceDE w:val="0"/>
        <w:autoSpaceDN w:val="0"/>
        <w:adjustRightInd w:val="0"/>
        <w:jc w:val="both"/>
        <w:rPr>
          <w:rFonts w:asciiTheme="majorHAnsi" w:hAnsiTheme="majorHAnsi" w:cstheme="majorHAnsi"/>
          <w:b/>
        </w:rPr>
      </w:pPr>
    </w:p>
    <w:p w14:paraId="745E8C35" w14:textId="673005E0" w:rsidR="00FC2ABF" w:rsidRPr="00020CD0" w:rsidRDefault="00FC2ABF"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UBERABA - PREFEITURA MUNICIPAL - SECRETARIA MUNICIPAL DE SAÚDE -  CONCORRÊNCIA ELETRÔNICA N° 19/2024</w:t>
      </w:r>
    </w:p>
    <w:p w14:paraId="663A904D" w14:textId="678CD0EB" w:rsidR="00944368" w:rsidRPr="00020CD0" w:rsidRDefault="00FC2ABF"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 Construção da Unidade de Saúde São Benedito, em atendimento à Secretaria Municipal de Saúde. Tipo: Menor preço/ Empreitada por preço unitário. Recebimento das propostas por meio eletrônico: A partir das 8 horas do dia 26/04/2024. Fim do recebimento das propostas/</w:t>
      </w:r>
      <w:r w:rsidR="001E4B8E" w:rsidRPr="00020CD0">
        <w:rPr>
          <w:rFonts w:asciiTheme="majorHAnsi" w:hAnsiTheme="majorHAnsi" w:cstheme="majorHAnsi"/>
        </w:rPr>
        <w:t>Início</w:t>
      </w:r>
      <w:r w:rsidRPr="00020CD0">
        <w:rPr>
          <w:rFonts w:asciiTheme="majorHAnsi" w:hAnsiTheme="majorHAnsi" w:cstheme="majorHAnsi"/>
        </w:rPr>
        <w:t xml:space="preserve"> da Disputa: Às 08 horas do dia 07/06/2024. Abertura da Sessão de Disputa de Preços: Às 08h30min horas do dia 07/06/2024. Valor estimado da licitação: R$ 2.424.113,05. Data-base do orçamento: 22/02/2024 (conforme planilha orçamentária). Fontes de recursos: Lei Estadual Nº 23.830/2021 – Recursos de Brumadinho e PMU/FMS/Contrapartida Municipal. Informações: O Edital da Concorrência Eletrônica nº 19/2024 estará disponível a partir das 08 horas do dia 26/04/2024 através dos seguintes acessos: Portal eletrônico oficial do Município de Uberaba/MG, pelo link: </w:t>
      </w:r>
      <w:hyperlink r:id="rId124" w:history="1">
        <w:r w:rsidRPr="00020CD0">
          <w:rPr>
            <w:rStyle w:val="Hyperlink"/>
            <w:rFonts w:asciiTheme="majorHAnsi" w:hAnsiTheme="majorHAnsi" w:cstheme="majorHAnsi"/>
          </w:rPr>
          <w:t>https://prefeitura.uberaba.mg.gov.br/portalcidadao/</w:t>
        </w:r>
      </w:hyperlink>
      <w:r w:rsidRPr="00020CD0">
        <w:rPr>
          <w:rFonts w:asciiTheme="majorHAnsi" w:hAnsiTheme="majorHAnsi" w:cstheme="majorHAnsi"/>
        </w:rPr>
        <w:t xml:space="preserve">; Portal Nacional de Compras Públicas (PNCP), pelo link: </w:t>
      </w:r>
      <w:hyperlink r:id="rId125" w:history="1">
        <w:r w:rsidRPr="00020CD0">
          <w:rPr>
            <w:rStyle w:val="Hyperlink"/>
            <w:rFonts w:asciiTheme="majorHAnsi" w:hAnsiTheme="majorHAnsi" w:cstheme="majorHAnsi"/>
          </w:rPr>
          <w:t>https://www.gov.br/pncp/pt-br</w:t>
        </w:r>
      </w:hyperlink>
      <w:r w:rsidRPr="00020CD0">
        <w:rPr>
          <w:rFonts w:asciiTheme="majorHAnsi" w:hAnsiTheme="majorHAnsi" w:cstheme="majorHAnsi"/>
        </w:rPr>
        <w:t xml:space="preserve">; Plataforma eletrônica de licitações (Licitar Digital), pelo link: </w:t>
      </w:r>
      <w:hyperlink r:id="rId126" w:history="1">
        <w:r w:rsidRPr="00020CD0">
          <w:rPr>
            <w:rStyle w:val="Hyperlink"/>
            <w:rFonts w:asciiTheme="majorHAnsi" w:hAnsiTheme="majorHAnsi" w:cstheme="majorHAnsi"/>
          </w:rPr>
          <w:t>https://ammlicita.org.br/</w:t>
        </w:r>
      </w:hyperlink>
      <w:r w:rsidRPr="00020CD0">
        <w:rPr>
          <w:rFonts w:asciiTheme="majorHAnsi" w:hAnsiTheme="majorHAnsi" w:cstheme="majorHAnsi"/>
        </w:rPr>
        <w:t xml:space="preserve">. Demais informações podem ser obtidas pelo telefone (34) 3331-2750 //3331-2706 e/ou e-mail: </w:t>
      </w:r>
      <w:hyperlink r:id="rId127" w:history="1">
        <w:r w:rsidRPr="00020CD0">
          <w:rPr>
            <w:rStyle w:val="Hyperlink"/>
            <w:rFonts w:asciiTheme="majorHAnsi" w:hAnsiTheme="majorHAnsi" w:cstheme="majorHAnsi"/>
          </w:rPr>
          <w:t>licitacao.sms@uberaba.mg.gov.br</w:t>
        </w:r>
      </w:hyperlink>
      <w:r w:rsidRPr="00020CD0">
        <w:rPr>
          <w:rFonts w:asciiTheme="majorHAnsi" w:hAnsiTheme="majorHAnsi" w:cstheme="majorHAnsi"/>
        </w:rPr>
        <w:t>.</w:t>
      </w:r>
    </w:p>
    <w:p w14:paraId="7FA2ED50" w14:textId="77777777" w:rsidR="00FC2ABF" w:rsidRPr="00020CD0" w:rsidRDefault="00FC2ABF" w:rsidP="003935CB">
      <w:pPr>
        <w:tabs>
          <w:tab w:val="left" w:pos="1440"/>
        </w:tabs>
        <w:autoSpaceDE w:val="0"/>
        <w:autoSpaceDN w:val="0"/>
        <w:adjustRightInd w:val="0"/>
        <w:jc w:val="both"/>
        <w:rPr>
          <w:rFonts w:asciiTheme="majorHAnsi" w:hAnsiTheme="majorHAnsi" w:cstheme="majorHAnsi"/>
        </w:rPr>
      </w:pPr>
    </w:p>
    <w:p w14:paraId="755EFDDB" w14:textId="77777777" w:rsidR="00FC2ABF" w:rsidRPr="00020CD0" w:rsidRDefault="00FC2ABF" w:rsidP="003935CB">
      <w:pPr>
        <w:tabs>
          <w:tab w:val="left" w:pos="1440"/>
        </w:tabs>
        <w:autoSpaceDE w:val="0"/>
        <w:autoSpaceDN w:val="0"/>
        <w:adjustRightInd w:val="0"/>
        <w:jc w:val="both"/>
        <w:rPr>
          <w:rFonts w:asciiTheme="majorHAnsi" w:hAnsiTheme="majorHAnsi" w:cstheme="majorHAnsi"/>
        </w:rPr>
      </w:pPr>
    </w:p>
    <w:p w14:paraId="4BC77595" w14:textId="4B7CBFDC" w:rsidR="00D15B20" w:rsidRPr="00020CD0" w:rsidRDefault="00E731FD" w:rsidP="003935CB">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PREFEITURA MUNICIPAL DE VERDELÂNDIA - CONCORRÊNCIA ELETRÔNICA Nº. 000001/2.024</w:t>
      </w:r>
    </w:p>
    <w:p w14:paraId="583DA7E1" w14:textId="1B7E24B0" w:rsidR="00FC2ABF" w:rsidRPr="00020CD0" w:rsidRDefault="00D15B20"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Construção de escola infantil na comunidade rural do Agreste, município de Verdelândia-MG. O início do recebimento das propostas será a partir da publicação do edital nos sítios abaixo mencionados e encerrará no dia 08/05/2.024, às 08:20:00. O início da sessão pública para apuração do processo será a partir das 08:30:00 do dia 08/05/2.024, no endereço eletrônico: </w:t>
      </w:r>
      <w:hyperlink r:id="rId128" w:history="1">
        <w:r w:rsidRPr="00020CD0">
          <w:rPr>
            <w:rStyle w:val="Hyperlink"/>
            <w:rFonts w:asciiTheme="majorHAnsi" w:hAnsiTheme="majorHAnsi" w:cstheme="majorHAnsi"/>
          </w:rPr>
          <w:t>www.portaldecompraspublicas.com.br</w:t>
        </w:r>
      </w:hyperlink>
      <w:r w:rsidRPr="00020CD0">
        <w:rPr>
          <w:rFonts w:asciiTheme="majorHAnsi" w:hAnsiTheme="majorHAnsi" w:cstheme="majorHAnsi"/>
        </w:rPr>
        <w:t xml:space="preserve"> e será regida pelas especificações constantes do edital e seus anexos. O edital poderá ser acessado no mencionado endereço eletrônico, no site do município: </w:t>
      </w:r>
      <w:hyperlink r:id="rId129" w:history="1">
        <w:r w:rsidRPr="00020CD0">
          <w:rPr>
            <w:rStyle w:val="Hyperlink"/>
            <w:rFonts w:asciiTheme="majorHAnsi" w:hAnsiTheme="majorHAnsi" w:cstheme="majorHAnsi"/>
          </w:rPr>
          <w:t>www.verdelandia.mg.gov.br</w:t>
        </w:r>
      </w:hyperlink>
      <w:r w:rsidRPr="00020CD0">
        <w:rPr>
          <w:rFonts w:asciiTheme="majorHAnsi" w:hAnsiTheme="majorHAnsi" w:cstheme="majorHAnsi"/>
        </w:rPr>
        <w:t xml:space="preserve"> e ainda retirado no Departamento de Licitações e Contratos no endereço: Av. Renato Azeredo, nº. 2.001, Centro, Verdelândia-MG (prédio sede da prefeitura), de segunda à sexta feira, sendo dia útil, no horário de 07:30 às 12:30 horas.</w:t>
      </w:r>
    </w:p>
    <w:p w14:paraId="084B84DA" w14:textId="77777777" w:rsidR="00020CD0" w:rsidRDefault="00020CD0" w:rsidP="003935CB">
      <w:pPr>
        <w:tabs>
          <w:tab w:val="left" w:pos="1440"/>
        </w:tabs>
        <w:autoSpaceDE w:val="0"/>
        <w:autoSpaceDN w:val="0"/>
        <w:adjustRightInd w:val="0"/>
        <w:jc w:val="both"/>
        <w:rPr>
          <w:rFonts w:asciiTheme="majorHAnsi" w:hAnsiTheme="majorHAnsi" w:cstheme="majorHAnsi"/>
        </w:rPr>
      </w:pPr>
    </w:p>
    <w:p w14:paraId="5221ED7F" w14:textId="77777777" w:rsidR="00D66DC8" w:rsidRDefault="00D66DC8" w:rsidP="003935CB">
      <w:pPr>
        <w:tabs>
          <w:tab w:val="left" w:pos="1440"/>
        </w:tabs>
        <w:autoSpaceDE w:val="0"/>
        <w:autoSpaceDN w:val="0"/>
        <w:adjustRightInd w:val="0"/>
        <w:jc w:val="both"/>
        <w:rPr>
          <w:rFonts w:asciiTheme="minorHAnsi" w:hAnsiTheme="minorHAnsi" w:cstheme="minorHAnsi"/>
          <w:b/>
        </w:rPr>
      </w:pPr>
    </w:p>
    <w:p w14:paraId="0A71CEFA" w14:textId="77777777" w:rsidR="00A64E5C" w:rsidRDefault="00A64E5C" w:rsidP="003935CB">
      <w:pPr>
        <w:tabs>
          <w:tab w:val="left" w:pos="1440"/>
        </w:tabs>
        <w:autoSpaceDE w:val="0"/>
        <w:autoSpaceDN w:val="0"/>
        <w:adjustRightInd w:val="0"/>
        <w:jc w:val="both"/>
        <w:rPr>
          <w:rFonts w:asciiTheme="minorHAnsi" w:hAnsiTheme="minorHAnsi" w:cstheme="minorHAnsi"/>
          <w:b/>
        </w:rPr>
      </w:pPr>
    </w:p>
    <w:p w14:paraId="4B1E07CA" w14:textId="77777777" w:rsidR="00A64E5C" w:rsidRDefault="00A64E5C" w:rsidP="003935CB">
      <w:pPr>
        <w:tabs>
          <w:tab w:val="left" w:pos="1440"/>
        </w:tabs>
        <w:autoSpaceDE w:val="0"/>
        <w:autoSpaceDN w:val="0"/>
        <w:adjustRightInd w:val="0"/>
        <w:jc w:val="both"/>
        <w:rPr>
          <w:rFonts w:asciiTheme="minorHAnsi" w:hAnsiTheme="minorHAnsi" w:cstheme="minorHAnsi"/>
          <w:b/>
        </w:rPr>
      </w:pPr>
    </w:p>
    <w:p w14:paraId="5A1DA859" w14:textId="77777777" w:rsidR="00A64E5C" w:rsidRDefault="00A64E5C" w:rsidP="003935CB">
      <w:pPr>
        <w:tabs>
          <w:tab w:val="left" w:pos="1440"/>
        </w:tabs>
        <w:autoSpaceDE w:val="0"/>
        <w:autoSpaceDN w:val="0"/>
        <w:adjustRightInd w:val="0"/>
        <w:jc w:val="both"/>
        <w:rPr>
          <w:rFonts w:asciiTheme="minorHAnsi" w:hAnsiTheme="minorHAnsi" w:cstheme="minorHAnsi"/>
          <w:b/>
        </w:rPr>
      </w:pPr>
    </w:p>
    <w:p w14:paraId="3ED0419D" w14:textId="77777777" w:rsidR="00A64E5C" w:rsidRPr="00020CD0" w:rsidRDefault="00A64E5C" w:rsidP="003935CB">
      <w:pPr>
        <w:tabs>
          <w:tab w:val="left" w:pos="1440"/>
        </w:tabs>
        <w:autoSpaceDE w:val="0"/>
        <w:autoSpaceDN w:val="0"/>
        <w:adjustRightInd w:val="0"/>
        <w:jc w:val="both"/>
        <w:rPr>
          <w:rFonts w:asciiTheme="minorHAnsi" w:hAnsiTheme="minorHAnsi" w:cstheme="minorHAnsi"/>
          <w:b/>
        </w:rPr>
      </w:pPr>
    </w:p>
    <w:p w14:paraId="3F59E783" w14:textId="402F1F49" w:rsidR="00E731FD" w:rsidRPr="00020CD0" w:rsidRDefault="00E731FD" w:rsidP="003935CB">
      <w:pPr>
        <w:tabs>
          <w:tab w:val="left" w:pos="1440"/>
        </w:tabs>
        <w:autoSpaceDE w:val="0"/>
        <w:autoSpaceDN w:val="0"/>
        <w:adjustRightInd w:val="0"/>
        <w:jc w:val="both"/>
        <w:rPr>
          <w:rFonts w:asciiTheme="majorHAnsi" w:hAnsiTheme="majorHAnsi" w:cstheme="majorHAnsi"/>
        </w:rPr>
      </w:pPr>
      <w:r w:rsidRPr="00020CD0">
        <w:rPr>
          <w:rFonts w:asciiTheme="minorHAnsi" w:hAnsiTheme="minorHAnsi" w:cstheme="minorHAnsi"/>
          <w:b/>
        </w:rPr>
        <w:t>PREFEITURA MUNICIPAL DE VEREDINHA - CONCORRÊNCIA 01/2024</w:t>
      </w:r>
    </w:p>
    <w:p w14:paraId="5051F17A" w14:textId="40B9A6AB" w:rsidR="000340B8" w:rsidRDefault="00E731FD" w:rsidP="003935CB">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Execução de obra de pavimentação asfáltica em TSD em trecho de estrada vicinal entre veredinha e distrito de Mendonça, a sessão pública eletrônica será dia 09/05/2024, a partir das 08h00min, através do site </w:t>
      </w:r>
      <w:hyperlink r:id="rId130" w:history="1">
        <w:r w:rsidRPr="00020CD0">
          <w:rPr>
            <w:rStyle w:val="Hyperlink"/>
            <w:rFonts w:asciiTheme="majorHAnsi" w:hAnsiTheme="majorHAnsi" w:cstheme="majorHAnsi"/>
          </w:rPr>
          <w:t>https://licitar.digital/</w:t>
        </w:r>
      </w:hyperlink>
      <w:r w:rsidRPr="00020CD0">
        <w:rPr>
          <w:rFonts w:asciiTheme="majorHAnsi" w:hAnsiTheme="majorHAnsi" w:cstheme="majorHAnsi"/>
        </w:rPr>
        <w:t xml:space="preserve">. Para mais informações entrar em contato pelo telefone (38) 352-9120. 3 cm -22 1931426 </w:t>
      </w:r>
    </w:p>
    <w:p w14:paraId="2D3BC3C4" w14:textId="77777777" w:rsidR="00020CD0" w:rsidRPr="00020CD0" w:rsidRDefault="00020CD0" w:rsidP="003935CB">
      <w:pPr>
        <w:tabs>
          <w:tab w:val="left" w:pos="1440"/>
        </w:tabs>
        <w:autoSpaceDE w:val="0"/>
        <w:autoSpaceDN w:val="0"/>
        <w:adjustRightInd w:val="0"/>
        <w:jc w:val="both"/>
        <w:rPr>
          <w:rFonts w:asciiTheme="majorHAnsi" w:hAnsiTheme="majorHAnsi" w:cstheme="majorHAnsi"/>
        </w:rPr>
      </w:pPr>
    </w:p>
    <w:p w14:paraId="40739B52" w14:textId="65B71B42" w:rsidR="00B0355E" w:rsidRPr="00020CD0" w:rsidRDefault="00D31184" w:rsidP="00E610F2">
      <w:pPr>
        <w:tabs>
          <w:tab w:val="left" w:pos="1440"/>
        </w:tabs>
        <w:autoSpaceDE w:val="0"/>
        <w:autoSpaceDN w:val="0"/>
        <w:adjustRightInd w:val="0"/>
        <w:jc w:val="center"/>
        <w:rPr>
          <w:rFonts w:asciiTheme="minorHAnsi" w:hAnsiTheme="minorHAnsi" w:cstheme="minorHAnsi"/>
          <w:b/>
        </w:rPr>
      </w:pPr>
      <w:r w:rsidRPr="00020CD0">
        <w:rPr>
          <w:rFonts w:asciiTheme="minorHAnsi" w:hAnsiTheme="minorHAnsi" w:cstheme="minorHAnsi"/>
          <w:b/>
        </w:rPr>
        <w:t>ESTADO DA BAHIA</w:t>
      </w:r>
    </w:p>
    <w:p w14:paraId="26650FFA" w14:textId="77777777" w:rsidR="00E610F2" w:rsidRPr="00020CD0" w:rsidRDefault="00E610F2" w:rsidP="00D31184">
      <w:pPr>
        <w:tabs>
          <w:tab w:val="left" w:pos="1440"/>
        </w:tabs>
        <w:autoSpaceDE w:val="0"/>
        <w:autoSpaceDN w:val="0"/>
        <w:adjustRightInd w:val="0"/>
        <w:jc w:val="center"/>
        <w:rPr>
          <w:rFonts w:asciiTheme="minorHAnsi" w:hAnsiTheme="minorHAnsi" w:cstheme="minorHAnsi"/>
          <w:b/>
        </w:rPr>
      </w:pPr>
    </w:p>
    <w:p w14:paraId="3BB9E884" w14:textId="7BC4029F" w:rsidR="00567826" w:rsidRPr="00020CD0" w:rsidRDefault="00567826" w:rsidP="00D534F9">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DNIT - SUPERINTENDÊNCIA REGIONAL NA BAHIA - ALTERAÇÃO - PREGÃO Nº 90096/2024</w:t>
      </w:r>
    </w:p>
    <w:p w14:paraId="2AB7581E" w14:textId="56BC4127" w:rsidR="00567826" w:rsidRPr="00020CD0" w:rsidRDefault="00E731FD" w:rsidP="00D534F9">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Manutenção Rodoviária (Conservação/Recuperação) na Rodovia BR-235/BA, segmentos km 353,2 - km 549,8, sobre jurisdição da Unidade Local de Senhor do Bonfim/BA, no âmbito do Plano Anual de Trabalho e Orçamento - PATO. Total de Itens Licitados: 00001 Novo Edital: 23/04/2024 das 08h00 às 12h00 e de13h00 às 17h00. Endereço: Rua Artur Azevedo Machado 1225 3º Andar Stiep - SALVADOR - BA. Entrega das Propostas: a partir de 23/04/2024 às 08h00 no site </w:t>
      </w:r>
      <w:hyperlink r:id="rId131" w:history="1">
        <w:r w:rsidR="00567826" w:rsidRPr="00020CD0">
          <w:rPr>
            <w:rStyle w:val="Hyperlink"/>
            <w:rFonts w:asciiTheme="majorHAnsi" w:hAnsiTheme="majorHAnsi" w:cstheme="majorHAnsi"/>
          </w:rPr>
          <w:t>www.comprasnet.gov.br</w:t>
        </w:r>
      </w:hyperlink>
      <w:r w:rsidRPr="00020CD0">
        <w:rPr>
          <w:rFonts w:asciiTheme="majorHAnsi" w:hAnsiTheme="majorHAnsi" w:cstheme="majorHAnsi"/>
        </w:rPr>
        <w:t xml:space="preserve">. Abertura das Propostas: 14/05/2024, às 10h00 no site </w:t>
      </w:r>
      <w:hyperlink r:id="rId132" w:history="1">
        <w:r w:rsidR="00567826" w:rsidRPr="00020CD0">
          <w:rPr>
            <w:rStyle w:val="Hyperlink"/>
            <w:rFonts w:asciiTheme="majorHAnsi" w:hAnsiTheme="majorHAnsi" w:cstheme="majorHAnsi"/>
          </w:rPr>
          <w:t>www.comprasnet.gov.br</w:t>
        </w:r>
      </w:hyperlink>
      <w:r w:rsidRPr="00020CD0">
        <w:rPr>
          <w:rFonts w:asciiTheme="majorHAnsi" w:hAnsiTheme="majorHAnsi" w:cstheme="majorHAnsi"/>
        </w:rPr>
        <w:t>.</w:t>
      </w:r>
    </w:p>
    <w:p w14:paraId="44C3CCBB" w14:textId="77777777" w:rsidR="00D66DC8" w:rsidRPr="00020CD0" w:rsidRDefault="00D66DC8" w:rsidP="00ED2625">
      <w:pPr>
        <w:tabs>
          <w:tab w:val="left" w:pos="1440"/>
        </w:tabs>
        <w:autoSpaceDE w:val="0"/>
        <w:autoSpaceDN w:val="0"/>
        <w:adjustRightInd w:val="0"/>
        <w:jc w:val="both"/>
        <w:rPr>
          <w:rFonts w:asciiTheme="minorHAnsi" w:hAnsiTheme="minorHAnsi" w:cstheme="minorHAnsi"/>
          <w:b/>
        </w:rPr>
      </w:pPr>
    </w:p>
    <w:p w14:paraId="65DEF95E" w14:textId="5FFF71A1" w:rsidR="0077295B" w:rsidRPr="00020CD0" w:rsidRDefault="0077295B" w:rsidP="00E610F2">
      <w:pPr>
        <w:tabs>
          <w:tab w:val="left" w:pos="1440"/>
        </w:tabs>
        <w:autoSpaceDE w:val="0"/>
        <w:autoSpaceDN w:val="0"/>
        <w:adjustRightInd w:val="0"/>
        <w:jc w:val="center"/>
        <w:rPr>
          <w:rFonts w:asciiTheme="minorHAnsi" w:hAnsiTheme="minorHAnsi" w:cstheme="minorHAnsi"/>
          <w:b/>
        </w:rPr>
      </w:pPr>
      <w:r w:rsidRPr="00020CD0">
        <w:rPr>
          <w:rFonts w:asciiTheme="minorHAnsi" w:hAnsiTheme="minorHAnsi" w:cstheme="minorHAnsi"/>
          <w:b/>
        </w:rPr>
        <w:t>DISTRITO FEDERAL</w:t>
      </w:r>
    </w:p>
    <w:p w14:paraId="6544D144" w14:textId="77777777" w:rsidR="00A64E5C" w:rsidRPr="00020CD0" w:rsidRDefault="00A64E5C" w:rsidP="00ED2625">
      <w:pPr>
        <w:tabs>
          <w:tab w:val="left" w:pos="1440"/>
        </w:tabs>
        <w:autoSpaceDE w:val="0"/>
        <w:autoSpaceDN w:val="0"/>
        <w:adjustRightInd w:val="0"/>
        <w:jc w:val="both"/>
        <w:rPr>
          <w:rFonts w:asciiTheme="minorHAnsi" w:hAnsiTheme="minorHAnsi" w:cstheme="minorHAnsi"/>
          <w:b/>
        </w:rPr>
      </w:pPr>
    </w:p>
    <w:p w14:paraId="36930280" w14:textId="6E883F9D" w:rsidR="0077295B" w:rsidRPr="00020CD0" w:rsidRDefault="0077295B" w:rsidP="00ED2625">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IICA - INSTITUTO INTERAMERICANO DE COOPERAÇÃO PARA A AGRICULTURA - REABERTURA - CONCORRÊNCIA Nº 23/2024</w:t>
      </w:r>
    </w:p>
    <w:p w14:paraId="25D7780C" w14:textId="10D9DDC1" w:rsidR="0077295B" w:rsidRPr="00020CD0" w:rsidRDefault="0077295B" w:rsidP="00ED2625">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Objeto: Realizar a demarcação e construção de barragens de contenção de água pluvial (</w:t>
      </w:r>
      <w:r w:rsidR="00E610F2" w:rsidRPr="00020CD0">
        <w:rPr>
          <w:rFonts w:asciiTheme="majorHAnsi" w:hAnsiTheme="majorHAnsi" w:cstheme="majorHAnsi"/>
        </w:rPr>
        <w:t>Barraginhas</w:t>
      </w:r>
      <w:r w:rsidRPr="00020CD0">
        <w:rPr>
          <w:rFonts w:asciiTheme="majorHAnsi" w:hAnsiTheme="majorHAnsi" w:cstheme="majorHAnsi"/>
        </w:rPr>
        <w:t xml:space="preserve">) e realizar a locação e construção de Terraços em Nível. DATA: 21/05/2024. HORA: 10:00 h (horário de Brasília). Local: Representação do IICA no Brasil - SHIS, QI 05, chácara 16, Lago Sul, BRASILIA / DF, CEP 71600-530. Os interessados poderão obter o Edital acessando a Internet, no site: </w:t>
      </w:r>
      <w:hyperlink r:id="rId133" w:history="1">
        <w:r w:rsidRPr="00020CD0">
          <w:rPr>
            <w:rStyle w:val="Hyperlink"/>
            <w:rFonts w:asciiTheme="majorHAnsi" w:hAnsiTheme="majorHAnsi" w:cstheme="majorHAnsi"/>
          </w:rPr>
          <w:t>https://www.iica.int/pt/node/76</w:t>
        </w:r>
      </w:hyperlink>
      <w:r w:rsidRPr="00020CD0">
        <w:rPr>
          <w:rFonts w:asciiTheme="majorHAnsi" w:hAnsiTheme="majorHAnsi" w:cstheme="majorHAnsi"/>
        </w:rPr>
        <w:t>.</w:t>
      </w:r>
    </w:p>
    <w:p w14:paraId="678C70C9" w14:textId="77777777" w:rsidR="0077295B" w:rsidRPr="00020CD0" w:rsidRDefault="0077295B" w:rsidP="00ED2625">
      <w:pPr>
        <w:tabs>
          <w:tab w:val="left" w:pos="1440"/>
        </w:tabs>
        <w:autoSpaceDE w:val="0"/>
        <w:autoSpaceDN w:val="0"/>
        <w:adjustRightInd w:val="0"/>
        <w:jc w:val="both"/>
        <w:rPr>
          <w:rFonts w:asciiTheme="minorHAnsi" w:hAnsiTheme="minorHAnsi" w:cstheme="minorHAnsi"/>
          <w:b/>
        </w:rPr>
      </w:pPr>
    </w:p>
    <w:p w14:paraId="0E70AC9C" w14:textId="77777777" w:rsidR="0077295B" w:rsidRPr="00020CD0" w:rsidRDefault="0077295B" w:rsidP="00ED2625">
      <w:pPr>
        <w:tabs>
          <w:tab w:val="left" w:pos="1440"/>
        </w:tabs>
        <w:autoSpaceDE w:val="0"/>
        <w:autoSpaceDN w:val="0"/>
        <w:adjustRightInd w:val="0"/>
        <w:jc w:val="both"/>
        <w:rPr>
          <w:rFonts w:asciiTheme="minorHAnsi" w:hAnsiTheme="minorHAnsi" w:cstheme="minorHAnsi"/>
          <w:b/>
        </w:rPr>
      </w:pPr>
    </w:p>
    <w:p w14:paraId="4C187103" w14:textId="004EC145" w:rsidR="00567826" w:rsidRPr="00020CD0" w:rsidRDefault="00711181" w:rsidP="00E610F2">
      <w:pPr>
        <w:tabs>
          <w:tab w:val="left" w:pos="1440"/>
        </w:tabs>
        <w:autoSpaceDE w:val="0"/>
        <w:autoSpaceDN w:val="0"/>
        <w:adjustRightInd w:val="0"/>
        <w:jc w:val="center"/>
        <w:rPr>
          <w:rFonts w:asciiTheme="minorHAnsi" w:hAnsiTheme="minorHAnsi" w:cstheme="minorHAnsi"/>
          <w:b/>
        </w:rPr>
      </w:pPr>
      <w:r w:rsidRPr="00020CD0">
        <w:rPr>
          <w:rFonts w:asciiTheme="minorHAnsi" w:hAnsiTheme="minorHAnsi" w:cstheme="minorHAnsi"/>
          <w:b/>
        </w:rPr>
        <w:t>ESTADO DE RONDÔNIA</w:t>
      </w:r>
    </w:p>
    <w:p w14:paraId="63CABDD2" w14:textId="77777777" w:rsidR="00E610F2" w:rsidRPr="00020CD0" w:rsidRDefault="00E610F2" w:rsidP="00ED2625">
      <w:pPr>
        <w:tabs>
          <w:tab w:val="left" w:pos="1440"/>
        </w:tabs>
        <w:autoSpaceDE w:val="0"/>
        <w:autoSpaceDN w:val="0"/>
        <w:adjustRightInd w:val="0"/>
        <w:jc w:val="both"/>
        <w:rPr>
          <w:rFonts w:asciiTheme="minorHAnsi" w:hAnsiTheme="minorHAnsi" w:cstheme="minorHAnsi"/>
          <w:b/>
        </w:rPr>
      </w:pPr>
    </w:p>
    <w:p w14:paraId="17CB2D60" w14:textId="3E7858E3" w:rsidR="00711181" w:rsidRPr="00020CD0" w:rsidRDefault="00711181" w:rsidP="00ED2625">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DNIT - SUPERINTENDÊNCIA REGIONAL EM RONDÔNIA - PREGÃO ELETRÔNICO Nº 90119/2024 </w:t>
      </w:r>
    </w:p>
    <w:p w14:paraId="6B1FF7BD" w14:textId="4CD69FC8" w:rsidR="00711181" w:rsidRPr="00020CD0" w:rsidRDefault="00711181" w:rsidP="00ED2625">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de Manutenção (Conservação/Recuperação) Rodoviária na Rodovia BR-425/RO, Trecho: Entr. BR-364(B) - Fronteira Brasil/Bolívia (Início da Travessia do Rio Mamoré), Subtrecho: Entr. BR-364(B) - Fronteira Brasil/Bolívia(Início da Travessia do Rio Mamoré), Segmento: Km 0,00 ao Km </w:t>
      </w:r>
      <w:r w:rsidR="0024274C" w:rsidRPr="00020CD0">
        <w:rPr>
          <w:rFonts w:asciiTheme="majorHAnsi" w:hAnsiTheme="majorHAnsi" w:cstheme="majorHAnsi"/>
        </w:rPr>
        <w:t>130,00, Extensão: 130,00 Km</w:t>
      </w:r>
      <w:r w:rsidRPr="00020CD0">
        <w:rPr>
          <w:rFonts w:asciiTheme="majorHAnsi" w:hAnsiTheme="majorHAnsi" w:cstheme="majorHAnsi"/>
        </w:rPr>
        <w:t xml:space="preserve">. Total de Itens Licitados: 1. Edital: 23/04/2024 das 08h00 às 12h00 e das 14h00 às 17h59. Endereço: Rua Benjamin Constant, Nº 1015, Bairro Olaria, - Porto Velho/RO ou </w:t>
      </w:r>
      <w:hyperlink r:id="rId134" w:history="1">
        <w:r w:rsidRPr="00020CD0">
          <w:rPr>
            <w:rStyle w:val="Hyperlink"/>
            <w:rFonts w:asciiTheme="majorHAnsi" w:hAnsiTheme="majorHAnsi" w:cstheme="majorHAnsi"/>
          </w:rPr>
          <w:t>https://www.gov.br/compras/edital/393014-5-90119-2024</w:t>
        </w:r>
      </w:hyperlink>
      <w:r w:rsidRPr="00020CD0">
        <w:rPr>
          <w:rFonts w:asciiTheme="majorHAnsi" w:hAnsiTheme="majorHAnsi" w:cstheme="majorHAnsi"/>
        </w:rPr>
        <w:t xml:space="preserve">. Entrega das Propostas: a partir de 23/04/2024 às 08h00 no site </w:t>
      </w:r>
      <w:hyperlink r:id="rId135" w:history="1">
        <w:r w:rsidRPr="00020CD0">
          <w:rPr>
            <w:rStyle w:val="Hyperlink"/>
            <w:rFonts w:asciiTheme="majorHAnsi" w:hAnsiTheme="majorHAnsi" w:cstheme="majorHAnsi"/>
          </w:rPr>
          <w:t>www.gov.br/compras</w:t>
        </w:r>
      </w:hyperlink>
      <w:r w:rsidRPr="00020CD0">
        <w:rPr>
          <w:rFonts w:asciiTheme="majorHAnsi" w:hAnsiTheme="majorHAnsi" w:cstheme="majorHAnsi"/>
        </w:rPr>
        <w:t xml:space="preserve">. Abertura das Propostas: 09/05/2024 às 10h30 no site </w:t>
      </w:r>
      <w:hyperlink r:id="rId136" w:history="1">
        <w:r w:rsidRPr="00020CD0">
          <w:rPr>
            <w:rStyle w:val="Hyperlink"/>
            <w:rFonts w:asciiTheme="majorHAnsi" w:hAnsiTheme="majorHAnsi" w:cstheme="majorHAnsi"/>
          </w:rPr>
          <w:t>www.gov.br/compras</w:t>
        </w:r>
      </w:hyperlink>
      <w:r w:rsidRPr="00020CD0">
        <w:rPr>
          <w:rFonts w:asciiTheme="majorHAnsi" w:hAnsiTheme="majorHAnsi" w:cstheme="majorHAnsi"/>
        </w:rPr>
        <w:t>.</w:t>
      </w:r>
    </w:p>
    <w:p w14:paraId="111CF554" w14:textId="77777777" w:rsidR="00E610F2" w:rsidRPr="00020CD0" w:rsidRDefault="00E610F2" w:rsidP="00ED2625">
      <w:pPr>
        <w:tabs>
          <w:tab w:val="left" w:pos="1440"/>
        </w:tabs>
        <w:autoSpaceDE w:val="0"/>
        <w:autoSpaceDN w:val="0"/>
        <w:adjustRightInd w:val="0"/>
        <w:jc w:val="both"/>
        <w:rPr>
          <w:rFonts w:asciiTheme="majorHAnsi" w:hAnsiTheme="majorHAnsi" w:cstheme="majorHAnsi"/>
          <w:b/>
        </w:rPr>
      </w:pPr>
    </w:p>
    <w:p w14:paraId="6BED2CB2" w14:textId="77777777" w:rsidR="00020CD0" w:rsidRDefault="00020CD0" w:rsidP="00D66DC8">
      <w:pPr>
        <w:tabs>
          <w:tab w:val="left" w:pos="1440"/>
        </w:tabs>
        <w:autoSpaceDE w:val="0"/>
        <w:autoSpaceDN w:val="0"/>
        <w:adjustRightInd w:val="0"/>
        <w:rPr>
          <w:rFonts w:asciiTheme="majorHAnsi" w:hAnsiTheme="majorHAnsi" w:cstheme="majorHAnsi"/>
          <w:b/>
        </w:rPr>
      </w:pPr>
    </w:p>
    <w:p w14:paraId="5671F15C" w14:textId="77777777" w:rsidR="00A64E5C" w:rsidRDefault="00A64E5C" w:rsidP="00D66DC8">
      <w:pPr>
        <w:tabs>
          <w:tab w:val="left" w:pos="1440"/>
        </w:tabs>
        <w:autoSpaceDE w:val="0"/>
        <w:autoSpaceDN w:val="0"/>
        <w:adjustRightInd w:val="0"/>
        <w:rPr>
          <w:rFonts w:asciiTheme="majorHAnsi" w:hAnsiTheme="majorHAnsi" w:cstheme="majorHAnsi"/>
          <w:b/>
        </w:rPr>
      </w:pPr>
    </w:p>
    <w:p w14:paraId="6C4541A4" w14:textId="77777777" w:rsidR="00A64E5C" w:rsidRDefault="00A64E5C" w:rsidP="00D66DC8">
      <w:pPr>
        <w:tabs>
          <w:tab w:val="left" w:pos="1440"/>
        </w:tabs>
        <w:autoSpaceDE w:val="0"/>
        <w:autoSpaceDN w:val="0"/>
        <w:adjustRightInd w:val="0"/>
        <w:rPr>
          <w:rFonts w:asciiTheme="majorHAnsi" w:hAnsiTheme="majorHAnsi" w:cstheme="majorHAnsi"/>
          <w:b/>
        </w:rPr>
      </w:pPr>
    </w:p>
    <w:p w14:paraId="37F42E02" w14:textId="77777777" w:rsidR="00A64E5C" w:rsidRDefault="00A64E5C" w:rsidP="00D66DC8">
      <w:pPr>
        <w:tabs>
          <w:tab w:val="left" w:pos="1440"/>
        </w:tabs>
        <w:autoSpaceDE w:val="0"/>
        <w:autoSpaceDN w:val="0"/>
        <w:adjustRightInd w:val="0"/>
        <w:rPr>
          <w:rFonts w:asciiTheme="majorHAnsi" w:hAnsiTheme="majorHAnsi" w:cstheme="majorHAnsi"/>
          <w:b/>
        </w:rPr>
      </w:pPr>
    </w:p>
    <w:p w14:paraId="2D95DF44" w14:textId="77777777" w:rsidR="00A64E5C" w:rsidRDefault="00A64E5C" w:rsidP="00D66DC8">
      <w:pPr>
        <w:tabs>
          <w:tab w:val="left" w:pos="1440"/>
        </w:tabs>
        <w:autoSpaceDE w:val="0"/>
        <w:autoSpaceDN w:val="0"/>
        <w:adjustRightInd w:val="0"/>
        <w:rPr>
          <w:rFonts w:asciiTheme="majorHAnsi" w:hAnsiTheme="majorHAnsi" w:cstheme="majorHAnsi"/>
          <w:b/>
        </w:rPr>
      </w:pPr>
    </w:p>
    <w:p w14:paraId="69A2F3B1" w14:textId="77777777" w:rsidR="00A64E5C" w:rsidRDefault="00A64E5C" w:rsidP="00D66DC8">
      <w:pPr>
        <w:tabs>
          <w:tab w:val="left" w:pos="1440"/>
        </w:tabs>
        <w:autoSpaceDE w:val="0"/>
        <w:autoSpaceDN w:val="0"/>
        <w:adjustRightInd w:val="0"/>
        <w:rPr>
          <w:rFonts w:asciiTheme="majorHAnsi" w:hAnsiTheme="majorHAnsi" w:cstheme="majorHAnsi"/>
          <w:b/>
        </w:rPr>
      </w:pPr>
    </w:p>
    <w:p w14:paraId="2B6BABC9" w14:textId="77777777" w:rsidR="00A64E5C" w:rsidRDefault="00A64E5C" w:rsidP="00D66DC8">
      <w:pPr>
        <w:tabs>
          <w:tab w:val="left" w:pos="1440"/>
        </w:tabs>
        <w:autoSpaceDE w:val="0"/>
        <w:autoSpaceDN w:val="0"/>
        <w:adjustRightInd w:val="0"/>
        <w:rPr>
          <w:rFonts w:asciiTheme="majorHAnsi" w:hAnsiTheme="majorHAnsi" w:cstheme="majorHAnsi"/>
          <w:b/>
        </w:rPr>
      </w:pPr>
    </w:p>
    <w:p w14:paraId="5CAA19BB" w14:textId="77777777" w:rsidR="00A64E5C" w:rsidRPr="00020CD0" w:rsidRDefault="00A64E5C" w:rsidP="00D66DC8">
      <w:pPr>
        <w:tabs>
          <w:tab w:val="left" w:pos="1440"/>
        </w:tabs>
        <w:autoSpaceDE w:val="0"/>
        <w:autoSpaceDN w:val="0"/>
        <w:adjustRightInd w:val="0"/>
        <w:rPr>
          <w:rFonts w:asciiTheme="majorHAnsi" w:hAnsiTheme="majorHAnsi" w:cstheme="majorHAnsi"/>
          <w:b/>
        </w:rPr>
      </w:pPr>
      <w:bookmarkStart w:id="0" w:name="_GoBack"/>
      <w:bookmarkEnd w:id="0"/>
    </w:p>
    <w:p w14:paraId="59D2CC35" w14:textId="522E9463" w:rsidR="00E77DC6" w:rsidRPr="00020CD0" w:rsidRDefault="008169B4" w:rsidP="00E610F2">
      <w:pPr>
        <w:tabs>
          <w:tab w:val="left" w:pos="1440"/>
        </w:tabs>
        <w:autoSpaceDE w:val="0"/>
        <w:autoSpaceDN w:val="0"/>
        <w:adjustRightInd w:val="0"/>
        <w:jc w:val="center"/>
        <w:rPr>
          <w:rFonts w:asciiTheme="minorHAnsi" w:hAnsiTheme="minorHAnsi" w:cstheme="minorHAnsi"/>
          <w:b/>
        </w:rPr>
      </w:pPr>
      <w:r w:rsidRPr="00020CD0">
        <w:rPr>
          <w:rFonts w:asciiTheme="minorHAnsi" w:hAnsiTheme="minorHAnsi" w:cstheme="minorHAnsi"/>
          <w:b/>
        </w:rPr>
        <w:t>ESTADO DE SÃO PAULO</w:t>
      </w:r>
    </w:p>
    <w:p w14:paraId="5E471132" w14:textId="77777777" w:rsidR="00B0355E" w:rsidRPr="00020CD0" w:rsidRDefault="00B0355E" w:rsidP="00A940A9">
      <w:pPr>
        <w:tabs>
          <w:tab w:val="left" w:pos="1440"/>
        </w:tabs>
        <w:autoSpaceDE w:val="0"/>
        <w:autoSpaceDN w:val="0"/>
        <w:adjustRightInd w:val="0"/>
        <w:jc w:val="both"/>
        <w:rPr>
          <w:rFonts w:asciiTheme="minorHAnsi" w:hAnsiTheme="minorHAnsi" w:cstheme="minorHAnsi"/>
          <w:b/>
        </w:rPr>
      </w:pPr>
    </w:p>
    <w:p w14:paraId="75457B5C" w14:textId="26F3F9AC" w:rsidR="0075145A" w:rsidRPr="00020CD0" w:rsidRDefault="0075145A" w:rsidP="00C24198">
      <w:pPr>
        <w:tabs>
          <w:tab w:val="left" w:pos="1440"/>
        </w:tabs>
        <w:autoSpaceDE w:val="0"/>
        <w:autoSpaceDN w:val="0"/>
        <w:adjustRightInd w:val="0"/>
        <w:jc w:val="both"/>
        <w:rPr>
          <w:rFonts w:asciiTheme="minorHAnsi" w:hAnsiTheme="minorHAnsi" w:cstheme="minorHAnsi"/>
          <w:b/>
        </w:rPr>
      </w:pPr>
      <w:r w:rsidRPr="00020CD0">
        <w:rPr>
          <w:rFonts w:asciiTheme="minorHAnsi" w:hAnsiTheme="minorHAnsi" w:cstheme="minorHAnsi"/>
          <w:b/>
        </w:rPr>
        <w:t xml:space="preserve">SABESP – COMPANHIA DE SANEAMENTO BÁSICO DO ESTADO DE SÃO PAULO - LI CSM 00.786/24 </w:t>
      </w:r>
    </w:p>
    <w:p w14:paraId="01FA9EFA" w14:textId="1C1D0C60" w:rsidR="000340B8" w:rsidRDefault="00DE748F" w:rsidP="00A64E5C">
      <w:pPr>
        <w:tabs>
          <w:tab w:val="left" w:pos="1440"/>
        </w:tabs>
        <w:autoSpaceDE w:val="0"/>
        <w:autoSpaceDN w:val="0"/>
        <w:adjustRightInd w:val="0"/>
        <w:jc w:val="both"/>
        <w:rPr>
          <w:rFonts w:asciiTheme="majorHAnsi" w:hAnsiTheme="majorHAnsi" w:cstheme="majorHAnsi"/>
        </w:rPr>
      </w:pPr>
      <w:r w:rsidRPr="00020CD0">
        <w:rPr>
          <w:rFonts w:asciiTheme="majorHAnsi" w:hAnsiTheme="majorHAnsi" w:cstheme="majorHAnsi"/>
        </w:rPr>
        <w:t xml:space="preserve">Objeto: </w:t>
      </w:r>
      <w:r w:rsidR="0075145A" w:rsidRPr="00020CD0">
        <w:rPr>
          <w:rFonts w:asciiTheme="majorHAnsi" w:hAnsiTheme="majorHAnsi" w:cstheme="majorHAnsi"/>
        </w:rPr>
        <w:t xml:space="preserve">Elaboração do projeto executivo e execução das obras de rede coletora, estações elevatórias, linhas de recalque e coletores tronco, no Distrito de Terra Preta - Município de Mairiporã. Edital para “download” a partir de 23/04/2024 - </w:t>
      </w:r>
      <w:hyperlink r:id="rId137" w:history="1">
        <w:r w:rsidR="0075145A" w:rsidRPr="00020CD0">
          <w:rPr>
            <w:rStyle w:val="Hyperlink"/>
            <w:rFonts w:asciiTheme="majorHAnsi" w:hAnsiTheme="majorHAnsi" w:cstheme="majorHAnsi"/>
          </w:rPr>
          <w:t>www.sabesp.com.br</w:t>
        </w:r>
      </w:hyperlink>
      <w:r w:rsidR="0075145A" w:rsidRPr="00020CD0">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02/07/2024 até as 08h59 de 03/07/2024 - </w:t>
      </w:r>
      <w:hyperlink r:id="rId138" w:history="1">
        <w:r w:rsidR="0075145A" w:rsidRPr="00020CD0">
          <w:rPr>
            <w:rStyle w:val="Hyperlink"/>
            <w:rFonts w:asciiTheme="majorHAnsi" w:hAnsiTheme="majorHAnsi" w:cstheme="majorHAnsi"/>
          </w:rPr>
          <w:t>www.sabesp.com.br</w:t>
        </w:r>
      </w:hyperlink>
      <w:r w:rsidR="0075145A" w:rsidRPr="00020CD0">
        <w:rPr>
          <w:rFonts w:asciiTheme="majorHAnsi" w:hAnsiTheme="majorHAnsi" w:cstheme="majorHAnsi"/>
        </w:rPr>
        <w:t xml:space="preserve"> no acesso fornecedores - Licitações Eletrônicas. Às 09h00 do dia 03/07/2024 será dado início a Sessão Pública. </w:t>
      </w:r>
    </w:p>
    <w:p w14:paraId="21707D38" w14:textId="77777777" w:rsidR="00A64E5C" w:rsidRPr="00A64E5C" w:rsidRDefault="00A64E5C" w:rsidP="00A64E5C">
      <w:pPr>
        <w:tabs>
          <w:tab w:val="left" w:pos="1440"/>
        </w:tabs>
        <w:autoSpaceDE w:val="0"/>
        <w:autoSpaceDN w:val="0"/>
        <w:adjustRightInd w:val="0"/>
        <w:jc w:val="both"/>
        <w:rPr>
          <w:rFonts w:asciiTheme="majorHAnsi" w:hAnsiTheme="majorHAnsi" w:cstheme="majorHAnsi"/>
        </w:rPr>
      </w:pPr>
    </w:p>
    <w:p w14:paraId="4B518E0F" w14:textId="764814F1" w:rsidR="009D4DEC" w:rsidRPr="00020CD0"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020CD0">
        <w:rPr>
          <w:rFonts w:asciiTheme="majorHAnsi" w:hAnsiTheme="majorHAnsi" w:cstheme="majorHAnsi"/>
          <w:i/>
          <w:color w:val="FFFFFF" w:themeColor="background1"/>
          <w:spacing w:val="20"/>
        </w:rPr>
        <w:t xml:space="preserve">- PUBLICIDADE </w:t>
      </w:r>
      <w:r w:rsidR="00AB7C45" w:rsidRPr="00020CD0">
        <w:rPr>
          <w:rFonts w:asciiTheme="majorHAnsi" w:hAnsiTheme="majorHAnsi" w:cstheme="majorHAnsi"/>
          <w:i/>
          <w:color w:val="FFFFFF" w:themeColor="background1"/>
          <w:spacing w:val="20"/>
        </w:rPr>
        <w:t>–</w:t>
      </w:r>
    </w:p>
    <w:p w14:paraId="24A216A3" w14:textId="77777777" w:rsidR="009D4DEC" w:rsidRPr="00020CD0" w:rsidRDefault="009D4DEC"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4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141"/>
      <w:footerReference w:type="default" r:id="rId142"/>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6387E" w14:textId="77777777" w:rsidR="008F57CC" w:rsidRDefault="008F57CC">
      <w:r>
        <w:separator/>
      </w:r>
    </w:p>
  </w:endnote>
  <w:endnote w:type="continuationSeparator" w:id="0">
    <w:p w14:paraId="699CA86D" w14:textId="77777777" w:rsidR="008F57CC" w:rsidRDefault="008F5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27378" w:rsidRPr="00FE1850" w:rsidRDefault="00E2737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27378" w:rsidRDefault="00E2737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27378" w:rsidRPr="001042F4" w:rsidRDefault="00E2737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27378" w14:paraId="15E73B0D" w14:textId="77777777" w:rsidTr="001042F4">
      <w:tc>
        <w:tcPr>
          <w:tcW w:w="2977" w:type="dxa"/>
          <w:shd w:val="clear" w:color="auto" w:fill="F2F2F2" w:themeFill="background1" w:themeFillShade="F2"/>
          <w:vAlign w:val="center"/>
        </w:tcPr>
        <w:p w14:paraId="179090BD" w14:textId="77777777" w:rsidR="00E27378" w:rsidRDefault="00E27378" w:rsidP="001042F4">
          <w:pPr>
            <w:jc w:val="center"/>
            <w:rPr>
              <w:rFonts w:ascii="Arial" w:hAnsi="Arial" w:cs="Arial"/>
              <w:sz w:val="16"/>
            </w:rPr>
          </w:pPr>
        </w:p>
      </w:tc>
      <w:tc>
        <w:tcPr>
          <w:tcW w:w="1418" w:type="dxa"/>
          <w:shd w:val="clear" w:color="auto" w:fill="F2F2F2" w:themeFill="background1" w:themeFillShade="F2"/>
        </w:tcPr>
        <w:p w14:paraId="200D52FE" w14:textId="77777777" w:rsidR="00E27378" w:rsidRPr="001042F4" w:rsidRDefault="00E2737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27378" w:rsidRDefault="00E2737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27378" w:rsidRDefault="00E2737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27378" w:rsidRDefault="00E2737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27378" w:rsidRDefault="00E2737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27378" w:rsidRDefault="00E27378" w:rsidP="001042F4">
          <w:pPr>
            <w:jc w:val="center"/>
            <w:rPr>
              <w:rFonts w:ascii="Arial" w:hAnsi="Arial" w:cs="Arial"/>
              <w:sz w:val="16"/>
            </w:rPr>
          </w:pPr>
        </w:p>
      </w:tc>
    </w:tr>
  </w:tbl>
  <w:p w14:paraId="62D11665" w14:textId="77777777" w:rsidR="00E27378" w:rsidRPr="18102E9A" w:rsidRDefault="00E2737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F90E8" w14:textId="77777777" w:rsidR="008F57CC" w:rsidRDefault="008F57CC">
      <w:r>
        <w:separator/>
      </w:r>
    </w:p>
  </w:footnote>
  <w:footnote w:type="continuationSeparator" w:id="0">
    <w:p w14:paraId="6F646501" w14:textId="77777777" w:rsidR="008F57CC" w:rsidRDefault="008F5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E27378" w:rsidRDefault="00E27378"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5B0993A" w:rsidR="00E27378" w:rsidRDefault="00E27378" w:rsidP="007C304A">
                          <w:pPr>
                            <w:rPr>
                              <w:rStyle w:val="Nmerodepgina"/>
                              <w:rFonts w:ascii="Arial" w:hAnsi="Arial" w:cs="Arial"/>
                              <w:b/>
                              <w:color w:val="FFFFFF"/>
                              <w:sz w:val="18"/>
                              <w:szCs w:val="18"/>
                            </w:rPr>
                          </w:pPr>
                          <w:r>
                            <w:rPr>
                              <w:rFonts w:ascii="Arial" w:hAnsi="Arial" w:cs="Arial"/>
                              <w:b/>
                              <w:bCs/>
                              <w:iCs/>
                              <w:caps/>
                              <w:color w:val="FFFFFF"/>
                              <w:sz w:val="18"/>
                              <w:szCs w:val="18"/>
                            </w:rPr>
                            <w:t>23/04/2024 - EdiçÃo nº 70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64E5C">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sidR="00D66DC8">
                            <w:rPr>
                              <w:rStyle w:val="Nmerodepgina"/>
                              <w:rFonts w:ascii="Arial" w:hAnsi="Arial" w:cs="Arial"/>
                              <w:b/>
                              <w:color w:val="FFFFFF"/>
                              <w:sz w:val="18"/>
                              <w:szCs w:val="18"/>
                            </w:rPr>
                            <w:t>/1</w:t>
                          </w:r>
                          <w:r w:rsidR="00A64E5C">
                            <w:rPr>
                              <w:rStyle w:val="Nmerodepgina"/>
                              <w:rFonts w:ascii="Arial" w:hAnsi="Arial" w:cs="Arial"/>
                              <w:b/>
                              <w:color w:val="FFFFFF"/>
                              <w:sz w:val="18"/>
                              <w:szCs w:val="18"/>
                            </w:rPr>
                            <w:t>2</w:t>
                          </w:r>
                        </w:p>
                        <w:p w14:paraId="486FDEBC" w14:textId="77777777" w:rsidR="00E27378" w:rsidRPr="20774586" w:rsidRDefault="00E27378"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5B0993A" w:rsidR="00E27378" w:rsidRDefault="00E27378" w:rsidP="007C304A">
                    <w:pPr>
                      <w:rPr>
                        <w:rStyle w:val="Nmerodepgina"/>
                        <w:rFonts w:ascii="Arial" w:hAnsi="Arial" w:cs="Arial"/>
                        <w:b/>
                        <w:color w:val="FFFFFF"/>
                        <w:sz w:val="18"/>
                        <w:szCs w:val="18"/>
                      </w:rPr>
                    </w:pPr>
                    <w:r>
                      <w:rPr>
                        <w:rFonts w:ascii="Arial" w:hAnsi="Arial" w:cs="Arial"/>
                        <w:b/>
                        <w:bCs/>
                        <w:iCs/>
                        <w:caps/>
                        <w:color w:val="FFFFFF"/>
                        <w:sz w:val="18"/>
                        <w:szCs w:val="18"/>
                      </w:rPr>
                      <w:t>23/04/2024 - EdiçÃo nº 70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64E5C">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sidR="00D66DC8">
                      <w:rPr>
                        <w:rStyle w:val="Nmerodepgina"/>
                        <w:rFonts w:ascii="Arial" w:hAnsi="Arial" w:cs="Arial"/>
                        <w:b/>
                        <w:color w:val="FFFFFF"/>
                        <w:sz w:val="18"/>
                        <w:szCs w:val="18"/>
                      </w:rPr>
                      <w:t>/1</w:t>
                    </w:r>
                    <w:r w:rsidR="00A64E5C">
                      <w:rPr>
                        <w:rStyle w:val="Nmerodepgina"/>
                        <w:rFonts w:ascii="Arial" w:hAnsi="Arial" w:cs="Arial"/>
                        <w:b/>
                        <w:color w:val="FFFFFF"/>
                        <w:sz w:val="18"/>
                        <w:szCs w:val="18"/>
                      </w:rPr>
                      <w:t>2</w:t>
                    </w:r>
                  </w:p>
                  <w:p w14:paraId="486FDEBC" w14:textId="77777777" w:rsidR="00E27378" w:rsidRPr="20774586" w:rsidRDefault="00E27378"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1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02"/>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71"/>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ED"/>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BE1"/>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24C"/>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CD0"/>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09"/>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0B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81"/>
    <w:rsid w:val="00047C95"/>
    <w:rsid w:val="00047D04"/>
    <w:rsid w:val="00047DE6"/>
    <w:rsid w:val="00047DE9"/>
    <w:rsid w:val="00047E84"/>
    <w:rsid w:val="00047F26"/>
    <w:rsid w:val="00047F80"/>
    <w:rsid w:val="00047F8F"/>
    <w:rsid w:val="00047FD1"/>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24"/>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4DE"/>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2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8A"/>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BD8"/>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93"/>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1F2"/>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AA2"/>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5F"/>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00"/>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79"/>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93"/>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BBF"/>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C2"/>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3D"/>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18"/>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5E"/>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68"/>
    <w:rsid w:val="000F589D"/>
    <w:rsid w:val="000F58B7"/>
    <w:rsid w:val="000F5921"/>
    <w:rsid w:val="000F5963"/>
    <w:rsid w:val="000F597C"/>
    <w:rsid w:val="000F5982"/>
    <w:rsid w:val="000F5997"/>
    <w:rsid w:val="000F5A88"/>
    <w:rsid w:val="000F5B45"/>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5F"/>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CA"/>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3B"/>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63"/>
    <w:rsid w:val="00124691"/>
    <w:rsid w:val="001246C9"/>
    <w:rsid w:val="00124716"/>
    <w:rsid w:val="0012475F"/>
    <w:rsid w:val="00124776"/>
    <w:rsid w:val="00124803"/>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93"/>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4A"/>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6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CA4"/>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CD5"/>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9F"/>
    <w:rsid w:val="001511AA"/>
    <w:rsid w:val="0015126B"/>
    <w:rsid w:val="00151278"/>
    <w:rsid w:val="00151279"/>
    <w:rsid w:val="001512A4"/>
    <w:rsid w:val="001512AB"/>
    <w:rsid w:val="001512CA"/>
    <w:rsid w:val="001512D0"/>
    <w:rsid w:val="001512FF"/>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3D"/>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AB"/>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AC3"/>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E90"/>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65"/>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BEE"/>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3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0A"/>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2B"/>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51"/>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45"/>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0A"/>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2FF"/>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DA"/>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A1"/>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ADC"/>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B8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2F1"/>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6F32"/>
    <w:rsid w:val="001E7019"/>
    <w:rsid w:val="001E703C"/>
    <w:rsid w:val="001E707E"/>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5"/>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6F"/>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3F"/>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00"/>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15"/>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9"/>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10B"/>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94"/>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6F9"/>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7C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4C"/>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79"/>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8"/>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B0"/>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1C"/>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1B"/>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52"/>
    <w:rsid w:val="00284AC7"/>
    <w:rsid w:val="00284B9E"/>
    <w:rsid w:val="00284BA7"/>
    <w:rsid w:val="00284C58"/>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11"/>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9"/>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58"/>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9B2"/>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A5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9"/>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42"/>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25E"/>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06"/>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5A"/>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D3"/>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29"/>
    <w:rsid w:val="002C3F45"/>
    <w:rsid w:val="002C3F51"/>
    <w:rsid w:val="002C4199"/>
    <w:rsid w:val="002C41AA"/>
    <w:rsid w:val="002C41DC"/>
    <w:rsid w:val="002C4223"/>
    <w:rsid w:val="002C429B"/>
    <w:rsid w:val="002C42A0"/>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33"/>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1C"/>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7F"/>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02"/>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5EC"/>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BB"/>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2"/>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94"/>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79"/>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72"/>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A3"/>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0"/>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2F2"/>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CB7"/>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C1"/>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B3"/>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13"/>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A7"/>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CBF"/>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093"/>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B2"/>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4A"/>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35"/>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5CB"/>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3FE"/>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BB8"/>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DC"/>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CFB"/>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75"/>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8F"/>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4D1"/>
    <w:rsid w:val="003C453C"/>
    <w:rsid w:val="003C4618"/>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7B0"/>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8D"/>
    <w:rsid w:val="003D43E2"/>
    <w:rsid w:val="003D43EF"/>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15"/>
    <w:rsid w:val="003F3764"/>
    <w:rsid w:val="003F3844"/>
    <w:rsid w:val="003F385C"/>
    <w:rsid w:val="003F38FD"/>
    <w:rsid w:val="003F394C"/>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C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65"/>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B0"/>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6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1BD"/>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94"/>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0A"/>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7F9"/>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5A"/>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5"/>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85"/>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07"/>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5"/>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2F6"/>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2"/>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3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B87"/>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B4"/>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59"/>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B6"/>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48"/>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3F4"/>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1F"/>
    <w:rsid w:val="004E6961"/>
    <w:rsid w:val="004E69FF"/>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87"/>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8A"/>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DFD"/>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2F6"/>
    <w:rsid w:val="00515349"/>
    <w:rsid w:val="0051537B"/>
    <w:rsid w:val="005153EE"/>
    <w:rsid w:val="0051544D"/>
    <w:rsid w:val="00515454"/>
    <w:rsid w:val="00515474"/>
    <w:rsid w:val="00515476"/>
    <w:rsid w:val="0051547D"/>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7B"/>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EFB"/>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1FE"/>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28"/>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4"/>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26"/>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FB"/>
    <w:rsid w:val="005819AD"/>
    <w:rsid w:val="005819AE"/>
    <w:rsid w:val="00581A3F"/>
    <w:rsid w:val="00581A60"/>
    <w:rsid w:val="00581A9F"/>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5D"/>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DD1"/>
    <w:rsid w:val="00587E70"/>
    <w:rsid w:val="00587E94"/>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85"/>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08"/>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35"/>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0EB"/>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55"/>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09"/>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2C"/>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9C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2C"/>
    <w:rsid w:val="005D74C4"/>
    <w:rsid w:val="005D74D3"/>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76"/>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1D3"/>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86"/>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AE"/>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EB"/>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62"/>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9AD"/>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4A"/>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2D9"/>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90"/>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02"/>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496"/>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5FA"/>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A7"/>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0A"/>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4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18"/>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C6"/>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2B"/>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81"/>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CAB"/>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2E"/>
    <w:rsid w:val="00673446"/>
    <w:rsid w:val="006734A3"/>
    <w:rsid w:val="00673554"/>
    <w:rsid w:val="00673589"/>
    <w:rsid w:val="006735D1"/>
    <w:rsid w:val="006736E0"/>
    <w:rsid w:val="00673743"/>
    <w:rsid w:val="006738C4"/>
    <w:rsid w:val="00673940"/>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9D"/>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8A"/>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10"/>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4E"/>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6"/>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3D9"/>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0C"/>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CEF"/>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7"/>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0B"/>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0D8"/>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DDD"/>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35"/>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560"/>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E5"/>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68"/>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1C"/>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D3"/>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9A0"/>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CA"/>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2A0"/>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2F4"/>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39"/>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4C"/>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2E"/>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181"/>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B31"/>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29"/>
    <w:rsid w:val="00720B6F"/>
    <w:rsid w:val="00720B7D"/>
    <w:rsid w:val="00720C11"/>
    <w:rsid w:val="00720C8F"/>
    <w:rsid w:val="00720CD2"/>
    <w:rsid w:val="00720CEA"/>
    <w:rsid w:val="00720D1A"/>
    <w:rsid w:val="00720D39"/>
    <w:rsid w:val="00720F31"/>
    <w:rsid w:val="00720F77"/>
    <w:rsid w:val="00720FD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2D"/>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2"/>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6"/>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C8"/>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5A"/>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CD"/>
    <w:rsid w:val="00752EE1"/>
    <w:rsid w:val="00752F9F"/>
    <w:rsid w:val="00752FB0"/>
    <w:rsid w:val="00752FB7"/>
    <w:rsid w:val="00752FD6"/>
    <w:rsid w:val="00752FDA"/>
    <w:rsid w:val="00753006"/>
    <w:rsid w:val="0075300D"/>
    <w:rsid w:val="00753013"/>
    <w:rsid w:val="0075302B"/>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21"/>
    <w:rsid w:val="00757CB9"/>
    <w:rsid w:val="00757D18"/>
    <w:rsid w:val="00757DA4"/>
    <w:rsid w:val="00757E18"/>
    <w:rsid w:val="00757E1E"/>
    <w:rsid w:val="00757E47"/>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19"/>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5B"/>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2A"/>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CA3"/>
    <w:rsid w:val="00791D08"/>
    <w:rsid w:val="00791D37"/>
    <w:rsid w:val="00791EFD"/>
    <w:rsid w:val="00791F89"/>
    <w:rsid w:val="00791FE2"/>
    <w:rsid w:val="0079203F"/>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31"/>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5D"/>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37"/>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0C1"/>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53"/>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5D"/>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04"/>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2FFE"/>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42C"/>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5F"/>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7E9"/>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4E0"/>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48"/>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C8"/>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1A"/>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20"/>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4"/>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76"/>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1B0"/>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3A8"/>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52"/>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A0"/>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1F"/>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CDA"/>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CF"/>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559"/>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4B"/>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7C"/>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C7"/>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8"/>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DE"/>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54"/>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AF"/>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7CC"/>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5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2F"/>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36"/>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13"/>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391"/>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7"/>
    <w:rsid w:val="00923DBB"/>
    <w:rsid w:val="00923DDF"/>
    <w:rsid w:val="00923E47"/>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B2"/>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03"/>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68"/>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6EC"/>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5B"/>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68"/>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EAB"/>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C4"/>
    <w:rsid w:val="009656DF"/>
    <w:rsid w:val="009656FD"/>
    <w:rsid w:val="0096579E"/>
    <w:rsid w:val="00965842"/>
    <w:rsid w:val="00965853"/>
    <w:rsid w:val="00965889"/>
    <w:rsid w:val="009658EA"/>
    <w:rsid w:val="00965931"/>
    <w:rsid w:val="0096595A"/>
    <w:rsid w:val="00965968"/>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1F4"/>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92"/>
    <w:rsid w:val="00983BDD"/>
    <w:rsid w:val="00983BE6"/>
    <w:rsid w:val="00983C6E"/>
    <w:rsid w:val="00983D26"/>
    <w:rsid w:val="00983D3D"/>
    <w:rsid w:val="00983E56"/>
    <w:rsid w:val="00983E73"/>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687"/>
    <w:rsid w:val="00996707"/>
    <w:rsid w:val="00996883"/>
    <w:rsid w:val="00996898"/>
    <w:rsid w:val="00996923"/>
    <w:rsid w:val="0099698C"/>
    <w:rsid w:val="009969A8"/>
    <w:rsid w:val="009969F5"/>
    <w:rsid w:val="00996AA8"/>
    <w:rsid w:val="00996AEA"/>
    <w:rsid w:val="00996B09"/>
    <w:rsid w:val="00996B1B"/>
    <w:rsid w:val="00996B7B"/>
    <w:rsid w:val="00996B82"/>
    <w:rsid w:val="00996C56"/>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0"/>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62"/>
    <w:rsid w:val="009B7EA1"/>
    <w:rsid w:val="009B7EA4"/>
    <w:rsid w:val="009B7EA6"/>
    <w:rsid w:val="009B7F7E"/>
    <w:rsid w:val="009B7FAF"/>
    <w:rsid w:val="009C0000"/>
    <w:rsid w:val="009C0057"/>
    <w:rsid w:val="009C0101"/>
    <w:rsid w:val="009C011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90"/>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744"/>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A6"/>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0C"/>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DA"/>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6D7"/>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1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378"/>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1A"/>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79A"/>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CB"/>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9F5"/>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A"/>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0C"/>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DE"/>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D1"/>
    <w:rsid w:val="00A649E1"/>
    <w:rsid w:val="00A64C54"/>
    <w:rsid w:val="00A64CE5"/>
    <w:rsid w:val="00A64CF0"/>
    <w:rsid w:val="00A64D11"/>
    <w:rsid w:val="00A64DA0"/>
    <w:rsid w:val="00A64E5C"/>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D9E"/>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4B"/>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2"/>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3D5"/>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57"/>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2B"/>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12"/>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1C"/>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8D"/>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4E"/>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A9"/>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A2D"/>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A2"/>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E3"/>
    <w:rsid w:val="00AA27F8"/>
    <w:rsid w:val="00AA2823"/>
    <w:rsid w:val="00AA28AF"/>
    <w:rsid w:val="00AA28B2"/>
    <w:rsid w:val="00AA28B4"/>
    <w:rsid w:val="00AA2922"/>
    <w:rsid w:val="00AA29E0"/>
    <w:rsid w:val="00AA2A19"/>
    <w:rsid w:val="00AA2A2B"/>
    <w:rsid w:val="00AA2A35"/>
    <w:rsid w:val="00AA2A55"/>
    <w:rsid w:val="00AA2AAB"/>
    <w:rsid w:val="00AA2B13"/>
    <w:rsid w:val="00AA2B47"/>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6F9A"/>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76"/>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CE"/>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88"/>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4F7"/>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3F"/>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5E"/>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2"/>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3E"/>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A6"/>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30"/>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6B"/>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29"/>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0D"/>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1FE4"/>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A6"/>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60"/>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9E3"/>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4D"/>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338"/>
    <w:rsid w:val="00B72467"/>
    <w:rsid w:val="00B724AE"/>
    <w:rsid w:val="00B7251F"/>
    <w:rsid w:val="00B72555"/>
    <w:rsid w:val="00B7255A"/>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1"/>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37"/>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9B6"/>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9B"/>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0"/>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BF9"/>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98"/>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7F8"/>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6D"/>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1F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DF5"/>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B8A"/>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78"/>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ED7"/>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21"/>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7"/>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CD"/>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5E7"/>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2E"/>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1A9"/>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98"/>
    <w:rsid w:val="00C241BB"/>
    <w:rsid w:val="00C241E2"/>
    <w:rsid w:val="00C24202"/>
    <w:rsid w:val="00C2428F"/>
    <w:rsid w:val="00C2429F"/>
    <w:rsid w:val="00C242CB"/>
    <w:rsid w:val="00C242DE"/>
    <w:rsid w:val="00C242E6"/>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3BF"/>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99"/>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2FC"/>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CB7"/>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49"/>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4"/>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6F"/>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CA5"/>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3D"/>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2AF"/>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8A7"/>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DD0"/>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A88"/>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E5"/>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69"/>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65"/>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12"/>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1F"/>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BF2"/>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43"/>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6FB"/>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1"/>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2D"/>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C38"/>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4E"/>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A7"/>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989"/>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789"/>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9E"/>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2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BF"/>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76"/>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84"/>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A0"/>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67"/>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4F9"/>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95"/>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A9"/>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0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1"/>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DC8"/>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53"/>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88"/>
    <w:rsid w:val="00D841C3"/>
    <w:rsid w:val="00D84258"/>
    <w:rsid w:val="00D8427A"/>
    <w:rsid w:val="00D8427B"/>
    <w:rsid w:val="00D842B6"/>
    <w:rsid w:val="00D84310"/>
    <w:rsid w:val="00D84357"/>
    <w:rsid w:val="00D8435D"/>
    <w:rsid w:val="00D843CD"/>
    <w:rsid w:val="00D8440B"/>
    <w:rsid w:val="00D84470"/>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5D7"/>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BD9"/>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47"/>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A3"/>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36"/>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4"/>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2"/>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7E"/>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6EB"/>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8F"/>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25A"/>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8A"/>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80"/>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6E2"/>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7F"/>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0"/>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98"/>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43"/>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46"/>
    <w:rsid w:val="00E26C31"/>
    <w:rsid w:val="00E26C38"/>
    <w:rsid w:val="00E26CB1"/>
    <w:rsid w:val="00E26E0E"/>
    <w:rsid w:val="00E26E8D"/>
    <w:rsid w:val="00E26F12"/>
    <w:rsid w:val="00E26F30"/>
    <w:rsid w:val="00E26F47"/>
    <w:rsid w:val="00E2705A"/>
    <w:rsid w:val="00E27071"/>
    <w:rsid w:val="00E2721F"/>
    <w:rsid w:val="00E272E7"/>
    <w:rsid w:val="00E272FC"/>
    <w:rsid w:val="00E27378"/>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39A"/>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EFC"/>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9E"/>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89"/>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2"/>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473"/>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1FD"/>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3E"/>
    <w:rsid w:val="00E7466A"/>
    <w:rsid w:val="00E7472C"/>
    <w:rsid w:val="00E74761"/>
    <w:rsid w:val="00E747AE"/>
    <w:rsid w:val="00E747FE"/>
    <w:rsid w:val="00E748D6"/>
    <w:rsid w:val="00E7495D"/>
    <w:rsid w:val="00E749C1"/>
    <w:rsid w:val="00E74A37"/>
    <w:rsid w:val="00E74A95"/>
    <w:rsid w:val="00E74BC1"/>
    <w:rsid w:val="00E74C0B"/>
    <w:rsid w:val="00E74C73"/>
    <w:rsid w:val="00E74CDF"/>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DC6"/>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2F"/>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5E"/>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1D0"/>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06"/>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6FE5"/>
    <w:rsid w:val="00E97077"/>
    <w:rsid w:val="00E97078"/>
    <w:rsid w:val="00E9707D"/>
    <w:rsid w:val="00E970C8"/>
    <w:rsid w:val="00E9714E"/>
    <w:rsid w:val="00E971FF"/>
    <w:rsid w:val="00E97208"/>
    <w:rsid w:val="00E972C0"/>
    <w:rsid w:val="00E9731A"/>
    <w:rsid w:val="00E9745B"/>
    <w:rsid w:val="00E9753F"/>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8AB"/>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625"/>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03"/>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DBF"/>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AA2"/>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46"/>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58"/>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CC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4B"/>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1B3"/>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3B"/>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0A"/>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12"/>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1F1"/>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62"/>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F9"/>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414"/>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9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2C"/>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9E"/>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2F"/>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7EC"/>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3EF6"/>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0CB"/>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5A"/>
    <w:rsid w:val="00FA5E88"/>
    <w:rsid w:val="00FA5ECE"/>
    <w:rsid w:val="00FA5EFF"/>
    <w:rsid w:val="00FA5F1D"/>
    <w:rsid w:val="00FA5F2C"/>
    <w:rsid w:val="00FA5F57"/>
    <w:rsid w:val="00FA6040"/>
    <w:rsid w:val="00FA6107"/>
    <w:rsid w:val="00FA6130"/>
    <w:rsid w:val="00FA6210"/>
    <w:rsid w:val="00FA62AB"/>
    <w:rsid w:val="00FA6339"/>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33"/>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ABF"/>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41"/>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5707734">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rdigital.com.br" TargetMode="External"/><Relationship Id="rId117" Type="http://schemas.openxmlformats.org/officeDocument/2006/relationships/hyperlink" Target="https://www.licitardigital.com.br" TargetMode="External"/><Relationship Id="rId21" Type="http://schemas.openxmlformats.org/officeDocument/2006/relationships/hyperlink" Target="http://www.alpercata.mg.gov.br" TargetMode="External"/><Relationship Id="rId42" Type="http://schemas.openxmlformats.org/officeDocument/2006/relationships/hyperlink" Target="http://www.caetanopolis.mg.gov.br" TargetMode="External"/><Relationship Id="rId47" Type="http://schemas.openxmlformats.org/officeDocument/2006/relationships/hyperlink" Target="https://licitardigital.com.br" TargetMode="External"/><Relationship Id="rId63" Type="http://schemas.openxmlformats.org/officeDocument/2006/relationships/hyperlink" Target="http://www.compras.gov.br" TargetMode="External"/><Relationship Id="rId68" Type="http://schemas.openxmlformats.org/officeDocument/2006/relationships/hyperlink" Target="https://domjoaquim.mg.gov.br/licitacoes/" TargetMode="External"/><Relationship Id="rId84" Type="http://schemas.openxmlformats.org/officeDocument/2006/relationships/hyperlink" Target="mailto:licitacao3@jaboticatubas.mg.gov.br" TargetMode="External"/><Relationship Id="rId89" Type="http://schemas.openxmlformats.org/officeDocument/2006/relationships/hyperlink" Target="http://www.lavras.mg.gov.br" TargetMode="External"/><Relationship Id="rId112" Type="http://schemas.openxmlformats.org/officeDocument/2006/relationships/hyperlink" Target="http://www.saojosedoalegre.mg.gov.br" TargetMode="External"/><Relationship Id="rId133" Type="http://schemas.openxmlformats.org/officeDocument/2006/relationships/hyperlink" Target="https://www.iica.int/pt/node/76" TargetMode="External"/><Relationship Id="rId138" Type="http://schemas.openxmlformats.org/officeDocument/2006/relationships/hyperlink" Target="http://www.sabesp.com.br" TargetMode="External"/><Relationship Id="rId16" Type="http://schemas.openxmlformats.org/officeDocument/2006/relationships/hyperlink" Target="http://www.abaete.mg.gov.br/licitacoes" TargetMode="External"/><Relationship Id="rId107" Type="http://schemas.openxmlformats.org/officeDocument/2006/relationships/hyperlink" Target="http://www.novalima.mg.gov.br" TargetMode="External"/><Relationship Id="rId11" Type="http://schemas.openxmlformats.org/officeDocument/2006/relationships/hyperlink" Target="http://www.licitardigital.com.br" TargetMode="External"/><Relationship Id="rId32" Type="http://schemas.openxmlformats.org/officeDocument/2006/relationships/hyperlink" Target="http://www.belooriente.mg.gov.br" TargetMode="External"/><Relationship Id="rId37" Type="http://schemas.openxmlformats.org/officeDocument/2006/relationships/hyperlink" Target="https://www.bomjesusdogalho.mg.gov.br" TargetMode="External"/><Relationship Id="rId53" Type="http://schemas.openxmlformats.org/officeDocument/2006/relationships/hyperlink" Target="http://www.carmodamata.mg.gov.br" TargetMode="External"/><Relationship Id="rId58" Type="http://schemas.openxmlformats.org/officeDocument/2006/relationships/hyperlink" Target="http://www.portaldecompraspublicas.com.br" TargetMode="External"/><Relationship Id="rId74" Type="http://schemas.openxmlformats.org/officeDocument/2006/relationships/hyperlink" Target="http://www.gurinhata.mg.gov.br" TargetMode="External"/><Relationship Id="rId79" Type="http://schemas.openxmlformats.org/officeDocument/2006/relationships/hyperlink" Target="http://www.iguatama.mg.gov.br" TargetMode="External"/><Relationship Id="rId102" Type="http://schemas.openxmlformats.org/officeDocument/2006/relationships/hyperlink" Target="https://www.montesantodeminas.mg.gov.br" TargetMode="External"/><Relationship Id="rId123" Type="http://schemas.openxmlformats.org/officeDocument/2006/relationships/hyperlink" Target="https://suporte.setelagoas.mg.gov.br/tutorial.pdf" TargetMode="External"/><Relationship Id="rId128" Type="http://schemas.openxmlformats.org/officeDocument/2006/relationships/hyperlink" Target="http://www.portaldecompraspublicas.com.br" TargetMode="External"/><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www.portaldecompraspublicas" TargetMode="External"/><Relationship Id="rId95" Type="http://schemas.openxmlformats.org/officeDocument/2006/relationships/hyperlink" Target="mailto:licitacao@limaduarte.mg.gov.br" TargetMode="External"/><Relationship Id="rId22" Type="http://schemas.openxmlformats.org/officeDocument/2006/relationships/hyperlink" Target="http://www.novobbmnetlicitacoes.com.br" TargetMode="External"/><Relationship Id="rId27" Type="http://schemas.openxmlformats.org/officeDocument/2006/relationships/hyperlink" Target="http://www.licitardigital.com.br" TargetMode="External"/><Relationship Id="rId43" Type="http://schemas.openxmlformats.org/officeDocument/2006/relationships/hyperlink" Target="http://www.candeias.mg.gov.br" TargetMode="External"/><Relationship Id="rId48" Type="http://schemas.openxmlformats.org/officeDocument/2006/relationships/hyperlink" Target="mailto:licitacao@cantagalo.mg.gov.br" TargetMode="External"/><Relationship Id="rId64" Type="http://schemas.openxmlformats.org/officeDocument/2006/relationships/hyperlink" Target="http://www.divinopolis.mg.gov.br" TargetMode="External"/><Relationship Id="rId69" Type="http://schemas.openxmlformats.org/officeDocument/2006/relationships/hyperlink" Target="mailto:licitacao@domjoaquim.mg.gov.br" TargetMode="External"/><Relationship Id="rId113" Type="http://schemas.openxmlformats.org/officeDocument/2006/relationships/hyperlink" Target="https://https:www.licitanet.com.br/" TargetMode="External"/><Relationship Id="rId118" Type="http://schemas.openxmlformats.org/officeDocument/2006/relationships/hyperlink" Target="https://transparencia.setelagoas.mg.gov.br/licitacoes" TargetMode="External"/><Relationship Id="rId134" Type="http://schemas.openxmlformats.org/officeDocument/2006/relationships/hyperlink" Target="https://www.gov.br/compras/edital/393014-5-90119-2024" TargetMode="External"/><Relationship Id="rId139" Type="http://schemas.openxmlformats.org/officeDocument/2006/relationships/hyperlink" Target="https://atentasaude.com.br/contato/" TargetMode="External"/><Relationship Id="rId8" Type="http://schemas.openxmlformats.org/officeDocument/2006/relationships/footnotes" Target="footnotes.xml"/><Relationship Id="rId51" Type="http://schemas.openxmlformats.org/officeDocument/2006/relationships/hyperlink" Target="https://Cantagalo.mg.gov.br" TargetMode="External"/><Relationship Id="rId72" Type="http://schemas.openxmlformats.org/officeDocument/2006/relationships/hyperlink" Target="http://www.douradoquara.mg.gov.br" TargetMode="External"/><Relationship Id="rId80" Type="http://schemas.openxmlformats.org/officeDocument/2006/relationships/hyperlink" Target="http://www.licitanet.com.br" TargetMode="External"/><Relationship Id="rId85" Type="http://schemas.openxmlformats.org/officeDocument/2006/relationships/hyperlink" Target="http://www.jaboticatubas.mg.gov.br" TargetMode="External"/><Relationship Id="rId93" Type="http://schemas.openxmlformats.org/officeDocument/2006/relationships/hyperlink" Target="https://www.portaldecompraspublicas.com.br" TargetMode="External"/><Relationship Id="rId98" Type="http://schemas.openxmlformats.org/officeDocument/2006/relationships/hyperlink" Target="http://www.moeda.mg.gov.br" TargetMode="External"/><Relationship Id="rId121" Type="http://schemas.openxmlformats.org/officeDocument/2006/relationships/hyperlink" Target="https://www.licitardigital.com.br" TargetMode="External"/><Relationship Id="rId14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licitardigital.com.br" TargetMode="External"/><Relationship Id="rId17" Type="http://schemas.openxmlformats.org/officeDocument/2006/relationships/hyperlink" Target="http://www.abaete.mg.gov.br" TargetMode="External"/><Relationship Id="rId25" Type="http://schemas.openxmlformats.org/officeDocument/2006/relationships/hyperlink" Target="mailto:licitacoes@andradas.mg.gov.br" TargetMode="External"/><Relationship Id="rId33" Type="http://schemas.openxmlformats.org/officeDocument/2006/relationships/hyperlink" Target="mailto:licitacao@belooriente.mg.gov.br" TargetMode="External"/><Relationship Id="rId38" Type="http://schemas.openxmlformats.org/officeDocument/2006/relationships/hyperlink" Target="https://novobbmnet.com.br" TargetMode="External"/><Relationship Id="rId46" Type="http://schemas.openxmlformats.org/officeDocument/2006/relationships/hyperlink" Target="https://pncp.gov.br/app/editais?q=&amp;status=recebendo_proposta&amp;pagina=1" TargetMode="External"/><Relationship Id="rId59" Type="http://schemas.openxmlformats.org/officeDocument/2006/relationships/hyperlink" Target="http://www.contagem.mg.gov.br" TargetMode="External"/><Relationship Id="rId67" Type="http://schemas.openxmlformats.org/officeDocument/2006/relationships/hyperlink" Target="http://www.domjoaquim.mg.gov.br" TargetMode="External"/><Relationship Id="rId103" Type="http://schemas.openxmlformats.org/officeDocument/2006/relationships/hyperlink" Target="https://ammlicita.org.br" TargetMode="External"/><Relationship Id="rId108" Type="http://schemas.openxmlformats.org/officeDocument/2006/relationships/hyperlink" Target="http://www.piranguinho.mg.gov.br" TargetMode="External"/><Relationship Id="rId116" Type="http://schemas.openxmlformats.org/officeDocument/2006/relationships/hyperlink" Target="http://www.pncp.gov.br" TargetMode="External"/><Relationship Id="rId124" Type="http://schemas.openxmlformats.org/officeDocument/2006/relationships/hyperlink" Target="https://prefeitura.uberaba.mg.gov.br/portalcidadao/" TargetMode="External"/><Relationship Id="rId129" Type="http://schemas.openxmlformats.org/officeDocument/2006/relationships/hyperlink" Target="http://www.verdelandia.mg.gov.br" TargetMode="External"/><Relationship Id="rId137" Type="http://schemas.openxmlformats.org/officeDocument/2006/relationships/hyperlink" Target="http://www.sabesp.com.br" TargetMode="External"/><Relationship Id="rId20" Type="http://schemas.openxmlformats.org/officeDocument/2006/relationships/hyperlink" Target="http://www.bll.org.br" TargetMode="External"/><Relationship Id="rId41" Type="http://schemas.openxmlformats.org/officeDocument/2006/relationships/hyperlink" Target="mailto:licitacoes@caetanopolis.mg.gov.br" TargetMode="External"/><Relationship Id="rId54" Type="http://schemas.openxmlformats.org/officeDocument/2006/relationships/hyperlink" Target="http://www.licitardigital.com.br" TargetMode="External"/><Relationship Id="rId62" Type="http://schemas.openxmlformats.org/officeDocument/2006/relationships/hyperlink" Target="http://www.divinopolis.mg.gov.br" TargetMode="External"/><Relationship Id="rId70" Type="http://schemas.openxmlformats.org/officeDocument/2006/relationships/hyperlink" Target="http://www.licitanet.com.br" TargetMode="External"/><Relationship Id="rId75" Type="http://schemas.openxmlformats.org/officeDocument/2006/relationships/hyperlink" Target="mailto:licitacao@gurinhata.mg.gov.br" TargetMode="External"/><Relationship Id="rId83" Type="http://schemas.openxmlformats.org/officeDocument/2006/relationships/hyperlink" Target="mailto:licitacao@jaboticatubas.mg.gov.br" TargetMode="External"/><Relationship Id="rId88" Type="http://schemas.openxmlformats.org/officeDocument/2006/relationships/hyperlink" Target="http://www.portaldecompraspublicas.com.br" TargetMode="External"/><Relationship Id="rId91" Type="http://schemas.openxmlformats.org/officeDocument/2006/relationships/hyperlink" Target="http://www.compras.gov.br" TargetMode="External"/><Relationship Id="rId96" Type="http://schemas.openxmlformats.org/officeDocument/2006/relationships/hyperlink" Target="http://www.licitardigital.com.br" TargetMode="External"/><Relationship Id="rId111" Type="http://schemas.openxmlformats.org/officeDocument/2006/relationships/hyperlink" Target="http://www.bnc.org.br" TargetMode="External"/><Relationship Id="rId132" Type="http://schemas.openxmlformats.org/officeDocument/2006/relationships/hyperlink" Target="http://www.comprasnet.gov.br" TargetMode="External"/><Relationship Id="rId14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portaldecompraspublicas.com.br" TargetMode="External"/><Relationship Id="rId23" Type="http://schemas.openxmlformats.org/officeDocument/2006/relationships/hyperlink" Target="http://www.andradas.mg.gov.br/licitacoes" TargetMode="External"/><Relationship Id="rId28" Type="http://schemas.openxmlformats.org/officeDocument/2006/relationships/hyperlink" Target="http://www.licitanet.com.br" TargetMode="External"/><Relationship Id="rId36" Type="http://schemas.openxmlformats.org/officeDocument/2006/relationships/hyperlink" Target="http://www.belooriente.mg.gov.br" TargetMode="External"/><Relationship Id="rId49" Type="http://schemas.openxmlformats.org/officeDocument/2006/relationships/hyperlink" Target="https://licitardigital.com.br" TargetMode="External"/><Relationship Id="rId57" Type="http://schemas.openxmlformats.org/officeDocument/2006/relationships/hyperlink" Target="mailto:licitacentral2013@hotmail.com" TargetMode="External"/><Relationship Id="rId106" Type="http://schemas.openxmlformats.org/officeDocument/2006/relationships/hyperlink" Target="http://www.novobbmnet.com.br" TargetMode="External"/><Relationship Id="rId114" Type="http://schemas.openxmlformats.org/officeDocument/2006/relationships/hyperlink" Target="https://www.gov.br/pncp/pt-br" TargetMode="External"/><Relationship Id="rId119" Type="http://schemas.openxmlformats.org/officeDocument/2006/relationships/hyperlink" Target="https://suporte.setelagoas.mg.gov.br/tutorial.pdf" TargetMode="External"/><Relationship Id="rId127" Type="http://schemas.openxmlformats.org/officeDocument/2006/relationships/hyperlink" Target="mailto:licitacao.sms@uberaba.mg.gov.br" TargetMode="External"/><Relationship Id="rId10" Type="http://schemas.openxmlformats.org/officeDocument/2006/relationships/image" Target="media/image1.png"/><Relationship Id="rId31" Type="http://schemas.openxmlformats.org/officeDocument/2006/relationships/hyperlink" Target="mailto:licitacao@belooriente.mg.gov.br" TargetMode="External"/><Relationship Id="rId44" Type="http://schemas.openxmlformats.org/officeDocument/2006/relationships/hyperlink" Target="https://licitardigital.com.br" TargetMode="External"/><Relationship Id="rId52" Type="http://schemas.openxmlformats.org/officeDocument/2006/relationships/hyperlink" Target="http://www.licitardigital.com.br" TargetMode="External"/><Relationship Id="rId60" Type="http://schemas.openxmlformats.org/officeDocument/2006/relationships/hyperlink" Target="http://www.portaldecompraspublicas.com.br" TargetMode="External"/><Relationship Id="rId65" Type="http://schemas.openxmlformats.org/officeDocument/2006/relationships/hyperlink" Target="http://www.licitanet.com.br" TargetMode="External"/><Relationship Id="rId73" Type="http://schemas.openxmlformats.org/officeDocument/2006/relationships/hyperlink" Target="http://www.licitanet.com.br" TargetMode="External"/><Relationship Id="rId78" Type="http://schemas.openxmlformats.org/officeDocument/2006/relationships/hyperlink" Target="http://www.ind.com.agro" TargetMode="External"/><Relationship Id="rId81" Type="http://schemas.openxmlformats.org/officeDocument/2006/relationships/hyperlink" Target="http://www.licitanet.com.br" TargetMode="External"/><Relationship Id="rId86" Type="http://schemas.openxmlformats.org/officeDocument/2006/relationships/hyperlink" Target="https://licitar.digital/" TargetMode="External"/><Relationship Id="rId94" Type="http://schemas.openxmlformats.org/officeDocument/2006/relationships/hyperlink" Target="http://www.limaduarte.mg.gov.br/" TargetMode="External"/><Relationship Id="rId99" Type="http://schemas.openxmlformats.org/officeDocument/2006/relationships/hyperlink" Target="mailto:licitacao@moeda.mg.gov.br" TargetMode="External"/><Relationship Id="rId101" Type="http://schemas.openxmlformats.org/officeDocument/2006/relationships/hyperlink" Target="https://ammlicita.org.br" TargetMode="External"/><Relationship Id="rId122" Type="http://schemas.openxmlformats.org/officeDocument/2006/relationships/hyperlink" Target="https://transparencia.setelagoas.mg.gov.br/licitacoes" TargetMode="External"/><Relationship Id="rId130" Type="http://schemas.openxmlformats.org/officeDocument/2006/relationships/hyperlink" Target="https://licitar.digital/" TargetMode="External"/><Relationship Id="rId135" Type="http://schemas.openxmlformats.org/officeDocument/2006/relationships/hyperlink" Target="http://www.gov.br/compras" TargetMode="External"/><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icitardigital.com.br" TargetMode="External"/><Relationship Id="rId18" Type="http://schemas.openxmlformats.org/officeDocument/2006/relationships/hyperlink" Target="mailto:licita.apoio@abaete.mg.gov.br" TargetMode="External"/><Relationship Id="rId39" Type="http://schemas.openxmlformats.org/officeDocument/2006/relationships/hyperlink" Target="mailto:licitacoes.bjg@outlook.com" TargetMode="External"/><Relationship Id="rId109" Type="http://schemas.openxmlformats.org/officeDocument/2006/relationships/hyperlink" Target="mailto:licitacao@piranguinho.mg.gov.br" TargetMode="External"/><Relationship Id="rId34" Type="http://schemas.openxmlformats.org/officeDocument/2006/relationships/hyperlink" Target="http://www.belooriente.mg.gov.br" TargetMode="External"/><Relationship Id="rId50" Type="http://schemas.openxmlformats.org/officeDocument/2006/relationships/hyperlink" Target="https://Cantagalo.mg.gov.br" TargetMode="External"/><Relationship Id="rId55" Type="http://schemas.openxmlformats.org/officeDocument/2006/relationships/hyperlink" Target="https://catasaltasdanoruega.licitapp.com.br//" TargetMode="External"/><Relationship Id="rId76" Type="http://schemas.openxmlformats.org/officeDocument/2006/relationships/hyperlink" Target="http://www.guiricema.mg.gov.br" TargetMode="External"/><Relationship Id="rId97" Type="http://schemas.openxmlformats.org/officeDocument/2006/relationships/hyperlink" Target="mailto:licitacao@mathiaslobato.mg.gov.br" TargetMode="External"/><Relationship Id="rId104" Type="http://schemas.openxmlformats.org/officeDocument/2006/relationships/hyperlink" Target="https://www.montesantodeminas.mg.gov.br" TargetMode="External"/><Relationship Id="rId120" Type="http://schemas.openxmlformats.org/officeDocument/2006/relationships/hyperlink" Target="http://www.pncp.gov.br" TargetMode="External"/><Relationship Id="rId125" Type="http://schemas.openxmlformats.org/officeDocument/2006/relationships/hyperlink" Target="https://www.gov.br/pncp/pt-br" TargetMode="External"/><Relationship Id="rId141"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www.licitanet.br" TargetMode="External"/><Relationship Id="rId92" Type="http://schemas.openxmlformats.org/officeDocument/2006/relationships/hyperlink" Target="http://www.leopoldina.mg.gov.br" TargetMode="External"/><Relationship Id="rId2" Type="http://schemas.openxmlformats.org/officeDocument/2006/relationships/customXml" Target="../customXml/item2.xml"/><Relationship Id="rId29" Type="http://schemas.openxmlformats.org/officeDocument/2006/relationships/hyperlink" Target="http://www.licitanet.com.br" TargetMode="External"/><Relationship Id="rId24" Type="http://schemas.openxmlformats.org/officeDocument/2006/relationships/hyperlink" Target="http://www.novobbmnetlicitacoes.com.br" TargetMode="External"/><Relationship Id="rId40" Type="http://schemas.openxmlformats.org/officeDocument/2006/relationships/hyperlink" Target="http://www.licitardigital.com.br" TargetMode="External"/><Relationship Id="rId45" Type="http://schemas.openxmlformats.org/officeDocument/2006/relationships/hyperlink" Target="mailto:licitacao@cantagalo.mg.gov.br" TargetMode="External"/><Relationship Id="rId66" Type="http://schemas.openxmlformats.org/officeDocument/2006/relationships/hyperlink" Target="http://www.licitanet.com.br" TargetMode="External"/><Relationship Id="rId87" Type="http://schemas.openxmlformats.org/officeDocument/2006/relationships/hyperlink" Target="http://www.janauba.mg.gov.br" TargetMode="External"/><Relationship Id="rId110" Type="http://schemas.openxmlformats.org/officeDocument/2006/relationships/hyperlink" Target="mailto:riodopradolicitacao@gmail.com" TargetMode="External"/><Relationship Id="rId115" Type="http://schemas.openxmlformats.org/officeDocument/2006/relationships/hyperlink" Target="https://saomigueldoanta.mg.gov.br/" TargetMode="External"/><Relationship Id="rId131" Type="http://schemas.openxmlformats.org/officeDocument/2006/relationships/hyperlink" Target="http://www.comprasnet.gov.br" TargetMode="External"/><Relationship Id="rId136" Type="http://schemas.openxmlformats.org/officeDocument/2006/relationships/hyperlink" Target="http://www.gov.br/compras" TargetMode="External"/><Relationship Id="rId61" Type="http://schemas.openxmlformats.org/officeDocument/2006/relationships/hyperlink" Target="http://www.compras.gov.br" TargetMode="External"/><Relationship Id="rId82" Type="http://schemas.openxmlformats.org/officeDocument/2006/relationships/hyperlink" Target="http://www.pncp.gov.br" TargetMode="External"/><Relationship Id="rId19" Type="http://schemas.openxmlformats.org/officeDocument/2006/relationships/hyperlink" Target="http://www.bll.org.br" TargetMode="External"/><Relationship Id="rId14" Type="http://schemas.openxmlformats.org/officeDocument/2006/relationships/hyperlink" Target="http://www.licitardigital.com.br" TargetMode="External"/><Relationship Id="rId30" Type="http://schemas.openxmlformats.org/officeDocument/2006/relationships/hyperlink" Target="http://www.araxa.mg.gov.br" TargetMode="External"/><Relationship Id="rId35" Type="http://schemas.openxmlformats.org/officeDocument/2006/relationships/hyperlink" Target="mailto:licitacao@belooriente.mg.gov.br" TargetMode="External"/><Relationship Id="rId56" Type="http://schemas.openxmlformats.org/officeDocument/2006/relationships/hyperlink" Target="https://www.centraldeminas.mg.gov.br/" TargetMode="External"/><Relationship Id="rId77" Type="http://schemas.openxmlformats.org/officeDocument/2006/relationships/hyperlink" Target="http://www.guiricema.mg.gov.br" TargetMode="External"/><Relationship Id="rId100" Type="http://schemas.openxmlformats.org/officeDocument/2006/relationships/hyperlink" Target="https://ammlicita.org.br" TargetMode="External"/><Relationship Id="rId105" Type="http://schemas.openxmlformats.org/officeDocument/2006/relationships/hyperlink" Target="http://www.munhoz.mg.gov.br" TargetMode="External"/><Relationship Id="rId126" Type="http://schemas.openxmlformats.org/officeDocument/2006/relationships/hyperlink" Target="https://ammlicita.org.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A806C5-671C-4525-9EB7-8D2911B0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6127</Words>
  <Characters>33087</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39136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3</cp:revision>
  <cp:lastPrinted>2024-04-23T21:09:00Z</cp:lastPrinted>
  <dcterms:created xsi:type="dcterms:W3CDTF">2024-04-23T21:08:00Z</dcterms:created>
  <dcterms:modified xsi:type="dcterms:W3CDTF">2024-04-23T21:10:00Z</dcterms:modified>
</cp:coreProperties>
</file>